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050"/>
        <w:gridCol w:w="6678"/>
      </w:tblGrid>
      <w:tr w:rsidR="008303E2" w14:paraId="14E5187A" w14:textId="77777777" w:rsidTr="006A03D4">
        <w:trPr>
          <w:cantSplit/>
          <w:trHeight w:val="1350"/>
        </w:trPr>
        <w:tc>
          <w:tcPr>
            <w:tcW w:w="4050" w:type="dxa"/>
          </w:tcPr>
          <w:p w14:paraId="5517ABE7" w14:textId="77777777" w:rsidR="008303E2" w:rsidRDefault="006A03D4" w:rsidP="006A03D4">
            <w:pPr>
              <w:widowControl w:val="0"/>
              <w:spacing w:before="120"/>
              <w:ind w:left="-112"/>
            </w:pPr>
            <w:r>
              <w:rPr>
                <w:noProof/>
              </w:rPr>
              <w:drawing>
                <wp:inline distT="0" distB="0" distL="0" distR="0" wp14:anchorId="063E9448" wp14:editId="29CB3AD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14:paraId="082A9FAD" w14:textId="77777777" w:rsidR="00BE7DE4" w:rsidRDefault="00A814FF" w:rsidP="00BE7DE4">
            <w:pPr>
              <w:pStyle w:val="Form-Title1"/>
              <w:spacing w:before="0"/>
              <w:rPr>
                <w:szCs w:val="40"/>
              </w:rPr>
            </w:pPr>
            <w:r w:rsidRPr="00BE7DE4">
              <w:rPr>
                <w:szCs w:val="40"/>
              </w:rPr>
              <w:t>MPCA Mercury Risk</w:t>
            </w:r>
          </w:p>
          <w:p w14:paraId="663C72C2" w14:textId="77777777" w:rsidR="009A00A2" w:rsidRPr="00BE7DE4" w:rsidRDefault="00A814FF" w:rsidP="00BE7DE4">
            <w:pPr>
              <w:pStyle w:val="Form-Title1"/>
              <w:spacing w:before="0"/>
              <w:rPr>
                <w:szCs w:val="40"/>
              </w:rPr>
            </w:pPr>
            <w:r w:rsidRPr="00BE7DE4">
              <w:rPr>
                <w:szCs w:val="40"/>
              </w:rPr>
              <w:t xml:space="preserve"> Estimation</w:t>
            </w:r>
            <w:r w:rsidR="00BE7DE4">
              <w:rPr>
                <w:szCs w:val="40"/>
              </w:rPr>
              <w:t xml:space="preserve"> </w:t>
            </w:r>
            <w:r w:rsidRPr="00BE7DE4">
              <w:rPr>
                <w:szCs w:val="40"/>
              </w:rPr>
              <w:t xml:space="preserve">Method (MMREM) </w:t>
            </w:r>
            <w:r w:rsidR="00BE7DE4">
              <w:rPr>
                <w:szCs w:val="40"/>
              </w:rPr>
              <w:t>f</w:t>
            </w:r>
            <w:r w:rsidR="00104BE0" w:rsidRPr="00BE7DE4">
              <w:rPr>
                <w:szCs w:val="40"/>
              </w:rPr>
              <w:t>orm</w:t>
            </w:r>
          </w:p>
          <w:p w14:paraId="380B5E2F" w14:textId="77777777" w:rsidR="00E90E3B" w:rsidRPr="00BE7DE4" w:rsidRDefault="00E90E3B" w:rsidP="00BE7DE4">
            <w:pPr>
              <w:pStyle w:val="Form-Title2"/>
            </w:pPr>
            <w:r w:rsidRPr="00E90E3B">
              <w:t>AERA-27</w:t>
            </w:r>
          </w:p>
          <w:p w14:paraId="27290585" w14:textId="77777777" w:rsidR="008303E2" w:rsidRPr="00BE7DE4" w:rsidRDefault="00CB4E1C" w:rsidP="00BE7DE4">
            <w:pPr>
              <w:pStyle w:val="Form-Title3"/>
              <w:spacing w:before="20"/>
            </w:pPr>
            <w:r w:rsidRPr="00BE7DE4">
              <w:t xml:space="preserve">Air Emissions Risk Analysis </w:t>
            </w:r>
            <w:r w:rsidR="000B011B" w:rsidRPr="00BE7DE4">
              <w:t>(AERA)</w:t>
            </w:r>
          </w:p>
          <w:p w14:paraId="6BC58DFD" w14:textId="77777777" w:rsidR="004C1F4F" w:rsidRPr="008C2551" w:rsidRDefault="004C1F4F" w:rsidP="00B01DA5">
            <w:pPr>
              <w:pStyle w:val="Header"/>
              <w:widowControl w:val="0"/>
              <w:tabs>
                <w:tab w:val="clear" w:pos="4320"/>
                <w:tab w:val="clear" w:pos="8640"/>
                <w:tab w:val="right" w:pos="7182"/>
              </w:tabs>
              <w:spacing w:before="120"/>
              <w:jc w:val="right"/>
              <w:rPr>
                <w:rFonts w:ascii="Arial" w:hAnsi="Arial" w:cs="Arial"/>
                <w:bCs/>
                <w:i/>
                <w:sz w:val="16"/>
                <w:szCs w:val="16"/>
              </w:rPr>
            </w:pPr>
            <w:r w:rsidRPr="008C2551">
              <w:rPr>
                <w:rFonts w:ascii="Arial" w:hAnsi="Arial" w:cs="Arial"/>
                <w:bCs/>
                <w:i/>
                <w:sz w:val="16"/>
                <w:szCs w:val="16"/>
              </w:rPr>
              <w:t xml:space="preserve">Doc Type: </w:t>
            </w:r>
            <w:r w:rsidR="008C2551">
              <w:rPr>
                <w:rFonts w:ascii="Arial" w:hAnsi="Arial" w:cs="Arial"/>
                <w:bCs/>
                <w:i/>
                <w:sz w:val="16"/>
                <w:szCs w:val="16"/>
              </w:rPr>
              <w:t xml:space="preserve">Air Emissions Risk Assessment – External Documentation </w:t>
            </w:r>
            <w:r w:rsidRPr="008C2551">
              <w:rPr>
                <w:rFonts w:ascii="Arial" w:hAnsi="Arial" w:cs="Arial"/>
                <w:bCs/>
                <w:i/>
                <w:sz w:val="16"/>
                <w:szCs w:val="16"/>
              </w:rPr>
              <w:t xml:space="preserve">     </w:t>
            </w:r>
          </w:p>
        </w:tc>
      </w:tr>
    </w:tbl>
    <w:p w14:paraId="33E8B3A6" w14:textId="17A2CB00" w:rsidR="00842CF5" w:rsidRDefault="00BF2705" w:rsidP="006B4FB6">
      <w:pPr>
        <w:widowControl w:val="0"/>
        <w:spacing w:before="360"/>
        <w:ind w:right="-198"/>
        <w:rPr>
          <w:rFonts w:ascii="Arial" w:eastAsia="Calibri" w:hAnsi="Arial" w:cs="Arial"/>
          <w:spacing w:val="-2"/>
          <w:sz w:val="18"/>
          <w:szCs w:val="18"/>
        </w:rPr>
      </w:pPr>
      <w:r>
        <w:rPr>
          <w:rFonts w:ascii="Arial" w:hAnsi="Arial" w:cs="Arial"/>
          <w:b/>
          <w:spacing w:val="-2"/>
          <w:sz w:val="18"/>
          <w:szCs w:val="18"/>
        </w:rPr>
        <w:t xml:space="preserve">Purpose: </w:t>
      </w:r>
      <w:r w:rsidR="00E90E3B">
        <w:rPr>
          <w:rFonts w:ascii="Arial" w:hAnsi="Arial" w:cs="Arial"/>
          <w:b/>
          <w:spacing w:val="-2"/>
          <w:sz w:val="18"/>
          <w:szCs w:val="18"/>
        </w:rPr>
        <w:t xml:space="preserve"> </w:t>
      </w:r>
      <w:r>
        <w:rPr>
          <w:rFonts w:ascii="Arial" w:hAnsi="Arial" w:cs="Arial"/>
          <w:spacing w:val="-2"/>
          <w:sz w:val="18"/>
          <w:szCs w:val="18"/>
        </w:rPr>
        <w:t xml:space="preserve">This form is </w:t>
      </w:r>
      <w:r w:rsidRPr="00E90E3B">
        <w:rPr>
          <w:rFonts w:ascii="Arial" w:hAnsi="Arial" w:cs="Arial"/>
          <w:spacing w:val="-2"/>
          <w:sz w:val="18"/>
          <w:szCs w:val="18"/>
        </w:rPr>
        <w:t>required</w:t>
      </w:r>
      <w:r>
        <w:rPr>
          <w:rFonts w:ascii="Arial" w:hAnsi="Arial" w:cs="Arial"/>
          <w:spacing w:val="-2"/>
          <w:sz w:val="18"/>
          <w:szCs w:val="18"/>
        </w:rPr>
        <w:t xml:space="preserve"> f</w:t>
      </w:r>
      <w:r w:rsidRPr="003666A3">
        <w:rPr>
          <w:rFonts w:ascii="Arial" w:hAnsi="Arial" w:cs="Arial"/>
          <w:spacing w:val="-2"/>
          <w:sz w:val="18"/>
          <w:szCs w:val="18"/>
        </w:rPr>
        <w:t xml:space="preserve">or AERAs </w:t>
      </w:r>
      <w:r>
        <w:rPr>
          <w:rFonts w:ascii="Arial" w:hAnsi="Arial" w:cs="Arial"/>
          <w:spacing w:val="-2"/>
          <w:sz w:val="18"/>
          <w:szCs w:val="18"/>
        </w:rPr>
        <w:t>that</w:t>
      </w:r>
      <w:r w:rsidRPr="003666A3">
        <w:rPr>
          <w:rFonts w:ascii="Arial" w:hAnsi="Arial" w:cs="Arial"/>
          <w:spacing w:val="-2"/>
          <w:sz w:val="18"/>
          <w:szCs w:val="18"/>
        </w:rPr>
        <w:t xml:space="preserve"> include </w:t>
      </w:r>
      <w:r>
        <w:rPr>
          <w:rFonts w:ascii="Arial" w:hAnsi="Arial" w:cs="Arial"/>
          <w:spacing w:val="-2"/>
          <w:sz w:val="18"/>
          <w:szCs w:val="18"/>
        </w:rPr>
        <w:t xml:space="preserve">a MMREM </w:t>
      </w:r>
      <w:r w:rsidRPr="003666A3">
        <w:rPr>
          <w:rFonts w:ascii="Arial" w:hAnsi="Arial" w:cs="Arial"/>
          <w:spacing w:val="-2"/>
          <w:sz w:val="18"/>
          <w:szCs w:val="18"/>
        </w:rPr>
        <w:t>analysis</w:t>
      </w:r>
      <w:r>
        <w:rPr>
          <w:rFonts w:ascii="Arial" w:hAnsi="Arial" w:cs="Arial"/>
          <w:spacing w:val="-2"/>
          <w:sz w:val="18"/>
          <w:szCs w:val="18"/>
        </w:rPr>
        <w:t xml:space="preserve">. </w:t>
      </w:r>
      <w:r w:rsidR="00842CF5" w:rsidRPr="00E90E3B">
        <w:rPr>
          <w:rFonts w:ascii="Arial" w:hAnsi="Arial" w:cs="Arial"/>
          <w:sz w:val="18"/>
          <w:szCs w:val="18"/>
        </w:rPr>
        <w:t>Consult the Minnesota Pollution Control Agency</w:t>
      </w:r>
      <w:r w:rsidR="00BE7DE4">
        <w:rPr>
          <w:rFonts w:ascii="Arial" w:hAnsi="Arial" w:cs="Arial"/>
          <w:sz w:val="18"/>
          <w:szCs w:val="18"/>
        </w:rPr>
        <w:t>’s</w:t>
      </w:r>
      <w:r w:rsidR="00842CF5" w:rsidRPr="00E90E3B">
        <w:rPr>
          <w:rFonts w:ascii="Arial" w:hAnsi="Arial" w:cs="Arial"/>
          <w:sz w:val="18"/>
          <w:szCs w:val="18"/>
        </w:rPr>
        <w:t xml:space="preserve"> (MPCA) AERA guidance for instructions on completing this form. The AERA guidance can be found on the MPCA</w:t>
      </w:r>
      <w:r w:rsidR="00BE7DE4">
        <w:rPr>
          <w:rFonts w:ascii="Arial" w:hAnsi="Arial" w:cs="Arial"/>
          <w:sz w:val="18"/>
          <w:szCs w:val="18"/>
        </w:rPr>
        <w:t>’s</w:t>
      </w:r>
      <w:r w:rsidR="00842CF5" w:rsidRPr="00E90E3B">
        <w:rPr>
          <w:rFonts w:ascii="Arial" w:hAnsi="Arial" w:cs="Arial"/>
          <w:sz w:val="18"/>
          <w:szCs w:val="18"/>
        </w:rPr>
        <w:t xml:space="preserve"> AERA website at</w:t>
      </w:r>
      <w:r w:rsidR="00842CF5" w:rsidRPr="00DA5DA8">
        <w:rPr>
          <w:rFonts w:ascii="Arial" w:hAnsi="Arial" w:cs="Arial"/>
          <w:sz w:val="18"/>
          <w:szCs w:val="18"/>
        </w:rPr>
        <w:t xml:space="preserve"> </w:t>
      </w:r>
      <w:hyperlink r:id="rId12" w:history="1">
        <w:r w:rsidR="00CC7A57">
          <w:rPr>
            <w:rStyle w:val="Hyperlink"/>
            <w:rFonts w:ascii="Arial" w:hAnsi="Arial" w:cs="Arial"/>
            <w:sz w:val="18"/>
            <w:szCs w:val="18"/>
          </w:rPr>
          <w:t>https://www.pca.state.mn.us/business-with-us/air-emissions-risk-analysis-aera</w:t>
        </w:r>
      </w:hyperlink>
      <w:r w:rsidR="00842CF5">
        <w:rPr>
          <w:rFonts w:ascii="Arial" w:hAnsi="Arial" w:cs="Arial"/>
          <w:color w:val="1F497D"/>
          <w:sz w:val="18"/>
          <w:szCs w:val="18"/>
        </w:rPr>
        <w:t xml:space="preserve">. </w:t>
      </w:r>
      <w:r w:rsidR="00842CF5">
        <w:rPr>
          <w:rFonts w:ascii="Arial" w:hAnsi="Arial" w:cs="Arial"/>
          <w:spacing w:val="-2"/>
          <w:sz w:val="18"/>
          <w:szCs w:val="18"/>
        </w:rPr>
        <w:t>Also c</w:t>
      </w:r>
      <w:r w:rsidR="00842CF5" w:rsidRPr="003666A3">
        <w:rPr>
          <w:rFonts w:ascii="Arial" w:eastAsia="Calibri" w:hAnsi="Arial" w:cs="Arial"/>
          <w:spacing w:val="-2"/>
          <w:sz w:val="18"/>
          <w:szCs w:val="18"/>
        </w:rPr>
        <w:t>onsult the</w:t>
      </w:r>
      <w:r w:rsidR="00842CF5">
        <w:rPr>
          <w:rFonts w:ascii="Arial" w:eastAsia="Calibri" w:hAnsi="Arial" w:cs="Arial"/>
          <w:spacing w:val="-2"/>
          <w:sz w:val="18"/>
          <w:szCs w:val="18"/>
        </w:rPr>
        <w:t xml:space="preserve"> MMREM guidance </w:t>
      </w:r>
      <w:r w:rsidR="006A3D83">
        <w:rPr>
          <w:rFonts w:ascii="Arial" w:eastAsia="Calibri" w:hAnsi="Arial" w:cs="Arial"/>
          <w:spacing w:val="-2"/>
          <w:sz w:val="18"/>
          <w:szCs w:val="18"/>
        </w:rPr>
        <w:t xml:space="preserve">at </w:t>
      </w:r>
      <w:hyperlink r:id="rId13" w:history="1">
        <w:r w:rsidR="00BE7DE4" w:rsidRPr="00F823A3">
          <w:rPr>
            <w:rStyle w:val="Hyperlink"/>
            <w:rFonts w:ascii="Arial" w:eastAsia="Calibri" w:hAnsi="Arial" w:cs="Arial"/>
            <w:spacing w:val="-2"/>
            <w:sz w:val="18"/>
            <w:szCs w:val="18"/>
          </w:rPr>
          <w:t>https://www.pca.state.mn.us/sites/default/files/aq9-16.pdf</w:t>
        </w:r>
      </w:hyperlink>
      <w:r w:rsidR="00BE7DE4">
        <w:rPr>
          <w:rFonts w:ascii="Arial" w:eastAsia="Calibri" w:hAnsi="Arial" w:cs="Arial"/>
          <w:spacing w:val="-2"/>
          <w:sz w:val="18"/>
          <w:szCs w:val="18"/>
        </w:rPr>
        <w:t xml:space="preserve"> </w:t>
      </w:r>
      <w:r w:rsidR="006B4FB6">
        <w:rPr>
          <w:rFonts w:ascii="Arial" w:eastAsia="Calibri" w:hAnsi="Arial" w:cs="Arial"/>
          <w:spacing w:val="-2"/>
          <w:sz w:val="18"/>
          <w:szCs w:val="18"/>
        </w:rPr>
        <w:t xml:space="preserve">(found on the MPCA’s AERA website at </w:t>
      </w:r>
      <w:hyperlink r:id="rId14" w:history="1">
        <w:r w:rsidR="00325022">
          <w:rPr>
            <w:rStyle w:val="Hyperlink"/>
            <w:rFonts w:ascii="Arial" w:eastAsia="Calibri" w:hAnsi="Arial" w:cs="Arial"/>
            <w:spacing w:val="-2"/>
            <w:sz w:val="18"/>
            <w:szCs w:val="18"/>
          </w:rPr>
          <w:t>https://www.pca.state.mn.us/business-with-us/air-emissions-risk-analysis-aera</w:t>
        </w:r>
      </w:hyperlink>
      <w:r w:rsidR="006B4FB6">
        <w:rPr>
          <w:rFonts w:ascii="Arial" w:eastAsia="Calibri" w:hAnsi="Arial" w:cs="Arial"/>
          <w:spacing w:val="-2"/>
          <w:sz w:val="18"/>
          <w:szCs w:val="18"/>
        </w:rPr>
        <w:t xml:space="preserve">), </w:t>
      </w:r>
      <w:r w:rsidR="00842CF5" w:rsidRPr="003666A3">
        <w:rPr>
          <w:rFonts w:ascii="Arial" w:eastAsia="Calibri" w:hAnsi="Arial" w:cs="Arial"/>
          <w:spacing w:val="-2"/>
          <w:sz w:val="18"/>
          <w:szCs w:val="18"/>
        </w:rPr>
        <w:t xml:space="preserve">and </w:t>
      </w:r>
      <w:r w:rsidR="00BE7DE4">
        <w:rPr>
          <w:rFonts w:ascii="Arial" w:eastAsia="Calibri" w:hAnsi="Arial" w:cs="Arial"/>
          <w:spacing w:val="-2"/>
          <w:sz w:val="18"/>
          <w:szCs w:val="18"/>
        </w:rPr>
        <w:t xml:space="preserve">MPCA’s </w:t>
      </w:r>
      <w:r w:rsidR="00842CF5" w:rsidRPr="003666A3">
        <w:rPr>
          <w:rFonts w:ascii="Arial" w:eastAsia="Calibri" w:hAnsi="Arial" w:cs="Arial"/>
          <w:spacing w:val="-2"/>
          <w:sz w:val="18"/>
          <w:szCs w:val="18"/>
        </w:rPr>
        <w:t xml:space="preserve">Air </w:t>
      </w:r>
      <w:r w:rsidR="00BE7DE4">
        <w:rPr>
          <w:rFonts w:ascii="Arial" w:eastAsia="Calibri" w:hAnsi="Arial" w:cs="Arial"/>
          <w:spacing w:val="-2"/>
          <w:sz w:val="18"/>
          <w:szCs w:val="18"/>
        </w:rPr>
        <w:t>quality m</w:t>
      </w:r>
      <w:r w:rsidR="00842CF5" w:rsidRPr="003666A3">
        <w:rPr>
          <w:rFonts w:ascii="Arial" w:eastAsia="Calibri" w:hAnsi="Arial" w:cs="Arial"/>
          <w:spacing w:val="-2"/>
          <w:sz w:val="18"/>
          <w:szCs w:val="18"/>
        </w:rPr>
        <w:t xml:space="preserve">odeling website </w:t>
      </w:r>
      <w:r w:rsidR="00BE7DE4">
        <w:rPr>
          <w:rFonts w:ascii="Arial" w:eastAsia="Calibri" w:hAnsi="Arial" w:cs="Arial"/>
          <w:spacing w:val="-2"/>
          <w:sz w:val="18"/>
          <w:szCs w:val="18"/>
        </w:rPr>
        <w:t xml:space="preserve">at </w:t>
      </w:r>
      <w:hyperlink r:id="rId15" w:history="1">
        <w:r w:rsidR="000B643C">
          <w:rPr>
            <w:rStyle w:val="Hyperlink"/>
            <w:rFonts w:ascii="Arial" w:eastAsia="Calibri" w:hAnsi="Arial" w:cs="Arial"/>
            <w:spacing w:val="-2"/>
            <w:sz w:val="18"/>
            <w:szCs w:val="18"/>
          </w:rPr>
          <w:t>https://www.pca.state.mn.us/business-with-us/air-quality-modeling</w:t>
        </w:r>
      </w:hyperlink>
      <w:r w:rsidR="00BE7DE4">
        <w:rPr>
          <w:rFonts w:ascii="Arial" w:eastAsia="Calibri" w:hAnsi="Arial" w:cs="Arial"/>
          <w:spacing w:val="-2"/>
          <w:sz w:val="18"/>
          <w:szCs w:val="18"/>
        </w:rPr>
        <w:t xml:space="preserve"> </w:t>
      </w:r>
      <w:r w:rsidR="00842CF5" w:rsidRPr="003666A3">
        <w:rPr>
          <w:rFonts w:ascii="Arial" w:eastAsia="Calibri" w:hAnsi="Arial" w:cs="Arial"/>
          <w:spacing w:val="-2"/>
          <w:sz w:val="18"/>
          <w:szCs w:val="18"/>
        </w:rPr>
        <w:t>when filling out this form.</w:t>
      </w:r>
    </w:p>
    <w:p w14:paraId="0140AB0B" w14:textId="5EBD8045" w:rsidR="00BF2705" w:rsidRDefault="00BF2705" w:rsidP="006B4FB6">
      <w:pPr>
        <w:spacing w:before="120" w:after="120"/>
        <w:ind w:right="43"/>
        <w:rPr>
          <w:rFonts w:ascii="Arial" w:hAnsi="Arial" w:cs="Arial"/>
          <w:sz w:val="18"/>
          <w:szCs w:val="18"/>
        </w:rPr>
      </w:pPr>
      <w:r w:rsidRPr="00E90E3B">
        <w:rPr>
          <w:rFonts w:ascii="Arial" w:hAnsi="Arial" w:cs="Arial"/>
          <w:b/>
          <w:sz w:val="18"/>
          <w:szCs w:val="18"/>
        </w:rPr>
        <w:t xml:space="preserve">Instructions: </w:t>
      </w:r>
      <w:r w:rsidR="00E90E3B">
        <w:rPr>
          <w:rFonts w:ascii="Arial" w:hAnsi="Arial" w:cs="Arial"/>
          <w:b/>
          <w:sz w:val="18"/>
          <w:szCs w:val="18"/>
        </w:rPr>
        <w:t xml:space="preserve"> </w:t>
      </w:r>
      <w:r w:rsidRPr="00E90E3B">
        <w:rPr>
          <w:rFonts w:ascii="Arial" w:hAnsi="Arial" w:cs="Arial"/>
          <w:sz w:val="18"/>
          <w:szCs w:val="18"/>
        </w:rPr>
        <w:t>Check appropriate boxes below by clicking on them. Response areas may be expanded as needed. All AERA documents must be submitted electronically</w:t>
      </w:r>
      <w:r w:rsidR="004C27EE">
        <w:rPr>
          <w:rFonts w:ascii="Arial" w:hAnsi="Arial" w:cs="Arial"/>
          <w:sz w:val="18"/>
          <w:szCs w:val="18"/>
        </w:rPr>
        <w:t xml:space="preserve"> (email or through e-Services)</w:t>
      </w:r>
      <w:r w:rsidRPr="00E90E3B">
        <w:rPr>
          <w:rFonts w:ascii="Arial" w:hAnsi="Arial" w:cs="Arial"/>
          <w:sz w:val="18"/>
          <w:szCs w:val="18"/>
        </w:rPr>
        <w:t xml:space="preserve"> Spreadsheets should not be submitted in </w:t>
      </w:r>
      <w:r w:rsidR="00CC7A57">
        <w:rPr>
          <w:rFonts w:ascii="Arial" w:hAnsi="Arial" w:cs="Arial"/>
          <w:sz w:val="18"/>
          <w:szCs w:val="18"/>
        </w:rPr>
        <w:t>PDF</w:t>
      </w:r>
      <w:r w:rsidRPr="00E90E3B">
        <w:rPr>
          <w:rFonts w:ascii="Arial" w:hAnsi="Arial" w:cs="Arial"/>
          <w:sz w:val="18"/>
          <w:szCs w:val="18"/>
        </w:rPr>
        <w:t xml:space="preserve"> format.</w:t>
      </w:r>
      <w:r w:rsidR="00E90E3B">
        <w:rPr>
          <w:rFonts w:ascii="Arial" w:hAnsi="Arial" w:cs="Arial"/>
          <w:sz w:val="18"/>
          <w:szCs w:val="18"/>
        </w:rPr>
        <w:t xml:space="preserve"> </w:t>
      </w:r>
      <w:r w:rsidRPr="00E90E3B">
        <w:rPr>
          <w:rFonts w:ascii="Arial" w:hAnsi="Arial" w:cs="Arial"/>
          <w:sz w:val="18"/>
          <w:szCs w:val="18"/>
        </w:rPr>
        <w:t>The AERA will be deemed incomplete if all requested forms and support documents are not included.</w:t>
      </w:r>
    </w:p>
    <w:tbl>
      <w:tblPr>
        <w:tblW w:w="10638" w:type="dxa"/>
        <w:tblLook w:val="04A0" w:firstRow="1" w:lastRow="0" w:firstColumn="1" w:lastColumn="0" w:noHBand="0" w:noVBand="1"/>
      </w:tblPr>
      <w:tblGrid>
        <w:gridCol w:w="4866"/>
        <w:gridCol w:w="2575"/>
        <w:gridCol w:w="3197"/>
      </w:tblGrid>
      <w:tr w:rsidR="005C3BDE" w:rsidRPr="00F41C29" w14:paraId="4168EF3D" w14:textId="77777777" w:rsidTr="006A3D83">
        <w:tc>
          <w:tcPr>
            <w:tcW w:w="4866" w:type="dxa"/>
            <w:shd w:val="clear" w:color="auto" w:fill="auto"/>
            <w:tcMar>
              <w:left w:w="0" w:type="dxa"/>
              <w:right w:w="115" w:type="dxa"/>
            </w:tcMar>
            <w:vAlign w:val="bottom"/>
          </w:tcPr>
          <w:p w14:paraId="28EE8044" w14:textId="77777777" w:rsidR="005C3BDE" w:rsidRPr="00327BA5" w:rsidRDefault="005C3BDE" w:rsidP="005E78AB">
            <w:pPr>
              <w:spacing w:before="60"/>
              <w:outlineLvl w:val="0"/>
              <w:rPr>
                <w:rFonts w:ascii="Arial" w:hAnsi="Arial" w:cs="Arial"/>
                <w:sz w:val="18"/>
                <w:szCs w:val="18"/>
              </w:rPr>
            </w:pPr>
            <w:r w:rsidRPr="00F41C29">
              <w:rPr>
                <w:rFonts w:ascii="Arial" w:hAnsi="Arial" w:cs="Arial"/>
                <w:sz w:val="18"/>
                <w:szCs w:val="18"/>
              </w:rPr>
              <w:t>This form is being submitted as part of a:</w:t>
            </w:r>
          </w:p>
        </w:tc>
        <w:tc>
          <w:tcPr>
            <w:tcW w:w="2575" w:type="dxa"/>
            <w:shd w:val="clear" w:color="auto" w:fill="auto"/>
            <w:vAlign w:val="bottom"/>
          </w:tcPr>
          <w:p w14:paraId="60BB7E2E" w14:textId="77777777" w:rsidR="005C3BDE" w:rsidRPr="00CE0C27" w:rsidRDefault="005C3BDE" w:rsidP="005E78AB">
            <w:pPr>
              <w:spacing w:before="60"/>
              <w:outlineLvl w:val="0"/>
              <w:rPr>
                <w:rFonts w:ascii="Trebuchet MS" w:hAnsi="Trebuchet MS" w:cs="Arial"/>
                <w:b/>
                <w:sz w:val="18"/>
                <w:szCs w:val="18"/>
              </w:rPr>
            </w:pPr>
            <w:r w:rsidRPr="00CE0C27">
              <w:rPr>
                <w:rFonts w:ascii="Arial" w:hAnsi="Arial" w:cs="Arial"/>
                <w:sz w:val="18"/>
                <w:szCs w:val="18"/>
              </w:rPr>
              <w:t>Submittal date (mm/dd/yyyy)</w:t>
            </w:r>
          </w:p>
        </w:tc>
        <w:tc>
          <w:tcPr>
            <w:tcW w:w="3197" w:type="dxa"/>
            <w:shd w:val="clear" w:color="auto" w:fill="auto"/>
            <w:vAlign w:val="bottom"/>
          </w:tcPr>
          <w:p w14:paraId="13E48903" w14:textId="77777777" w:rsidR="005C3BDE" w:rsidRPr="00CE0C27" w:rsidRDefault="005C3BDE" w:rsidP="005E78AB">
            <w:pPr>
              <w:spacing w:before="60"/>
              <w:outlineLvl w:val="0"/>
              <w:rPr>
                <w:rFonts w:ascii="Trebuchet MS" w:hAnsi="Trebuchet MS" w:cs="Arial"/>
                <w:sz w:val="18"/>
                <w:szCs w:val="18"/>
              </w:rPr>
            </w:pPr>
          </w:p>
        </w:tc>
      </w:tr>
      <w:tr w:rsidR="005C3BDE" w:rsidRPr="00F41C29" w14:paraId="5532EFE6" w14:textId="77777777" w:rsidTr="006B4FB6">
        <w:trPr>
          <w:trHeight w:val="279"/>
        </w:trPr>
        <w:tc>
          <w:tcPr>
            <w:tcW w:w="4866" w:type="dxa"/>
            <w:shd w:val="clear" w:color="auto" w:fill="auto"/>
          </w:tcPr>
          <w:p w14:paraId="71AEC502" w14:textId="77777777" w:rsidR="005C3BDE" w:rsidRPr="00CE0C27" w:rsidRDefault="005C3BDE" w:rsidP="005E78AB">
            <w:pPr>
              <w:spacing w:before="60"/>
              <w:ind w:firstLine="360"/>
              <w:outlineLvl w:val="0"/>
              <w:rPr>
                <w:rFonts w:ascii="Trebuchet MS" w:hAnsi="Trebuchet MS" w:cs="Arial"/>
              </w:rPr>
            </w:pPr>
            <w:r w:rsidRPr="00CE0C27">
              <w:rPr>
                <w:rFonts w:ascii="Arial" w:hAnsi="Arial" w:cs="Arial"/>
                <w:sz w:val="18"/>
                <w:szCs w:val="18"/>
              </w:rPr>
              <w:fldChar w:fldCharType="begin">
                <w:ffData>
                  <w:name w:val="Check1"/>
                  <w:enabled/>
                  <w:calcOnExit w:val="0"/>
                  <w:checkBox>
                    <w:sizeAuto/>
                    <w:default w:val="0"/>
                  </w:checkBox>
                </w:ffData>
              </w:fldChar>
            </w:r>
            <w:r w:rsidRPr="00CE0C27">
              <w:rPr>
                <w:rFonts w:ascii="Arial" w:hAnsi="Arial" w:cs="Arial"/>
                <w:sz w:val="18"/>
                <w:szCs w:val="18"/>
              </w:rPr>
              <w:instrText xml:space="preserve"> FORMCHECKBOX </w:instrText>
            </w:r>
            <w:r w:rsidR="0089305A">
              <w:rPr>
                <w:rFonts w:ascii="Arial" w:hAnsi="Arial" w:cs="Arial"/>
                <w:sz w:val="18"/>
                <w:szCs w:val="18"/>
              </w:rPr>
            </w:r>
            <w:r w:rsidR="0089305A">
              <w:rPr>
                <w:rFonts w:ascii="Arial" w:hAnsi="Arial" w:cs="Arial"/>
                <w:sz w:val="18"/>
                <w:szCs w:val="18"/>
              </w:rPr>
              <w:fldChar w:fldCharType="separate"/>
            </w:r>
            <w:r w:rsidRPr="00CE0C27">
              <w:rPr>
                <w:rFonts w:ascii="Arial" w:hAnsi="Arial" w:cs="Arial"/>
                <w:sz w:val="18"/>
                <w:szCs w:val="18"/>
              </w:rPr>
              <w:fldChar w:fldCharType="end"/>
            </w:r>
            <w:r w:rsidRPr="00CE0C27">
              <w:rPr>
                <w:rFonts w:ascii="Arial" w:hAnsi="Arial" w:cs="Arial"/>
                <w:sz w:val="18"/>
                <w:szCs w:val="18"/>
              </w:rPr>
              <w:t xml:space="preserve"> </w:t>
            </w:r>
            <w:r>
              <w:rPr>
                <w:rFonts w:ascii="Arial" w:hAnsi="Arial" w:cs="Arial"/>
                <w:sz w:val="18"/>
                <w:szCs w:val="18"/>
              </w:rPr>
              <w:t>MMREM</w:t>
            </w:r>
            <w:r w:rsidRPr="00CE0C27">
              <w:rPr>
                <w:rFonts w:ascii="Arial" w:hAnsi="Arial" w:cs="Arial"/>
                <w:sz w:val="18"/>
                <w:szCs w:val="18"/>
              </w:rPr>
              <w:t>-based analysis protocol</w:t>
            </w:r>
          </w:p>
        </w:tc>
        <w:tc>
          <w:tcPr>
            <w:tcW w:w="2575" w:type="dxa"/>
            <w:tcBorders>
              <w:bottom w:val="single" w:sz="2" w:space="0" w:color="auto"/>
            </w:tcBorders>
            <w:shd w:val="clear" w:color="auto" w:fill="auto"/>
            <w:vAlign w:val="bottom"/>
          </w:tcPr>
          <w:p w14:paraId="58C8D35D" w14:textId="6F571EAC" w:rsidR="005C3BDE" w:rsidRPr="00CE0C27" w:rsidRDefault="00C07CDA" w:rsidP="005E78AB">
            <w:pPr>
              <w:spacing w:before="60"/>
              <w:outlineLvl w:val="0"/>
              <w:rPr>
                <w:rFonts w:ascii="Trebuchet MS" w:hAnsi="Trebuchet MS"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7" w:type="dxa"/>
            <w:shd w:val="clear" w:color="auto" w:fill="auto"/>
            <w:vAlign w:val="bottom"/>
          </w:tcPr>
          <w:p w14:paraId="2B617785" w14:textId="77777777" w:rsidR="005C3BDE" w:rsidRPr="00CE0C27" w:rsidRDefault="005C3BDE" w:rsidP="005E78AB">
            <w:pPr>
              <w:spacing w:before="60"/>
              <w:outlineLvl w:val="0"/>
              <w:rPr>
                <w:rFonts w:ascii="Trebuchet MS" w:hAnsi="Trebuchet MS" w:cs="Arial"/>
                <w:sz w:val="18"/>
                <w:szCs w:val="18"/>
              </w:rPr>
            </w:pPr>
          </w:p>
        </w:tc>
      </w:tr>
      <w:tr w:rsidR="005C3BDE" w:rsidRPr="00F41C29" w14:paraId="46C6C486" w14:textId="77777777" w:rsidTr="006B4FB6">
        <w:trPr>
          <w:trHeight w:val="279"/>
        </w:trPr>
        <w:tc>
          <w:tcPr>
            <w:tcW w:w="4866" w:type="dxa"/>
            <w:shd w:val="clear" w:color="auto" w:fill="auto"/>
          </w:tcPr>
          <w:p w14:paraId="1E2A2871" w14:textId="77777777" w:rsidR="005C3BDE" w:rsidRPr="00CE0C27" w:rsidRDefault="005C3BDE" w:rsidP="005E78AB">
            <w:pPr>
              <w:spacing w:before="60"/>
              <w:ind w:firstLine="360"/>
              <w:outlineLvl w:val="0"/>
              <w:rPr>
                <w:rFonts w:ascii="Trebuchet MS" w:hAnsi="Trebuchet MS" w:cs="Arial"/>
              </w:rPr>
            </w:pPr>
            <w:r w:rsidRPr="00CE0C27">
              <w:rPr>
                <w:rFonts w:ascii="Arial" w:hAnsi="Arial" w:cs="Arial"/>
                <w:sz w:val="18"/>
                <w:szCs w:val="18"/>
              </w:rPr>
              <w:fldChar w:fldCharType="begin">
                <w:ffData>
                  <w:name w:val="Check1"/>
                  <w:enabled/>
                  <w:calcOnExit w:val="0"/>
                  <w:checkBox>
                    <w:sizeAuto/>
                    <w:default w:val="0"/>
                  </w:checkBox>
                </w:ffData>
              </w:fldChar>
            </w:r>
            <w:r w:rsidRPr="00CE0C27">
              <w:rPr>
                <w:rFonts w:ascii="Arial" w:hAnsi="Arial" w:cs="Arial"/>
                <w:sz w:val="18"/>
                <w:szCs w:val="18"/>
              </w:rPr>
              <w:instrText xml:space="preserve"> FORMCHECKBOX </w:instrText>
            </w:r>
            <w:r w:rsidR="0089305A">
              <w:rPr>
                <w:rFonts w:ascii="Arial" w:hAnsi="Arial" w:cs="Arial"/>
                <w:sz w:val="18"/>
                <w:szCs w:val="18"/>
              </w:rPr>
            </w:r>
            <w:r w:rsidR="0089305A">
              <w:rPr>
                <w:rFonts w:ascii="Arial" w:hAnsi="Arial" w:cs="Arial"/>
                <w:sz w:val="18"/>
                <w:szCs w:val="18"/>
              </w:rPr>
              <w:fldChar w:fldCharType="separate"/>
            </w:r>
            <w:r w:rsidRPr="00CE0C27">
              <w:rPr>
                <w:rFonts w:ascii="Arial" w:hAnsi="Arial" w:cs="Arial"/>
                <w:sz w:val="18"/>
                <w:szCs w:val="18"/>
              </w:rPr>
              <w:fldChar w:fldCharType="end"/>
            </w:r>
            <w:r w:rsidRPr="00CE0C27">
              <w:rPr>
                <w:rFonts w:ascii="Arial" w:hAnsi="Arial" w:cs="Arial"/>
                <w:sz w:val="18"/>
                <w:szCs w:val="18"/>
              </w:rPr>
              <w:t xml:space="preserve"> Explanation of </w:t>
            </w:r>
            <w:r>
              <w:rPr>
                <w:rFonts w:ascii="Arial" w:hAnsi="Arial" w:cs="Arial"/>
                <w:sz w:val="18"/>
                <w:szCs w:val="18"/>
              </w:rPr>
              <w:t>MMREM</w:t>
            </w:r>
            <w:r w:rsidRPr="00CE0C27">
              <w:rPr>
                <w:rFonts w:ascii="Arial" w:hAnsi="Arial" w:cs="Arial"/>
                <w:sz w:val="18"/>
                <w:szCs w:val="18"/>
              </w:rPr>
              <w:t>-based analysis results</w:t>
            </w:r>
          </w:p>
        </w:tc>
        <w:tc>
          <w:tcPr>
            <w:tcW w:w="2575" w:type="dxa"/>
            <w:tcBorders>
              <w:top w:val="single" w:sz="2" w:space="0" w:color="auto"/>
              <w:bottom w:val="single" w:sz="2" w:space="0" w:color="auto"/>
            </w:tcBorders>
            <w:shd w:val="clear" w:color="auto" w:fill="auto"/>
            <w:vAlign w:val="bottom"/>
          </w:tcPr>
          <w:p w14:paraId="525E4161" w14:textId="50DB5602" w:rsidR="005C3BDE" w:rsidRPr="00CE0C27" w:rsidRDefault="00B62E21" w:rsidP="005E78AB">
            <w:pPr>
              <w:spacing w:before="60"/>
              <w:outlineLvl w:val="0"/>
              <w:rPr>
                <w:rFonts w:ascii="Trebuchet MS" w:hAnsi="Trebuchet MS"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7" w:type="dxa"/>
            <w:shd w:val="clear" w:color="auto" w:fill="auto"/>
            <w:vAlign w:val="bottom"/>
          </w:tcPr>
          <w:p w14:paraId="04FF0746" w14:textId="77777777" w:rsidR="005C3BDE" w:rsidRPr="00CE0C27" w:rsidRDefault="005C3BDE" w:rsidP="005E78AB">
            <w:pPr>
              <w:spacing w:before="60"/>
              <w:outlineLvl w:val="0"/>
              <w:rPr>
                <w:rFonts w:ascii="Trebuchet MS" w:hAnsi="Trebuchet MS" w:cs="Arial"/>
                <w:sz w:val="18"/>
                <w:szCs w:val="18"/>
              </w:rPr>
            </w:pPr>
          </w:p>
        </w:tc>
      </w:tr>
      <w:tr w:rsidR="005C3BDE" w:rsidRPr="00F41C29" w14:paraId="365C2E73" w14:textId="77777777" w:rsidTr="006B4FB6">
        <w:trPr>
          <w:trHeight w:val="441"/>
        </w:trPr>
        <w:tc>
          <w:tcPr>
            <w:tcW w:w="10638" w:type="dxa"/>
            <w:gridSpan w:val="3"/>
            <w:shd w:val="clear" w:color="auto" w:fill="auto"/>
          </w:tcPr>
          <w:p w14:paraId="526E1614" w14:textId="77777777" w:rsidR="005C3BDE" w:rsidRPr="00F41C29" w:rsidRDefault="005C3BDE" w:rsidP="005E78AB">
            <w:pPr>
              <w:widowControl w:val="0"/>
              <w:spacing w:before="60"/>
              <w:ind w:left="1080" w:hanging="450"/>
              <w:rPr>
                <w:rFonts w:ascii="Arial" w:hAnsi="Arial" w:cs="Arial"/>
                <w:sz w:val="18"/>
                <w:szCs w:val="18"/>
              </w:rPr>
            </w:pPr>
            <w:r w:rsidRPr="00F41C29">
              <w:rPr>
                <w:rFonts w:ascii="Arial" w:hAnsi="Arial" w:cs="Arial"/>
                <w:sz w:val="18"/>
                <w:szCs w:val="18"/>
              </w:rPr>
              <w:t>*If applicable, explain any differences in methodologies between the approved pr</w:t>
            </w:r>
            <w:r>
              <w:rPr>
                <w:rFonts w:ascii="Arial" w:hAnsi="Arial" w:cs="Arial"/>
                <w:sz w:val="18"/>
                <w:szCs w:val="18"/>
              </w:rPr>
              <w:t>otocol and the modeled results:</w:t>
            </w:r>
          </w:p>
          <w:p w14:paraId="6451EF74" w14:textId="77777777" w:rsidR="005C3BDE" w:rsidRPr="00F41C29" w:rsidRDefault="005C3BDE" w:rsidP="005E78AB">
            <w:pPr>
              <w:spacing w:before="60"/>
              <w:ind w:left="720"/>
              <w:outlineLvl w:val="0"/>
              <w:rPr>
                <w:rFonts w:ascii="Trebuchet MS" w:hAnsi="Trebuchet MS" w:cs="Arial"/>
                <w:b/>
              </w:rPr>
            </w:pPr>
            <w:r w:rsidRPr="00F41C29">
              <w:rPr>
                <w:rFonts w:ascii="Arial" w:hAnsi="Arial" w:cs="Arial"/>
                <w:i/>
                <w:sz w:val="18"/>
                <w:szCs w:val="18"/>
              </w:rPr>
              <w:fldChar w:fldCharType="begin">
                <w:ffData>
                  <w:name w:val="Text147"/>
                  <w:enabled/>
                  <w:calcOnExit w:val="0"/>
                  <w:textInput/>
                </w:ffData>
              </w:fldChar>
            </w:r>
            <w:r w:rsidRPr="00F41C29">
              <w:rPr>
                <w:rFonts w:ascii="Arial" w:hAnsi="Arial" w:cs="Arial"/>
                <w:i/>
                <w:sz w:val="18"/>
                <w:szCs w:val="18"/>
              </w:rPr>
              <w:instrText xml:space="preserve"> FORMTEXT </w:instrText>
            </w:r>
            <w:r w:rsidRPr="00F41C29">
              <w:rPr>
                <w:rFonts w:ascii="Arial" w:hAnsi="Arial" w:cs="Arial"/>
                <w:i/>
                <w:sz w:val="18"/>
                <w:szCs w:val="18"/>
              </w:rPr>
            </w:r>
            <w:r w:rsidRPr="00F41C29">
              <w:rPr>
                <w:rFonts w:ascii="Arial" w:hAnsi="Arial" w:cs="Arial"/>
                <w:i/>
                <w:sz w:val="18"/>
                <w:szCs w:val="18"/>
              </w:rPr>
              <w:fldChar w:fldCharType="separate"/>
            </w:r>
            <w:r w:rsidRPr="00F41C29">
              <w:rPr>
                <w:rFonts w:ascii="Arial" w:hAnsi="Arial" w:cs="Arial"/>
                <w:i/>
                <w:noProof/>
                <w:sz w:val="18"/>
                <w:szCs w:val="18"/>
              </w:rPr>
              <w:t> </w:t>
            </w:r>
            <w:r w:rsidRPr="00F41C29">
              <w:rPr>
                <w:rFonts w:ascii="Arial" w:hAnsi="Arial" w:cs="Arial"/>
                <w:i/>
                <w:noProof/>
                <w:sz w:val="18"/>
                <w:szCs w:val="18"/>
              </w:rPr>
              <w:t> </w:t>
            </w:r>
            <w:r w:rsidRPr="00F41C29">
              <w:rPr>
                <w:rFonts w:ascii="Arial" w:hAnsi="Arial" w:cs="Arial"/>
                <w:i/>
                <w:noProof/>
                <w:sz w:val="18"/>
                <w:szCs w:val="18"/>
              </w:rPr>
              <w:t> </w:t>
            </w:r>
            <w:r w:rsidRPr="00F41C29">
              <w:rPr>
                <w:rFonts w:ascii="Arial" w:hAnsi="Arial" w:cs="Arial"/>
                <w:i/>
                <w:noProof/>
                <w:sz w:val="18"/>
                <w:szCs w:val="18"/>
              </w:rPr>
              <w:t> </w:t>
            </w:r>
            <w:r w:rsidRPr="00F41C29">
              <w:rPr>
                <w:rFonts w:ascii="Arial" w:hAnsi="Arial" w:cs="Arial"/>
                <w:i/>
                <w:noProof/>
                <w:sz w:val="18"/>
                <w:szCs w:val="18"/>
              </w:rPr>
              <w:t> </w:t>
            </w:r>
            <w:r w:rsidRPr="00F41C29">
              <w:rPr>
                <w:rFonts w:ascii="Arial" w:hAnsi="Arial" w:cs="Arial"/>
                <w:i/>
                <w:sz w:val="18"/>
                <w:szCs w:val="18"/>
              </w:rPr>
              <w:fldChar w:fldCharType="end"/>
            </w:r>
          </w:p>
        </w:tc>
      </w:tr>
    </w:tbl>
    <w:p w14:paraId="096ECE8B" w14:textId="77777777" w:rsidR="00E90E3B" w:rsidRPr="006B4FB6" w:rsidRDefault="006B4FB6" w:rsidP="00B62E21">
      <w:pPr>
        <w:pStyle w:val="Form-Heading2"/>
        <w:spacing w:after="0"/>
      </w:pPr>
      <w:r>
        <w:t>Facility i</w:t>
      </w:r>
      <w:r w:rsidR="00E90E3B" w:rsidRPr="006B4FB6">
        <w:t>nformation</w:t>
      </w:r>
    </w:p>
    <w:tbl>
      <w:tblPr>
        <w:tblW w:w="10638" w:type="dxa"/>
        <w:tblBorders>
          <w:bottom w:val="single" w:sz="2" w:space="0" w:color="auto"/>
          <w:insideH w:val="single" w:sz="2" w:space="0" w:color="auto"/>
        </w:tblBorders>
        <w:tblLook w:val="01E0" w:firstRow="1" w:lastRow="1" w:firstColumn="1" w:lastColumn="1" w:noHBand="0" w:noVBand="0"/>
      </w:tblPr>
      <w:tblGrid>
        <w:gridCol w:w="1260"/>
        <w:gridCol w:w="5418"/>
        <w:gridCol w:w="1962"/>
        <w:gridCol w:w="1998"/>
      </w:tblGrid>
      <w:tr w:rsidR="00E90E3B" w:rsidRPr="009C34C0" w14:paraId="016EAFA2" w14:textId="77777777" w:rsidTr="006B4FB6">
        <w:tc>
          <w:tcPr>
            <w:tcW w:w="1260" w:type="dxa"/>
            <w:tcBorders>
              <w:top w:val="nil"/>
              <w:bottom w:val="nil"/>
            </w:tcBorders>
            <w:tcMar>
              <w:left w:w="0" w:type="dxa"/>
              <w:right w:w="115" w:type="dxa"/>
            </w:tcMar>
          </w:tcPr>
          <w:p w14:paraId="7AF65906" w14:textId="77777777" w:rsidR="00E90E3B" w:rsidRPr="009C34C0" w:rsidRDefault="00E90E3B" w:rsidP="00F301F7">
            <w:pPr>
              <w:overflowPunct w:val="0"/>
              <w:autoSpaceDE w:val="0"/>
              <w:autoSpaceDN w:val="0"/>
              <w:adjustRightInd w:val="0"/>
              <w:spacing w:before="120"/>
              <w:textAlignment w:val="baseline"/>
              <w:rPr>
                <w:rFonts w:ascii="Arial" w:hAnsi="Arial" w:cs="Arial"/>
                <w:sz w:val="18"/>
                <w:szCs w:val="18"/>
              </w:rPr>
            </w:pPr>
            <w:r>
              <w:rPr>
                <w:rFonts w:ascii="Arial" w:hAnsi="Arial" w:cs="Arial"/>
                <w:sz w:val="18"/>
                <w:szCs w:val="18"/>
              </w:rPr>
              <w:t>Facility name:</w:t>
            </w:r>
          </w:p>
        </w:tc>
        <w:tc>
          <w:tcPr>
            <w:tcW w:w="5418" w:type="dxa"/>
            <w:tcBorders>
              <w:top w:val="nil"/>
              <w:bottom w:val="single" w:sz="2" w:space="0" w:color="auto"/>
            </w:tcBorders>
            <w:vAlign w:val="bottom"/>
          </w:tcPr>
          <w:p w14:paraId="57C233AA" w14:textId="77777777" w:rsidR="00E90E3B" w:rsidRPr="009C34C0" w:rsidRDefault="00E90E3B" w:rsidP="00F301F7">
            <w:pPr>
              <w:overflowPunct w:val="0"/>
              <w:autoSpaceDE w:val="0"/>
              <w:autoSpaceDN w:val="0"/>
              <w:adjustRightInd w:val="0"/>
              <w:spacing w:before="120"/>
              <w:textAlignment w:val="baseline"/>
              <w:rPr>
                <w:rFonts w:ascii="Arial" w:hAnsi="Arial" w:cs="Arial"/>
                <w:sz w:val="18"/>
                <w:szCs w:val="18"/>
              </w:rPr>
            </w:pPr>
            <w:r w:rsidRPr="009C34C0">
              <w:rPr>
                <w:rFonts w:ascii="Arial" w:hAnsi="Arial" w:cs="Arial"/>
                <w:sz w:val="18"/>
                <w:szCs w:val="18"/>
              </w:rPr>
              <w:fldChar w:fldCharType="begin">
                <w:ffData>
                  <w:name w:val="Text109"/>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sz w:val="18"/>
                <w:szCs w:val="18"/>
              </w:rPr>
              <w:fldChar w:fldCharType="end"/>
            </w:r>
          </w:p>
        </w:tc>
        <w:tc>
          <w:tcPr>
            <w:tcW w:w="1962" w:type="dxa"/>
            <w:tcBorders>
              <w:top w:val="nil"/>
              <w:bottom w:val="nil"/>
            </w:tcBorders>
            <w:vAlign w:val="bottom"/>
          </w:tcPr>
          <w:p w14:paraId="5044DD98" w14:textId="77777777" w:rsidR="00E90E3B" w:rsidRPr="009C34C0" w:rsidRDefault="004C27EE" w:rsidP="006B4FB6">
            <w:pPr>
              <w:overflowPunct w:val="0"/>
              <w:autoSpaceDE w:val="0"/>
              <w:autoSpaceDN w:val="0"/>
              <w:adjustRightInd w:val="0"/>
              <w:spacing w:before="120"/>
              <w:jc w:val="right"/>
              <w:textAlignment w:val="baseline"/>
              <w:rPr>
                <w:rFonts w:ascii="Arial" w:hAnsi="Arial" w:cs="Arial"/>
                <w:sz w:val="18"/>
                <w:szCs w:val="18"/>
              </w:rPr>
            </w:pPr>
            <w:r>
              <w:rPr>
                <w:rFonts w:ascii="Arial" w:hAnsi="Arial" w:cs="Arial"/>
                <w:sz w:val="18"/>
                <w:szCs w:val="18"/>
              </w:rPr>
              <w:t xml:space="preserve">TEMPO AI </w:t>
            </w:r>
            <w:r w:rsidR="006B4FB6">
              <w:rPr>
                <w:rFonts w:ascii="Arial" w:hAnsi="Arial" w:cs="Arial"/>
                <w:sz w:val="18"/>
                <w:szCs w:val="18"/>
              </w:rPr>
              <w:t>number</w:t>
            </w:r>
            <w:r w:rsidR="00E90E3B" w:rsidRPr="009C34C0">
              <w:rPr>
                <w:rFonts w:ascii="Arial" w:hAnsi="Arial" w:cs="Arial"/>
                <w:sz w:val="18"/>
                <w:szCs w:val="18"/>
              </w:rPr>
              <w:t>:</w:t>
            </w:r>
          </w:p>
        </w:tc>
        <w:tc>
          <w:tcPr>
            <w:tcW w:w="1998" w:type="dxa"/>
            <w:tcBorders>
              <w:top w:val="nil"/>
              <w:bottom w:val="single" w:sz="2" w:space="0" w:color="auto"/>
            </w:tcBorders>
            <w:vAlign w:val="bottom"/>
          </w:tcPr>
          <w:p w14:paraId="7CF5EC14" w14:textId="77777777" w:rsidR="00E90E3B" w:rsidRPr="009C34C0" w:rsidRDefault="00E90E3B" w:rsidP="00F301F7">
            <w:pPr>
              <w:overflowPunct w:val="0"/>
              <w:autoSpaceDE w:val="0"/>
              <w:autoSpaceDN w:val="0"/>
              <w:adjustRightInd w:val="0"/>
              <w:spacing w:before="120"/>
              <w:textAlignment w:val="baseline"/>
              <w:rPr>
                <w:rFonts w:ascii="Arial" w:hAnsi="Arial" w:cs="Arial"/>
                <w:sz w:val="18"/>
                <w:szCs w:val="18"/>
              </w:rPr>
            </w:pPr>
            <w:r w:rsidRPr="009C34C0">
              <w:rPr>
                <w:rFonts w:ascii="Arial" w:hAnsi="Arial" w:cs="Arial"/>
                <w:sz w:val="18"/>
                <w:szCs w:val="18"/>
              </w:rPr>
              <w:fldChar w:fldCharType="begin">
                <w:ffData>
                  <w:name w:val="Text110"/>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sz w:val="18"/>
                <w:szCs w:val="18"/>
              </w:rPr>
              <w:fldChar w:fldCharType="end"/>
            </w:r>
          </w:p>
        </w:tc>
      </w:tr>
    </w:tbl>
    <w:p w14:paraId="0E5490C7" w14:textId="77777777" w:rsidR="00A9066A" w:rsidRPr="006B4FB6" w:rsidRDefault="00A9066A" w:rsidP="00B62E21">
      <w:pPr>
        <w:pStyle w:val="Form-Heading2"/>
        <w:spacing w:after="0"/>
      </w:pPr>
      <w:r w:rsidRPr="006B4FB6">
        <w:t xml:space="preserve">General </w:t>
      </w:r>
      <w:r w:rsidR="006B4FB6" w:rsidRPr="006B4FB6">
        <w:t>submittal information</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852819" w:rsidRPr="00FA41AD" w14:paraId="1049CD8A" w14:textId="77777777" w:rsidTr="006B4FB6">
        <w:trPr>
          <w:trHeight w:val="576"/>
        </w:trPr>
        <w:tc>
          <w:tcPr>
            <w:tcW w:w="10638" w:type="dxa"/>
            <w:tcBorders>
              <w:top w:val="nil"/>
              <w:left w:val="nil"/>
              <w:bottom w:val="nil"/>
              <w:right w:val="nil"/>
            </w:tcBorders>
            <w:tcMar>
              <w:left w:w="0" w:type="dxa"/>
              <w:right w:w="115" w:type="dxa"/>
            </w:tcMar>
          </w:tcPr>
          <w:p w14:paraId="5D42DB3D" w14:textId="77777777" w:rsidR="00303320" w:rsidRDefault="00682E0F" w:rsidP="00C07CDA">
            <w:pPr>
              <w:widowControl w:val="0"/>
              <w:spacing w:before="120"/>
              <w:rPr>
                <w:rFonts w:ascii="Arial" w:hAnsi="Arial" w:cs="Arial"/>
                <w:sz w:val="16"/>
                <w:szCs w:val="16"/>
              </w:rPr>
            </w:pPr>
            <w:r>
              <w:rPr>
                <w:rFonts w:ascii="Arial" w:hAnsi="Arial" w:cs="Arial"/>
                <w:sz w:val="18"/>
                <w:szCs w:val="18"/>
              </w:rPr>
              <w:t>Are</w:t>
            </w:r>
            <w:r w:rsidR="009D453F">
              <w:rPr>
                <w:rFonts w:ascii="Arial" w:hAnsi="Arial" w:cs="Arial"/>
                <w:sz w:val="18"/>
                <w:szCs w:val="18"/>
              </w:rPr>
              <w:t xml:space="preserve"> t</w:t>
            </w:r>
            <w:r w:rsidR="00852819" w:rsidRPr="00FA41AD">
              <w:rPr>
                <w:rFonts w:ascii="Arial" w:hAnsi="Arial" w:cs="Arial"/>
                <w:sz w:val="18"/>
                <w:szCs w:val="18"/>
              </w:rPr>
              <w:t xml:space="preserve">he </w:t>
            </w:r>
            <w:r w:rsidR="00EE49C2">
              <w:rPr>
                <w:rFonts w:ascii="Arial" w:eastAsia="Calibri" w:hAnsi="Arial" w:cs="Arial"/>
                <w:sz w:val="18"/>
                <w:szCs w:val="18"/>
              </w:rPr>
              <w:t>MMREM</w:t>
            </w:r>
            <w:r w:rsidR="00A826DD">
              <w:rPr>
                <w:rFonts w:ascii="Arial" w:eastAsia="Calibri" w:hAnsi="Arial" w:cs="Arial"/>
                <w:sz w:val="18"/>
                <w:szCs w:val="18"/>
              </w:rPr>
              <w:t xml:space="preserve"> </w:t>
            </w:r>
            <w:r w:rsidR="00303320">
              <w:rPr>
                <w:rFonts w:ascii="Arial" w:eastAsia="Calibri" w:hAnsi="Arial" w:cs="Arial"/>
                <w:sz w:val="18"/>
                <w:szCs w:val="18"/>
              </w:rPr>
              <w:t xml:space="preserve">guidance </w:t>
            </w:r>
            <w:r w:rsidR="00A826DD">
              <w:rPr>
                <w:rFonts w:ascii="Arial" w:eastAsia="Calibri" w:hAnsi="Arial" w:cs="Arial"/>
                <w:sz w:val="18"/>
                <w:szCs w:val="18"/>
              </w:rPr>
              <w:t>at</w:t>
            </w:r>
            <w:r w:rsidR="006A3D83">
              <w:rPr>
                <w:rFonts w:ascii="Arial" w:eastAsia="Calibri" w:hAnsi="Arial" w:cs="Arial"/>
                <w:sz w:val="18"/>
                <w:szCs w:val="18"/>
              </w:rPr>
              <w:t xml:space="preserve"> </w:t>
            </w:r>
            <w:hyperlink r:id="rId16" w:history="1">
              <w:r w:rsidR="006A3D83" w:rsidRPr="00F823A3">
                <w:rPr>
                  <w:rStyle w:val="Hyperlink"/>
                  <w:rFonts w:ascii="Arial" w:eastAsia="Calibri" w:hAnsi="Arial" w:cs="Arial"/>
                  <w:spacing w:val="-2"/>
                  <w:sz w:val="18"/>
                  <w:szCs w:val="18"/>
                </w:rPr>
                <w:t>https://www.pca.state.mn.us/sites/default/files/aq9-16.pdf</w:t>
              </w:r>
            </w:hyperlink>
            <w:r w:rsidR="00A826DD">
              <w:rPr>
                <w:rFonts w:ascii="Arial" w:eastAsia="Calibri" w:hAnsi="Arial" w:cs="Arial"/>
                <w:sz w:val="18"/>
                <w:szCs w:val="18"/>
              </w:rPr>
              <w:t xml:space="preserve"> </w:t>
            </w:r>
            <w:r w:rsidR="00852819" w:rsidRPr="00FA41AD">
              <w:rPr>
                <w:rFonts w:ascii="Arial" w:eastAsia="Calibri" w:hAnsi="Arial" w:cs="Arial"/>
                <w:sz w:val="18"/>
                <w:szCs w:val="18"/>
              </w:rPr>
              <w:t xml:space="preserve">and </w:t>
            </w:r>
            <w:r w:rsidR="009D453F">
              <w:rPr>
                <w:rFonts w:ascii="Arial" w:eastAsia="Calibri" w:hAnsi="Arial" w:cs="Arial"/>
                <w:sz w:val="18"/>
                <w:szCs w:val="18"/>
              </w:rPr>
              <w:t xml:space="preserve">MPCA </w:t>
            </w:r>
            <w:r w:rsidR="00852819" w:rsidRPr="00FA41AD">
              <w:rPr>
                <w:rFonts w:ascii="Arial" w:eastAsia="Calibri" w:hAnsi="Arial" w:cs="Arial"/>
                <w:sz w:val="18"/>
                <w:szCs w:val="18"/>
              </w:rPr>
              <w:t>modeling guidance followed</w:t>
            </w:r>
            <w:r w:rsidR="00321644" w:rsidRPr="00FA41AD">
              <w:rPr>
                <w:rFonts w:ascii="Arial" w:eastAsia="Calibri" w:hAnsi="Arial" w:cs="Arial"/>
                <w:sz w:val="18"/>
                <w:szCs w:val="18"/>
              </w:rPr>
              <w:t>?</w:t>
            </w:r>
          </w:p>
          <w:p w14:paraId="68E19A4C" w14:textId="77777777" w:rsidR="00852819" w:rsidRPr="00FA41AD" w:rsidRDefault="00321644" w:rsidP="006B4FB6">
            <w:pPr>
              <w:widowControl w:val="0"/>
              <w:spacing w:before="120"/>
              <w:ind w:left="27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sidRPr="00FA41AD">
              <w:rPr>
                <w:rFonts w:ascii="Arial" w:hAnsi="Arial" w:cs="Arial"/>
                <w:sz w:val="16"/>
                <w:szCs w:val="16"/>
              </w:rPr>
              <w:t xml:space="preserve"> Yes   </w:t>
            </w:r>
            <w:r w:rsidRPr="00FA41AD">
              <w:rPr>
                <w:rFonts w:ascii="Arial" w:hAnsi="Arial" w:cs="Arial"/>
                <w:sz w:val="16"/>
                <w:szCs w:val="16"/>
              </w:rPr>
              <w:fldChar w:fldCharType="begin">
                <w:ffData>
                  <w:name w:val="Check22"/>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sidRPr="00FA41AD">
              <w:rPr>
                <w:rFonts w:ascii="Arial" w:hAnsi="Arial" w:cs="Arial"/>
                <w:sz w:val="16"/>
                <w:szCs w:val="16"/>
              </w:rPr>
              <w:t xml:space="preserve"> No</w:t>
            </w:r>
          </w:p>
          <w:p w14:paraId="31E943C1" w14:textId="77777777" w:rsidR="00321644" w:rsidRPr="00FA41AD" w:rsidRDefault="00321644" w:rsidP="00C07CDA">
            <w:pPr>
              <w:widowControl w:val="0"/>
              <w:spacing w:before="120" w:line="276" w:lineRule="auto"/>
              <w:ind w:left="630"/>
              <w:rPr>
                <w:rFonts w:ascii="Arial" w:eastAsia="Calibri" w:hAnsi="Arial" w:cs="Arial"/>
                <w:sz w:val="18"/>
                <w:szCs w:val="18"/>
              </w:rPr>
            </w:pPr>
            <w:r w:rsidRPr="00FA41AD">
              <w:rPr>
                <w:rFonts w:ascii="Arial" w:eastAsia="Calibri" w:hAnsi="Arial" w:cs="Arial"/>
                <w:sz w:val="18"/>
                <w:szCs w:val="18"/>
              </w:rPr>
              <w:t xml:space="preserve">If no, describe deviations from the recommended guidance: </w:t>
            </w:r>
          </w:p>
          <w:p w14:paraId="5CD91D67" w14:textId="77777777" w:rsidR="00852819" w:rsidRPr="00E90E3B" w:rsidRDefault="00321644" w:rsidP="00E90E3B">
            <w:pPr>
              <w:widowControl w:val="0"/>
              <w:spacing w:before="60"/>
              <w:ind w:left="630"/>
              <w:rPr>
                <w:rFonts w:ascii="Arial" w:hAnsi="Arial" w:cs="Arial"/>
                <w:i/>
                <w:sz w:val="18"/>
                <w:szCs w:val="18"/>
              </w:rPr>
            </w:pPr>
            <w:r w:rsidRPr="00E90E3B">
              <w:rPr>
                <w:rFonts w:ascii="Arial" w:hAnsi="Arial" w:cs="Arial"/>
                <w:i/>
                <w:sz w:val="18"/>
                <w:szCs w:val="18"/>
              </w:rPr>
              <w:fldChar w:fldCharType="begin">
                <w:ffData>
                  <w:name w:val="Text147"/>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tc>
      </w:tr>
    </w:tbl>
    <w:p w14:paraId="7A5EE7CB" w14:textId="77777777" w:rsidR="005C6AE7" w:rsidRPr="006B4FB6" w:rsidRDefault="005C4964" w:rsidP="006B4FB6">
      <w:pPr>
        <w:pStyle w:val="Form-Heading2"/>
      </w:pPr>
      <w:r w:rsidRPr="006B4FB6">
        <w:t xml:space="preserve">MMREM </w:t>
      </w:r>
      <w:r w:rsidR="006B4FB6" w:rsidRPr="006B4FB6">
        <w:t>spreadsheet inputs</w:t>
      </w:r>
    </w:p>
    <w:tbl>
      <w:tblPr>
        <w:tblW w:w="10620" w:type="dxa"/>
        <w:tblLook w:val="04A0" w:firstRow="1" w:lastRow="0" w:firstColumn="1" w:lastColumn="0" w:noHBand="0" w:noVBand="1"/>
      </w:tblPr>
      <w:tblGrid>
        <w:gridCol w:w="558"/>
        <w:gridCol w:w="10062"/>
      </w:tblGrid>
      <w:tr w:rsidR="00504999" w:rsidRPr="00FA41AD" w14:paraId="5E5A70C8" w14:textId="77777777" w:rsidTr="006B4FB6">
        <w:trPr>
          <w:trHeight w:val="864"/>
        </w:trPr>
        <w:tc>
          <w:tcPr>
            <w:tcW w:w="558" w:type="dxa"/>
          </w:tcPr>
          <w:p w14:paraId="25EF4D96" w14:textId="77777777" w:rsidR="00504999" w:rsidRDefault="00504999" w:rsidP="00D84EFB">
            <w:pPr>
              <w:widowControl w:val="0"/>
              <w:spacing w:before="120"/>
              <w:jc w:val="right"/>
              <w:rPr>
                <w:rFonts w:ascii="Arial" w:hAnsi="Arial" w:cs="Arial"/>
                <w:sz w:val="18"/>
                <w:szCs w:val="18"/>
              </w:rPr>
            </w:pPr>
            <w:r>
              <w:rPr>
                <w:rFonts w:ascii="Arial" w:hAnsi="Arial" w:cs="Arial"/>
                <w:sz w:val="18"/>
                <w:szCs w:val="18"/>
              </w:rPr>
              <w:t>1.</w:t>
            </w:r>
          </w:p>
        </w:tc>
        <w:tc>
          <w:tcPr>
            <w:tcW w:w="10062" w:type="dxa"/>
          </w:tcPr>
          <w:p w14:paraId="68802A43" w14:textId="77777777" w:rsidR="006605D1" w:rsidRDefault="00682E0F" w:rsidP="00E90E3B">
            <w:pPr>
              <w:widowControl w:val="0"/>
              <w:spacing w:before="120"/>
              <w:rPr>
                <w:rFonts w:ascii="Arial" w:hAnsi="Arial" w:cs="Arial"/>
                <w:sz w:val="18"/>
                <w:szCs w:val="18"/>
              </w:rPr>
            </w:pPr>
            <w:r>
              <w:rPr>
                <w:rFonts w:ascii="Arial" w:hAnsi="Arial" w:cs="Arial"/>
                <w:sz w:val="18"/>
                <w:szCs w:val="18"/>
              </w:rPr>
              <w:t>What source of information i</w:t>
            </w:r>
            <w:r w:rsidR="006605D1">
              <w:rPr>
                <w:rFonts w:ascii="Arial" w:hAnsi="Arial" w:cs="Arial"/>
                <w:sz w:val="18"/>
                <w:szCs w:val="18"/>
              </w:rPr>
              <w:t>s used for mercury speciation?</w:t>
            </w:r>
          </w:p>
          <w:p w14:paraId="17E24414" w14:textId="77777777" w:rsidR="00504999" w:rsidRPr="00E90E3B" w:rsidRDefault="00E90E3B" w:rsidP="00E90E3B">
            <w:pPr>
              <w:widowControl w:val="0"/>
              <w:spacing w:before="120"/>
              <w:rPr>
                <w:rFonts w:ascii="Arial" w:hAnsi="Arial" w:cs="Arial"/>
                <w:i/>
                <w:sz w:val="18"/>
                <w:szCs w:val="18"/>
              </w:rPr>
            </w:pPr>
            <w:r w:rsidRPr="00E90E3B">
              <w:rPr>
                <w:rFonts w:ascii="Arial" w:hAnsi="Arial" w:cs="Arial"/>
                <w:i/>
                <w:sz w:val="18"/>
                <w:szCs w:val="18"/>
              </w:rPr>
              <w:fldChar w:fldCharType="begin">
                <w:ffData>
                  <w:name w:val="Text152"/>
                  <w:enabled/>
                  <w:calcOnExit w:val="0"/>
                  <w:textInput/>
                </w:ffData>
              </w:fldChar>
            </w:r>
            <w:bookmarkStart w:id="0" w:name="Text152"/>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bookmarkEnd w:id="0"/>
          </w:p>
        </w:tc>
      </w:tr>
      <w:tr w:rsidR="00504999" w:rsidRPr="00FA41AD" w14:paraId="0BB40580" w14:textId="77777777" w:rsidTr="006B4FB6">
        <w:trPr>
          <w:trHeight w:val="864"/>
        </w:trPr>
        <w:tc>
          <w:tcPr>
            <w:tcW w:w="558" w:type="dxa"/>
          </w:tcPr>
          <w:p w14:paraId="4EA5875D" w14:textId="77777777" w:rsidR="00504999" w:rsidRDefault="00504999" w:rsidP="003D16B1">
            <w:pPr>
              <w:widowControl w:val="0"/>
              <w:spacing w:before="240"/>
              <w:jc w:val="right"/>
              <w:rPr>
                <w:rFonts w:ascii="Arial" w:hAnsi="Arial" w:cs="Arial"/>
                <w:sz w:val="18"/>
                <w:szCs w:val="18"/>
              </w:rPr>
            </w:pPr>
          </w:p>
        </w:tc>
        <w:tc>
          <w:tcPr>
            <w:tcW w:w="10062" w:type="dxa"/>
          </w:tcPr>
          <w:p w14:paraId="3F46EB67" w14:textId="77777777" w:rsidR="00504999" w:rsidRDefault="00504999" w:rsidP="00504999">
            <w:pPr>
              <w:widowControl w:val="0"/>
              <w:spacing w:before="6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sidRPr="00FA41AD">
              <w:rPr>
                <w:rFonts w:ascii="Arial" w:hAnsi="Arial" w:cs="Arial"/>
                <w:sz w:val="16"/>
                <w:szCs w:val="16"/>
              </w:rPr>
              <w:t xml:space="preserve"> </w:t>
            </w:r>
            <w:r w:rsidR="00E90E3B">
              <w:rPr>
                <w:rFonts w:ascii="Arial" w:hAnsi="Arial" w:cs="Arial"/>
                <w:sz w:val="18"/>
                <w:szCs w:val="18"/>
              </w:rPr>
              <w:t>EPA’</w:t>
            </w:r>
            <w:r>
              <w:rPr>
                <w:rFonts w:ascii="Arial" w:hAnsi="Arial" w:cs="Arial"/>
                <w:sz w:val="18"/>
                <w:szCs w:val="18"/>
              </w:rPr>
              <w:t xml:space="preserve">s National Emission Inventory Hg speciation factors. What year (e.g., 2005): </w:t>
            </w:r>
            <w:r w:rsidRPr="00504999">
              <w:rPr>
                <w:rFonts w:ascii="Arial" w:hAnsi="Arial" w:cs="Arial"/>
                <w:sz w:val="18"/>
                <w:szCs w:val="18"/>
                <w:u w:val="single"/>
              </w:rPr>
              <w:fldChar w:fldCharType="begin">
                <w:ffData>
                  <w:name w:val="Text147"/>
                  <w:enabled/>
                  <w:calcOnExit w:val="0"/>
                  <w:textInput/>
                </w:ffData>
              </w:fldChar>
            </w:r>
            <w:r w:rsidRPr="00504999">
              <w:rPr>
                <w:rFonts w:ascii="Arial" w:hAnsi="Arial" w:cs="Arial"/>
                <w:sz w:val="18"/>
                <w:szCs w:val="18"/>
                <w:u w:val="single"/>
              </w:rPr>
              <w:instrText xml:space="preserve"> FORMTEXT </w:instrText>
            </w:r>
            <w:r w:rsidRPr="00504999">
              <w:rPr>
                <w:rFonts w:ascii="Arial" w:hAnsi="Arial" w:cs="Arial"/>
                <w:sz w:val="18"/>
                <w:szCs w:val="18"/>
                <w:u w:val="single"/>
              </w:rPr>
            </w:r>
            <w:r w:rsidRPr="00504999">
              <w:rPr>
                <w:rFonts w:ascii="Arial" w:hAnsi="Arial" w:cs="Arial"/>
                <w:sz w:val="18"/>
                <w:szCs w:val="18"/>
                <w:u w:val="single"/>
              </w:rPr>
              <w:fldChar w:fldCharType="separate"/>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sz w:val="18"/>
                <w:szCs w:val="18"/>
                <w:u w:val="single"/>
              </w:rPr>
              <w:fldChar w:fldCharType="end"/>
            </w:r>
          </w:p>
          <w:p w14:paraId="1EC1A87C" w14:textId="77777777" w:rsidR="009D453F" w:rsidRDefault="009D453F" w:rsidP="007A5FE5">
            <w:pPr>
              <w:widowControl w:val="0"/>
              <w:spacing w:before="12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sidRPr="00FA41AD">
              <w:rPr>
                <w:rFonts w:ascii="Arial" w:hAnsi="Arial" w:cs="Arial"/>
                <w:sz w:val="16"/>
                <w:szCs w:val="16"/>
              </w:rPr>
              <w:t xml:space="preserve"> </w:t>
            </w:r>
            <w:r w:rsidRPr="00303320">
              <w:rPr>
                <w:rFonts w:ascii="Arial" w:hAnsi="Arial" w:cs="Arial"/>
                <w:sz w:val="18"/>
                <w:szCs w:val="18"/>
              </w:rPr>
              <w:t>Stack testing</w:t>
            </w:r>
            <w:r>
              <w:rPr>
                <w:rFonts w:ascii="Arial" w:hAnsi="Arial" w:cs="Arial"/>
                <w:sz w:val="18"/>
                <w:szCs w:val="18"/>
              </w:rPr>
              <w:t xml:space="preserve">, if so provide a copy of the test results or indicate the facility and year if in Minnesota: </w:t>
            </w:r>
            <w:r w:rsidRPr="00504999">
              <w:rPr>
                <w:rFonts w:ascii="Arial" w:hAnsi="Arial" w:cs="Arial"/>
                <w:sz w:val="18"/>
                <w:szCs w:val="18"/>
                <w:u w:val="single"/>
              </w:rPr>
              <w:fldChar w:fldCharType="begin">
                <w:ffData>
                  <w:name w:val="Text147"/>
                  <w:enabled/>
                  <w:calcOnExit w:val="0"/>
                  <w:textInput/>
                </w:ffData>
              </w:fldChar>
            </w:r>
            <w:r w:rsidRPr="00504999">
              <w:rPr>
                <w:rFonts w:ascii="Arial" w:hAnsi="Arial" w:cs="Arial"/>
                <w:sz w:val="18"/>
                <w:szCs w:val="18"/>
                <w:u w:val="single"/>
              </w:rPr>
              <w:instrText xml:space="preserve"> FORMTEXT </w:instrText>
            </w:r>
            <w:r w:rsidRPr="00504999">
              <w:rPr>
                <w:rFonts w:ascii="Arial" w:hAnsi="Arial" w:cs="Arial"/>
                <w:sz w:val="18"/>
                <w:szCs w:val="18"/>
                <w:u w:val="single"/>
              </w:rPr>
            </w:r>
            <w:r w:rsidRPr="00504999">
              <w:rPr>
                <w:rFonts w:ascii="Arial" w:hAnsi="Arial" w:cs="Arial"/>
                <w:sz w:val="18"/>
                <w:szCs w:val="18"/>
                <w:u w:val="single"/>
              </w:rPr>
              <w:fldChar w:fldCharType="separate"/>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noProof/>
                <w:sz w:val="18"/>
                <w:szCs w:val="18"/>
                <w:u w:val="single"/>
              </w:rPr>
              <w:t> </w:t>
            </w:r>
            <w:r w:rsidRPr="00504999">
              <w:rPr>
                <w:rFonts w:ascii="Arial" w:hAnsi="Arial" w:cs="Arial"/>
                <w:sz w:val="18"/>
                <w:szCs w:val="18"/>
                <w:u w:val="single"/>
              </w:rPr>
              <w:fldChar w:fldCharType="end"/>
            </w:r>
          </w:p>
          <w:p w14:paraId="06695D44" w14:textId="77777777" w:rsidR="00504999" w:rsidRDefault="00504999" w:rsidP="007A5FE5">
            <w:pPr>
              <w:widowControl w:val="0"/>
              <w:spacing w:before="12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Pr>
                <w:rFonts w:ascii="Arial" w:hAnsi="Arial" w:cs="Arial"/>
                <w:sz w:val="16"/>
                <w:szCs w:val="16"/>
              </w:rPr>
              <w:t xml:space="preserve"> </w:t>
            </w:r>
            <w:r w:rsidRPr="00226B53">
              <w:rPr>
                <w:rFonts w:ascii="Arial" w:hAnsi="Arial" w:cs="Arial"/>
                <w:sz w:val="18"/>
                <w:szCs w:val="18"/>
              </w:rPr>
              <w:t>Control</w:t>
            </w:r>
            <w:r>
              <w:rPr>
                <w:rFonts w:ascii="Arial" w:hAnsi="Arial" w:cs="Arial"/>
                <w:sz w:val="18"/>
                <w:szCs w:val="18"/>
              </w:rPr>
              <w:t xml:space="preserve"> efficiencies. Explain: </w:t>
            </w:r>
            <w:r w:rsidRPr="00E90E3B">
              <w:rPr>
                <w:rFonts w:ascii="Arial" w:hAnsi="Arial" w:cs="Arial"/>
                <w:i/>
                <w:sz w:val="18"/>
                <w:szCs w:val="18"/>
              </w:rPr>
              <w:fldChar w:fldCharType="begin">
                <w:ffData>
                  <w:name w:val="Text147"/>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p w14:paraId="132BA05F" w14:textId="77777777" w:rsidR="00504999" w:rsidRPr="00303320" w:rsidRDefault="00504999" w:rsidP="007A5FE5">
            <w:pPr>
              <w:widowControl w:val="0"/>
              <w:spacing w:before="12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sidRPr="00FA41AD">
              <w:rPr>
                <w:rFonts w:ascii="Arial" w:hAnsi="Arial" w:cs="Arial"/>
                <w:sz w:val="16"/>
                <w:szCs w:val="16"/>
              </w:rPr>
              <w:t xml:space="preserve"> </w:t>
            </w:r>
            <w:r>
              <w:rPr>
                <w:rFonts w:ascii="Arial" w:hAnsi="Arial" w:cs="Arial"/>
                <w:sz w:val="18"/>
                <w:szCs w:val="18"/>
              </w:rPr>
              <w:t xml:space="preserve">Other. Explain: </w:t>
            </w:r>
            <w:r w:rsidRPr="00E90E3B">
              <w:rPr>
                <w:rFonts w:ascii="Arial" w:hAnsi="Arial" w:cs="Arial"/>
                <w:i/>
                <w:sz w:val="18"/>
                <w:szCs w:val="18"/>
              </w:rPr>
              <w:fldChar w:fldCharType="begin">
                <w:ffData>
                  <w:name w:val="Text147"/>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tc>
      </w:tr>
      <w:tr w:rsidR="00EE6043" w:rsidRPr="00FA41AD" w14:paraId="3880F233" w14:textId="77777777" w:rsidTr="006B4FB6">
        <w:trPr>
          <w:trHeight w:val="864"/>
        </w:trPr>
        <w:tc>
          <w:tcPr>
            <w:tcW w:w="558" w:type="dxa"/>
          </w:tcPr>
          <w:p w14:paraId="1443C0B1" w14:textId="77777777" w:rsidR="00EE6043" w:rsidRDefault="006E6DAB" w:rsidP="00C07CDA">
            <w:pPr>
              <w:widowControl w:val="0"/>
              <w:spacing w:before="240"/>
              <w:jc w:val="right"/>
              <w:rPr>
                <w:rFonts w:ascii="Arial" w:hAnsi="Arial" w:cs="Arial"/>
                <w:sz w:val="18"/>
                <w:szCs w:val="18"/>
              </w:rPr>
            </w:pPr>
            <w:r>
              <w:rPr>
                <w:rFonts w:ascii="Arial" w:hAnsi="Arial" w:cs="Arial"/>
                <w:sz w:val="18"/>
                <w:szCs w:val="18"/>
              </w:rPr>
              <w:t>2.</w:t>
            </w:r>
          </w:p>
        </w:tc>
        <w:tc>
          <w:tcPr>
            <w:tcW w:w="10062" w:type="dxa"/>
          </w:tcPr>
          <w:p w14:paraId="0643FAD4" w14:textId="77777777" w:rsidR="00EE6043" w:rsidRPr="00303320" w:rsidRDefault="00EE6043" w:rsidP="00C07CDA">
            <w:pPr>
              <w:widowControl w:val="0"/>
              <w:spacing w:before="240"/>
              <w:rPr>
                <w:rFonts w:ascii="Arial" w:hAnsi="Arial" w:cs="Arial"/>
                <w:sz w:val="18"/>
                <w:szCs w:val="18"/>
              </w:rPr>
            </w:pPr>
            <w:r w:rsidRPr="00303320">
              <w:rPr>
                <w:rFonts w:ascii="Arial" w:hAnsi="Arial" w:cs="Arial"/>
                <w:sz w:val="18"/>
                <w:szCs w:val="18"/>
              </w:rPr>
              <w:t xml:space="preserve">Which of the following </w:t>
            </w:r>
            <w:r>
              <w:rPr>
                <w:rFonts w:ascii="Arial" w:hAnsi="Arial" w:cs="Arial"/>
                <w:sz w:val="18"/>
                <w:szCs w:val="18"/>
              </w:rPr>
              <w:t xml:space="preserve">modeling methods </w:t>
            </w:r>
            <w:r w:rsidR="00682E0F">
              <w:rPr>
                <w:rFonts w:ascii="Arial" w:hAnsi="Arial" w:cs="Arial"/>
                <w:sz w:val="18"/>
                <w:szCs w:val="18"/>
              </w:rPr>
              <w:t>are</w:t>
            </w:r>
            <w:r w:rsidRPr="00303320">
              <w:rPr>
                <w:rFonts w:ascii="Arial" w:hAnsi="Arial" w:cs="Arial"/>
                <w:sz w:val="18"/>
                <w:szCs w:val="18"/>
              </w:rPr>
              <w:t xml:space="preserve"> used in calculating the </w:t>
            </w:r>
            <w:r w:rsidR="009D453F">
              <w:rPr>
                <w:rFonts w:ascii="Arial" w:hAnsi="Arial" w:cs="Arial"/>
                <w:sz w:val="18"/>
                <w:szCs w:val="18"/>
              </w:rPr>
              <w:t>mercury</w:t>
            </w:r>
            <w:r>
              <w:rPr>
                <w:rFonts w:ascii="Arial" w:hAnsi="Arial" w:cs="Arial"/>
                <w:sz w:val="18"/>
                <w:szCs w:val="18"/>
              </w:rPr>
              <w:t xml:space="preserve"> air c</w:t>
            </w:r>
            <w:r w:rsidRPr="00303320">
              <w:rPr>
                <w:rFonts w:ascii="Arial" w:hAnsi="Arial" w:cs="Arial"/>
                <w:sz w:val="18"/>
                <w:szCs w:val="18"/>
              </w:rPr>
              <w:t>oncentration</w:t>
            </w:r>
            <w:r w:rsidR="009D453F">
              <w:rPr>
                <w:rFonts w:ascii="Arial" w:hAnsi="Arial" w:cs="Arial"/>
                <w:sz w:val="18"/>
                <w:szCs w:val="18"/>
              </w:rPr>
              <w:t>s</w:t>
            </w:r>
            <w:r w:rsidRPr="00303320">
              <w:rPr>
                <w:rFonts w:ascii="Arial" w:hAnsi="Arial" w:cs="Arial"/>
                <w:sz w:val="18"/>
                <w:szCs w:val="18"/>
              </w:rPr>
              <w:t xml:space="preserve"> over the water body</w:t>
            </w:r>
            <w:r>
              <w:rPr>
                <w:rFonts w:ascii="Arial" w:hAnsi="Arial" w:cs="Arial"/>
                <w:sz w:val="18"/>
                <w:szCs w:val="18"/>
              </w:rPr>
              <w:t xml:space="preserve"> and watershed</w:t>
            </w:r>
            <w:r w:rsidRPr="00303320">
              <w:rPr>
                <w:rFonts w:ascii="Arial" w:hAnsi="Arial" w:cs="Arial"/>
                <w:sz w:val="18"/>
                <w:szCs w:val="18"/>
              </w:rPr>
              <w:t xml:space="preserve">? </w:t>
            </w:r>
          </w:p>
          <w:p w14:paraId="78FA5727" w14:textId="77777777" w:rsidR="00EE6043" w:rsidRPr="00303320" w:rsidRDefault="00EE6043" w:rsidP="003D16B1">
            <w:pPr>
              <w:widowControl w:val="0"/>
              <w:spacing w:before="12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Pr>
                <w:rFonts w:ascii="Arial" w:hAnsi="Arial" w:cs="Arial"/>
                <w:sz w:val="16"/>
                <w:szCs w:val="16"/>
              </w:rPr>
              <w:t xml:space="preserve"> The </w:t>
            </w:r>
            <w:r>
              <w:rPr>
                <w:rFonts w:ascii="Arial" w:hAnsi="Arial" w:cs="Arial"/>
                <w:sz w:val="18"/>
                <w:szCs w:val="18"/>
              </w:rPr>
              <w:t>s</w:t>
            </w:r>
            <w:r w:rsidRPr="00303320">
              <w:rPr>
                <w:rFonts w:ascii="Arial" w:hAnsi="Arial" w:cs="Arial"/>
                <w:sz w:val="18"/>
                <w:szCs w:val="18"/>
              </w:rPr>
              <w:t xml:space="preserve">ame unitized emissions modeling </w:t>
            </w:r>
            <w:r>
              <w:rPr>
                <w:rFonts w:ascii="Arial" w:hAnsi="Arial" w:cs="Arial"/>
                <w:sz w:val="18"/>
                <w:szCs w:val="18"/>
              </w:rPr>
              <w:t xml:space="preserve">used in </w:t>
            </w:r>
            <w:r w:rsidRPr="00303320">
              <w:rPr>
                <w:rFonts w:ascii="Arial" w:hAnsi="Arial" w:cs="Arial"/>
                <w:sz w:val="18"/>
                <w:szCs w:val="18"/>
              </w:rPr>
              <w:t>other parts of the AERA</w:t>
            </w:r>
            <w:r>
              <w:rPr>
                <w:rFonts w:ascii="Arial" w:hAnsi="Arial" w:cs="Arial"/>
                <w:sz w:val="18"/>
                <w:szCs w:val="18"/>
              </w:rPr>
              <w:t>.</w:t>
            </w:r>
          </w:p>
          <w:p w14:paraId="36EE5F97" w14:textId="77777777" w:rsidR="00EE6043" w:rsidRPr="00303320" w:rsidRDefault="00EE6043" w:rsidP="003D16B1">
            <w:pPr>
              <w:widowControl w:val="0"/>
              <w:spacing w:before="12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MMREM specific AERMOD modeling. Explain:</w:t>
            </w:r>
            <w:r w:rsidRPr="00FA41AD">
              <w:rPr>
                <w:rFonts w:ascii="Arial" w:hAnsi="Arial" w:cs="Arial"/>
                <w:sz w:val="18"/>
                <w:szCs w:val="18"/>
              </w:rPr>
              <w:t xml:space="preserve"> </w:t>
            </w:r>
            <w:r w:rsidRPr="00E90E3B">
              <w:rPr>
                <w:rFonts w:ascii="Arial" w:hAnsi="Arial" w:cs="Arial"/>
                <w:i/>
                <w:sz w:val="18"/>
                <w:szCs w:val="18"/>
              </w:rPr>
              <w:fldChar w:fldCharType="begin">
                <w:ffData>
                  <w:name w:val="Text147"/>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p w14:paraId="71D5F766" w14:textId="77777777" w:rsidR="003D16B1" w:rsidRDefault="00EE6043" w:rsidP="00C52708">
            <w:pPr>
              <w:widowControl w:val="0"/>
              <w:spacing w:before="120"/>
              <w:rPr>
                <w:rFonts w:ascii="Arial" w:hAnsi="Arial" w:cs="Arial"/>
                <w:sz w:val="18"/>
                <w:szCs w:val="18"/>
              </w:rPr>
            </w:pPr>
            <w:r w:rsidRPr="00FA41AD">
              <w:rPr>
                <w:rFonts w:ascii="Arial" w:hAnsi="Arial" w:cs="Arial"/>
                <w:sz w:val="16"/>
                <w:szCs w:val="16"/>
              </w:rPr>
              <w:fldChar w:fldCharType="begin">
                <w:ffData>
                  <w:name w:val="Check21"/>
                  <w:enabled/>
                  <w:calcOnExit w:val="0"/>
                  <w:checkBox>
                    <w:sizeAuto/>
                    <w:default w:val="0"/>
                  </w:checkBox>
                </w:ffData>
              </w:fldChar>
            </w:r>
            <w:r w:rsidRPr="00FA41AD">
              <w:rPr>
                <w:rFonts w:ascii="Arial" w:hAnsi="Arial" w:cs="Arial"/>
                <w:sz w:val="16"/>
                <w:szCs w:val="16"/>
              </w:rPr>
              <w:instrText xml:space="preserve"> FORMCHECKBOX </w:instrText>
            </w:r>
            <w:r w:rsidR="0089305A">
              <w:rPr>
                <w:rFonts w:ascii="Arial" w:hAnsi="Arial" w:cs="Arial"/>
                <w:sz w:val="16"/>
                <w:szCs w:val="16"/>
              </w:rPr>
            </w:r>
            <w:r w:rsidR="0089305A">
              <w:rPr>
                <w:rFonts w:ascii="Arial" w:hAnsi="Arial" w:cs="Arial"/>
                <w:sz w:val="16"/>
                <w:szCs w:val="16"/>
              </w:rPr>
              <w:fldChar w:fldCharType="separate"/>
            </w:r>
            <w:r w:rsidRPr="00FA41AD">
              <w:rPr>
                <w:rFonts w:ascii="Arial" w:hAnsi="Arial" w:cs="Arial"/>
                <w:sz w:val="16"/>
                <w:szCs w:val="16"/>
              </w:rPr>
              <w:fldChar w:fldCharType="end"/>
            </w:r>
            <w:r>
              <w:rPr>
                <w:rFonts w:ascii="Arial" w:hAnsi="Arial" w:cs="Arial"/>
                <w:sz w:val="16"/>
                <w:szCs w:val="16"/>
              </w:rPr>
              <w:t xml:space="preserve"> </w:t>
            </w:r>
            <w:r w:rsidRPr="002D3FD1">
              <w:rPr>
                <w:rFonts w:ascii="Arial" w:hAnsi="Arial" w:cs="Arial"/>
                <w:sz w:val="18"/>
                <w:szCs w:val="18"/>
              </w:rPr>
              <w:t>Other</w:t>
            </w:r>
            <w:r>
              <w:rPr>
                <w:rFonts w:ascii="Arial" w:hAnsi="Arial" w:cs="Arial"/>
                <w:sz w:val="18"/>
                <w:szCs w:val="18"/>
              </w:rPr>
              <w:t>. Explain:</w:t>
            </w:r>
            <w:r w:rsidRPr="00FA41AD">
              <w:rPr>
                <w:rFonts w:ascii="Arial" w:hAnsi="Arial" w:cs="Arial"/>
                <w:sz w:val="18"/>
                <w:szCs w:val="18"/>
              </w:rPr>
              <w:t xml:space="preserve"> </w:t>
            </w:r>
            <w:r w:rsidRPr="00E90E3B">
              <w:rPr>
                <w:rFonts w:ascii="Arial" w:hAnsi="Arial" w:cs="Arial"/>
                <w:i/>
                <w:sz w:val="18"/>
                <w:szCs w:val="18"/>
              </w:rPr>
              <w:fldChar w:fldCharType="begin">
                <w:ffData>
                  <w:name w:val="Text147"/>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tc>
      </w:tr>
    </w:tbl>
    <w:p w14:paraId="23983444" w14:textId="77777777" w:rsidR="000A79F6" w:rsidRDefault="000A79F6"/>
    <w:tbl>
      <w:tblPr>
        <w:tblW w:w="10620" w:type="dxa"/>
        <w:tblLook w:val="04A0" w:firstRow="1" w:lastRow="0" w:firstColumn="1" w:lastColumn="0" w:noHBand="0" w:noVBand="1"/>
      </w:tblPr>
      <w:tblGrid>
        <w:gridCol w:w="558"/>
        <w:gridCol w:w="10062"/>
      </w:tblGrid>
      <w:tr w:rsidR="00685264" w:rsidRPr="00FA41AD" w14:paraId="4CCD370F" w14:textId="77777777" w:rsidTr="006B4FB6">
        <w:trPr>
          <w:trHeight w:val="1008"/>
        </w:trPr>
        <w:tc>
          <w:tcPr>
            <w:tcW w:w="558" w:type="dxa"/>
          </w:tcPr>
          <w:p w14:paraId="45D868F7" w14:textId="77777777" w:rsidR="00685264" w:rsidRDefault="006E6DAB" w:rsidP="00D84EFB">
            <w:pPr>
              <w:widowControl w:val="0"/>
              <w:spacing w:before="120"/>
              <w:jc w:val="right"/>
              <w:rPr>
                <w:rFonts w:ascii="Arial" w:hAnsi="Arial" w:cs="Arial"/>
                <w:sz w:val="18"/>
                <w:szCs w:val="18"/>
              </w:rPr>
            </w:pPr>
            <w:r>
              <w:rPr>
                <w:rFonts w:ascii="Arial" w:hAnsi="Arial" w:cs="Arial"/>
                <w:sz w:val="18"/>
                <w:szCs w:val="18"/>
              </w:rPr>
              <w:lastRenderedPageBreak/>
              <w:t>3</w:t>
            </w:r>
            <w:r w:rsidR="00685264">
              <w:rPr>
                <w:rFonts w:ascii="Arial" w:hAnsi="Arial" w:cs="Arial"/>
                <w:sz w:val="18"/>
                <w:szCs w:val="18"/>
              </w:rPr>
              <w:t>.</w:t>
            </w:r>
          </w:p>
        </w:tc>
        <w:tc>
          <w:tcPr>
            <w:tcW w:w="10062" w:type="dxa"/>
          </w:tcPr>
          <w:p w14:paraId="1A3FAECA" w14:textId="57616BF2" w:rsidR="00D84EFB" w:rsidRDefault="00D84EFB" w:rsidP="00D84EFB">
            <w:pPr>
              <w:widowControl w:val="0"/>
              <w:spacing w:before="120"/>
              <w:rPr>
                <w:rFonts w:ascii="Arial" w:hAnsi="Arial" w:cs="Arial"/>
                <w:sz w:val="18"/>
                <w:szCs w:val="18"/>
              </w:rPr>
            </w:pPr>
            <w:r>
              <w:rPr>
                <w:rFonts w:ascii="Arial" w:hAnsi="Arial" w:cs="Arial"/>
                <w:sz w:val="18"/>
                <w:szCs w:val="18"/>
              </w:rPr>
              <w:t>Which</w:t>
            </w:r>
            <w:r w:rsidRPr="00303320">
              <w:rPr>
                <w:rFonts w:ascii="Arial" w:hAnsi="Arial" w:cs="Arial"/>
                <w:sz w:val="18"/>
                <w:szCs w:val="18"/>
              </w:rPr>
              <w:t xml:space="preserve"> water bodies </w:t>
            </w:r>
            <w:r w:rsidR="00682E0F">
              <w:rPr>
                <w:rFonts w:ascii="Arial" w:hAnsi="Arial" w:cs="Arial"/>
                <w:sz w:val="18"/>
                <w:szCs w:val="18"/>
              </w:rPr>
              <w:t>are</w:t>
            </w:r>
            <w:r w:rsidRPr="00303320">
              <w:rPr>
                <w:rFonts w:ascii="Arial" w:hAnsi="Arial" w:cs="Arial"/>
                <w:sz w:val="18"/>
                <w:szCs w:val="18"/>
              </w:rPr>
              <w:t xml:space="preserve"> analyzed? </w:t>
            </w:r>
            <w:r w:rsidR="007F089C">
              <w:rPr>
                <w:rFonts w:ascii="Arial" w:hAnsi="Arial" w:cs="Arial"/>
                <w:sz w:val="18"/>
                <w:szCs w:val="18"/>
              </w:rPr>
              <w:t>I</w:t>
            </w:r>
            <w:r>
              <w:rPr>
                <w:rFonts w:ascii="Arial" w:hAnsi="Arial" w:cs="Arial"/>
                <w:sz w:val="18"/>
                <w:szCs w:val="18"/>
              </w:rPr>
              <w:t xml:space="preserve">nclude </w:t>
            </w:r>
            <w:r w:rsidR="00DD6D0D" w:rsidRPr="00DD6D0D">
              <w:rPr>
                <w:rFonts w:ascii="Arial" w:hAnsi="Arial" w:cs="Arial"/>
                <w:spacing w:val="-3"/>
                <w:sz w:val="18"/>
                <w:szCs w:val="18"/>
              </w:rPr>
              <w:t>Minnesota Department of Natural Resources (DNR)</w:t>
            </w:r>
            <w:r w:rsidRPr="00303320">
              <w:rPr>
                <w:rFonts w:ascii="Arial" w:hAnsi="Arial" w:cs="Arial"/>
                <w:sz w:val="18"/>
                <w:szCs w:val="18"/>
              </w:rPr>
              <w:t xml:space="preserve"> lake numbers</w:t>
            </w:r>
            <w:r w:rsidR="00B62E21">
              <w:rPr>
                <w:rFonts w:ascii="Arial" w:hAnsi="Arial" w:cs="Arial"/>
                <w:sz w:val="18"/>
                <w:szCs w:val="18"/>
              </w:rPr>
              <w:t>,</w:t>
            </w:r>
            <w:r w:rsidRPr="00303320">
              <w:rPr>
                <w:rFonts w:ascii="Arial" w:hAnsi="Arial" w:cs="Arial"/>
                <w:sz w:val="18"/>
                <w:szCs w:val="18"/>
              </w:rPr>
              <w:t xml:space="preserve"> if available</w:t>
            </w:r>
            <w:r>
              <w:rPr>
                <w:rFonts w:ascii="Arial" w:hAnsi="Arial" w:cs="Arial"/>
                <w:sz w:val="18"/>
                <w:szCs w:val="18"/>
              </w:rPr>
              <w:t>.</w:t>
            </w:r>
            <w:r w:rsidR="009D453F">
              <w:rPr>
                <w:rFonts w:ascii="Arial" w:hAnsi="Arial" w:cs="Arial"/>
                <w:sz w:val="18"/>
                <w:szCs w:val="18"/>
              </w:rPr>
              <w:t xml:space="preserve"> Provide rationale for water body selection</w:t>
            </w:r>
            <w:r w:rsidR="00B62E21">
              <w:rPr>
                <w:rFonts w:ascii="Arial" w:hAnsi="Arial" w:cs="Arial"/>
                <w:sz w:val="18"/>
                <w:szCs w:val="18"/>
              </w:rPr>
              <w:t>.</w:t>
            </w:r>
          </w:p>
          <w:p w14:paraId="182133CE" w14:textId="27E4DECE" w:rsidR="00685264" w:rsidRPr="00E90E3B" w:rsidRDefault="00D84EFB" w:rsidP="00C52708">
            <w:pPr>
              <w:widowControl w:val="0"/>
              <w:spacing w:before="120"/>
              <w:rPr>
                <w:rFonts w:ascii="Arial" w:hAnsi="Arial" w:cs="Arial"/>
                <w:i/>
                <w:sz w:val="18"/>
                <w:szCs w:val="18"/>
              </w:rPr>
            </w:pPr>
            <w:r w:rsidRPr="00E90E3B">
              <w:rPr>
                <w:rFonts w:ascii="Arial" w:hAnsi="Arial" w:cs="Arial"/>
                <w:i/>
                <w:sz w:val="18"/>
                <w:szCs w:val="18"/>
              </w:rPr>
              <w:fldChar w:fldCharType="begin">
                <w:ffData>
                  <w:name w:val="Text147"/>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tc>
      </w:tr>
      <w:tr w:rsidR="00685264" w:rsidRPr="00FA41AD" w14:paraId="4C3D9ACF" w14:textId="77777777" w:rsidTr="006B4FB6">
        <w:trPr>
          <w:trHeight w:val="864"/>
        </w:trPr>
        <w:tc>
          <w:tcPr>
            <w:tcW w:w="558" w:type="dxa"/>
          </w:tcPr>
          <w:p w14:paraId="77C61064" w14:textId="77777777" w:rsidR="00685264" w:rsidRDefault="00685264" w:rsidP="00D84EFB">
            <w:pPr>
              <w:widowControl w:val="0"/>
              <w:spacing w:before="120"/>
              <w:jc w:val="right"/>
              <w:rPr>
                <w:rFonts w:ascii="Arial" w:hAnsi="Arial" w:cs="Arial"/>
                <w:sz w:val="18"/>
                <w:szCs w:val="18"/>
              </w:rPr>
            </w:pPr>
          </w:p>
        </w:tc>
        <w:tc>
          <w:tcPr>
            <w:tcW w:w="10062" w:type="dxa"/>
          </w:tcPr>
          <w:p w14:paraId="046FB349" w14:textId="77777777" w:rsidR="003D16B1" w:rsidRDefault="007F089C" w:rsidP="005C3BDE">
            <w:pPr>
              <w:widowControl w:val="0"/>
              <w:spacing w:before="120" w:after="120"/>
              <w:rPr>
                <w:rFonts w:ascii="Arial" w:hAnsi="Arial" w:cs="Arial"/>
                <w:sz w:val="18"/>
                <w:szCs w:val="18"/>
              </w:rPr>
            </w:pPr>
            <w:r w:rsidRPr="00E90E3B">
              <w:rPr>
                <w:rFonts w:ascii="Arial" w:hAnsi="Arial" w:cs="Arial"/>
                <w:b/>
                <w:i/>
                <w:sz w:val="18"/>
                <w:szCs w:val="18"/>
              </w:rPr>
              <w:t>N</w:t>
            </w:r>
            <w:r w:rsidR="00685264" w:rsidRPr="00E90E3B">
              <w:rPr>
                <w:rFonts w:ascii="Arial" w:hAnsi="Arial" w:cs="Arial"/>
                <w:b/>
                <w:i/>
                <w:sz w:val="18"/>
                <w:szCs w:val="18"/>
              </w:rPr>
              <w:t>ote</w:t>
            </w:r>
            <w:r w:rsidR="00E90E3B">
              <w:rPr>
                <w:rFonts w:ascii="Arial" w:hAnsi="Arial" w:cs="Arial"/>
                <w:i/>
                <w:sz w:val="18"/>
                <w:szCs w:val="18"/>
              </w:rPr>
              <w:t xml:space="preserve">: </w:t>
            </w:r>
            <w:r w:rsidR="00685264" w:rsidRPr="00E90E3B">
              <w:rPr>
                <w:rFonts w:ascii="Arial" w:hAnsi="Arial" w:cs="Arial"/>
                <w:i/>
                <w:sz w:val="18"/>
                <w:szCs w:val="18"/>
              </w:rPr>
              <w:t xml:space="preserve"> </w:t>
            </w:r>
            <w:r w:rsidR="00E90E3B">
              <w:rPr>
                <w:rFonts w:ascii="Arial" w:hAnsi="Arial" w:cs="Arial"/>
                <w:i/>
                <w:sz w:val="18"/>
                <w:szCs w:val="18"/>
              </w:rPr>
              <w:t>T</w:t>
            </w:r>
            <w:r w:rsidR="00685264" w:rsidRPr="00E90E3B">
              <w:rPr>
                <w:rFonts w:ascii="Arial" w:hAnsi="Arial" w:cs="Arial"/>
                <w:i/>
                <w:sz w:val="18"/>
                <w:szCs w:val="18"/>
              </w:rPr>
              <w:t xml:space="preserve">hat any fishable water body occurring at the area of maximum deposition </w:t>
            </w:r>
            <w:r w:rsidR="00745BB1">
              <w:rPr>
                <w:rFonts w:ascii="Arial" w:hAnsi="Arial" w:cs="Arial"/>
                <w:i/>
                <w:sz w:val="18"/>
                <w:szCs w:val="18"/>
              </w:rPr>
              <w:t>needs to</w:t>
            </w:r>
            <w:r w:rsidR="00745BB1" w:rsidRPr="00E90E3B">
              <w:rPr>
                <w:rFonts w:ascii="Arial" w:hAnsi="Arial" w:cs="Arial"/>
                <w:i/>
                <w:sz w:val="18"/>
                <w:szCs w:val="18"/>
              </w:rPr>
              <w:t xml:space="preserve"> </w:t>
            </w:r>
            <w:r w:rsidR="00685264" w:rsidRPr="00E90E3B">
              <w:rPr>
                <w:rFonts w:ascii="Arial" w:hAnsi="Arial" w:cs="Arial"/>
                <w:i/>
                <w:sz w:val="18"/>
                <w:szCs w:val="18"/>
              </w:rPr>
              <w:t>be evaluated. If the area of maximum deposition does not fall on a fishable waterbody, consider all water bodies in the specified range around the facility</w:t>
            </w:r>
            <w:r w:rsidR="00685264" w:rsidRPr="00E90E3B">
              <w:rPr>
                <w:rFonts w:ascii="Arial" w:hAnsi="Arial" w:cs="Arial"/>
                <w:i/>
                <w:position w:val="10"/>
                <w:sz w:val="18"/>
                <w:szCs w:val="18"/>
                <w:vertAlign w:val="superscript"/>
              </w:rPr>
              <w:t xml:space="preserve"> </w:t>
            </w:r>
            <w:r w:rsidR="00685264" w:rsidRPr="00E90E3B">
              <w:rPr>
                <w:rFonts w:ascii="Arial" w:hAnsi="Arial" w:cs="Arial"/>
                <w:i/>
                <w:sz w:val="18"/>
                <w:szCs w:val="18"/>
              </w:rPr>
              <w:t>to determine which water body is nearest the area of maximum deposition. This may be the water body to evaluate for worst-case impacts at the screening level. However, it may not be clear whether the water body nearest the site of maximum deposition is the water body that is most highly impacted. There may be a water body with more impact because it has less dilution from it</w:t>
            </w:r>
            <w:r w:rsidR="003D16B1" w:rsidRPr="00E90E3B">
              <w:rPr>
                <w:rFonts w:ascii="Arial" w:hAnsi="Arial" w:cs="Arial"/>
                <w:i/>
                <w:sz w:val="18"/>
                <w:szCs w:val="18"/>
              </w:rPr>
              <w:t xml:space="preserve">s watershed, </w:t>
            </w:r>
            <w:r w:rsidR="00C1716F">
              <w:rPr>
                <w:rFonts w:ascii="Arial" w:hAnsi="Arial" w:cs="Arial"/>
                <w:i/>
                <w:sz w:val="18"/>
                <w:szCs w:val="18"/>
              </w:rPr>
              <w:t xml:space="preserve">and </w:t>
            </w:r>
            <w:r w:rsidR="003D16B1" w:rsidRPr="00E90E3B">
              <w:rPr>
                <w:rFonts w:ascii="Arial" w:hAnsi="Arial" w:cs="Arial"/>
                <w:i/>
                <w:sz w:val="18"/>
                <w:szCs w:val="18"/>
              </w:rPr>
              <w:t>more fishing</w:t>
            </w:r>
            <w:r w:rsidR="00C1716F">
              <w:rPr>
                <w:rFonts w:ascii="Arial" w:hAnsi="Arial" w:cs="Arial"/>
                <w:i/>
                <w:sz w:val="18"/>
                <w:szCs w:val="18"/>
              </w:rPr>
              <w:t>.</w:t>
            </w:r>
            <w:r w:rsidR="003D16B1" w:rsidRPr="00E90E3B">
              <w:rPr>
                <w:rFonts w:ascii="Arial" w:hAnsi="Arial" w:cs="Arial"/>
                <w:i/>
                <w:sz w:val="18"/>
                <w:szCs w:val="18"/>
              </w:rPr>
              <w:t xml:space="preserve"> </w:t>
            </w:r>
            <w:r w:rsidR="00685264" w:rsidRPr="00E90E3B">
              <w:rPr>
                <w:rFonts w:ascii="Arial" w:hAnsi="Arial" w:cs="Arial"/>
                <w:i/>
                <w:sz w:val="18"/>
                <w:szCs w:val="18"/>
              </w:rPr>
              <w:t>If it is not clear which water bodies</w:t>
            </w:r>
            <w:r w:rsidR="00745BB1">
              <w:rPr>
                <w:rFonts w:ascii="Arial" w:hAnsi="Arial" w:cs="Arial"/>
                <w:i/>
                <w:sz w:val="18"/>
                <w:szCs w:val="18"/>
              </w:rPr>
              <w:t xml:space="preserve"> need to</w:t>
            </w:r>
            <w:r w:rsidR="00685264" w:rsidRPr="00E90E3B">
              <w:rPr>
                <w:rFonts w:ascii="Arial" w:hAnsi="Arial" w:cs="Arial"/>
                <w:i/>
                <w:sz w:val="18"/>
                <w:szCs w:val="18"/>
              </w:rPr>
              <w:t xml:space="preserve"> be evaluated, MPCA staff </w:t>
            </w:r>
            <w:r w:rsidR="00745BB1">
              <w:rPr>
                <w:rFonts w:ascii="Arial" w:hAnsi="Arial" w:cs="Arial"/>
                <w:i/>
                <w:sz w:val="18"/>
                <w:szCs w:val="18"/>
              </w:rPr>
              <w:t xml:space="preserve">need to </w:t>
            </w:r>
            <w:r w:rsidR="00685264" w:rsidRPr="00E90E3B">
              <w:rPr>
                <w:rFonts w:ascii="Arial" w:hAnsi="Arial" w:cs="Arial"/>
                <w:i/>
                <w:sz w:val="18"/>
                <w:szCs w:val="18"/>
              </w:rPr>
              <w:t>be contacted.</w:t>
            </w:r>
          </w:p>
        </w:tc>
      </w:tr>
      <w:tr w:rsidR="00685264" w:rsidRPr="00FA41AD" w14:paraId="5E26AA0C" w14:textId="77777777" w:rsidTr="006B4FB6">
        <w:trPr>
          <w:trHeight w:val="1152"/>
        </w:trPr>
        <w:tc>
          <w:tcPr>
            <w:tcW w:w="558" w:type="dxa"/>
          </w:tcPr>
          <w:p w14:paraId="7268E63D" w14:textId="77777777" w:rsidR="00685264" w:rsidRDefault="006E6DAB" w:rsidP="00C07CDA">
            <w:pPr>
              <w:widowControl w:val="0"/>
              <w:spacing w:before="240"/>
              <w:jc w:val="right"/>
              <w:rPr>
                <w:rFonts w:ascii="Arial" w:hAnsi="Arial" w:cs="Arial"/>
                <w:sz w:val="18"/>
                <w:szCs w:val="18"/>
              </w:rPr>
            </w:pPr>
            <w:r>
              <w:rPr>
                <w:rFonts w:ascii="Arial" w:hAnsi="Arial" w:cs="Arial"/>
                <w:sz w:val="18"/>
                <w:szCs w:val="18"/>
              </w:rPr>
              <w:t>4</w:t>
            </w:r>
            <w:r w:rsidR="00685264">
              <w:rPr>
                <w:rFonts w:ascii="Arial" w:hAnsi="Arial" w:cs="Arial"/>
                <w:sz w:val="18"/>
                <w:szCs w:val="18"/>
              </w:rPr>
              <w:t>.</w:t>
            </w:r>
          </w:p>
        </w:tc>
        <w:tc>
          <w:tcPr>
            <w:tcW w:w="10062" w:type="dxa"/>
          </w:tcPr>
          <w:p w14:paraId="3D55B9B5" w14:textId="22556F17" w:rsidR="00C442BB" w:rsidRDefault="00C442BB" w:rsidP="00C07CDA">
            <w:pPr>
              <w:widowControl w:val="0"/>
              <w:spacing w:before="240"/>
              <w:rPr>
                <w:rFonts w:ascii="Arial" w:hAnsi="Arial" w:cs="Arial"/>
                <w:sz w:val="18"/>
                <w:szCs w:val="18"/>
              </w:rPr>
            </w:pPr>
            <w:r w:rsidRPr="00303320">
              <w:rPr>
                <w:rFonts w:ascii="Arial" w:hAnsi="Arial" w:cs="Arial"/>
                <w:sz w:val="18"/>
                <w:szCs w:val="18"/>
              </w:rPr>
              <w:t xml:space="preserve">What </w:t>
            </w:r>
            <w:r w:rsidR="00682E0F">
              <w:rPr>
                <w:rFonts w:ascii="Arial" w:hAnsi="Arial" w:cs="Arial"/>
                <w:sz w:val="18"/>
                <w:szCs w:val="18"/>
              </w:rPr>
              <w:t>i</w:t>
            </w:r>
            <w:r w:rsidRPr="00303320">
              <w:rPr>
                <w:rFonts w:ascii="Arial" w:hAnsi="Arial" w:cs="Arial"/>
                <w:sz w:val="18"/>
                <w:szCs w:val="18"/>
              </w:rPr>
              <w:t>s the source of the watershed information</w:t>
            </w:r>
            <w:r>
              <w:rPr>
                <w:rFonts w:ascii="Arial" w:hAnsi="Arial" w:cs="Arial"/>
                <w:sz w:val="18"/>
                <w:szCs w:val="18"/>
              </w:rPr>
              <w:t xml:space="preserve"> (e.g., DNR catchment tool, </w:t>
            </w:r>
            <w:r>
              <w:rPr>
                <w:rFonts w:ascii="Arial" w:hAnsi="Arial" w:cs="Arial"/>
                <w:color w:val="000000"/>
                <w:sz w:val="18"/>
                <w:szCs w:val="18"/>
              </w:rPr>
              <w:t>Total Maximum Daily Load [</w:t>
            </w:r>
            <w:r w:rsidRPr="00DD6D0D">
              <w:rPr>
                <w:rFonts w:ascii="Arial" w:hAnsi="Arial" w:cs="Arial"/>
                <w:color w:val="000000"/>
                <w:sz w:val="18"/>
                <w:szCs w:val="18"/>
              </w:rPr>
              <w:t>TMDL</w:t>
            </w:r>
            <w:r>
              <w:rPr>
                <w:rFonts w:ascii="Arial" w:hAnsi="Arial" w:cs="Arial"/>
                <w:color w:val="000000"/>
                <w:sz w:val="18"/>
                <w:szCs w:val="18"/>
              </w:rPr>
              <w:t>]</w:t>
            </w:r>
            <w:r>
              <w:rPr>
                <w:rFonts w:ascii="Arial" w:hAnsi="Arial" w:cs="Arial"/>
                <w:sz w:val="18"/>
                <w:szCs w:val="18"/>
              </w:rPr>
              <w:t xml:space="preserve"> report, DNR</w:t>
            </w:r>
            <w:r w:rsidR="00B62E21">
              <w:rPr>
                <w:rFonts w:ascii="Arial" w:hAnsi="Arial" w:cs="Arial"/>
                <w:sz w:val="18"/>
                <w:szCs w:val="18"/>
              </w:rPr>
              <w:t> </w:t>
            </w:r>
            <w:r>
              <w:rPr>
                <w:rFonts w:ascii="Arial" w:hAnsi="Arial" w:cs="Arial"/>
                <w:sz w:val="18"/>
                <w:szCs w:val="18"/>
              </w:rPr>
              <w:t>Lakefinder, MPCA map)</w:t>
            </w:r>
            <w:r w:rsidRPr="00303320">
              <w:rPr>
                <w:rFonts w:ascii="Arial" w:hAnsi="Arial" w:cs="Arial"/>
                <w:sz w:val="18"/>
                <w:szCs w:val="18"/>
              </w:rPr>
              <w:t>?</w:t>
            </w:r>
          </w:p>
          <w:p w14:paraId="1CC21EDC" w14:textId="77777777" w:rsidR="003D16B1" w:rsidRPr="00E90E3B" w:rsidRDefault="00C442BB" w:rsidP="00E90E3B">
            <w:pPr>
              <w:widowControl w:val="0"/>
              <w:spacing w:before="120"/>
              <w:rPr>
                <w:rFonts w:ascii="Arial" w:hAnsi="Arial" w:cs="Arial"/>
                <w:i/>
                <w:sz w:val="18"/>
                <w:szCs w:val="18"/>
              </w:rPr>
            </w:pPr>
            <w:r w:rsidRPr="00E90E3B">
              <w:rPr>
                <w:rFonts w:ascii="Arial" w:hAnsi="Arial" w:cs="Arial"/>
                <w:i/>
                <w:sz w:val="18"/>
                <w:szCs w:val="18"/>
              </w:rPr>
              <w:fldChar w:fldCharType="begin">
                <w:ffData>
                  <w:name w:val="Text151"/>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tc>
      </w:tr>
      <w:tr w:rsidR="00C52708" w:rsidRPr="00FA41AD" w14:paraId="1E9A5487" w14:textId="77777777" w:rsidTr="006B4FB6">
        <w:tc>
          <w:tcPr>
            <w:tcW w:w="558" w:type="dxa"/>
          </w:tcPr>
          <w:p w14:paraId="0C567D2F" w14:textId="77777777" w:rsidR="00C52708" w:rsidRDefault="006E6DAB" w:rsidP="00C07CDA">
            <w:pPr>
              <w:widowControl w:val="0"/>
              <w:spacing w:before="240"/>
              <w:jc w:val="right"/>
              <w:rPr>
                <w:rFonts w:ascii="Arial" w:hAnsi="Arial" w:cs="Arial"/>
                <w:sz w:val="18"/>
                <w:szCs w:val="18"/>
              </w:rPr>
            </w:pPr>
            <w:r>
              <w:rPr>
                <w:rFonts w:ascii="Arial" w:hAnsi="Arial" w:cs="Arial"/>
                <w:sz w:val="18"/>
                <w:szCs w:val="18"/>
              </w:rPr>
              <w:t>5</w:t>
            </w:r>
            <w:r w:rsidR="00C52708">
              <w:rPr>
                <w:rFonts w:ascii="Arial" w:hAnsi="Arial" w:cs="Arial"/>
                <w:sz w:val="18"/>
                <w:szCs w:val="18"/>
              </w:rPr>
              <w:t>.</w:t>
            </w:r>
          </w:p>
        </w:tc>
        <w:tc>
          <w:tcPr>
            <w:tcW w:w="10062" w:type="dxa"/>
            <w:vAlign w:val="bottom"/>
          </w:tcPr>
          <w:p w14:paraId="6D0D19FC" w14:textId="77777777" w:rsidR="00C52708" w:rsidRDefault="00C52708" w:rsidP="00C07CDA">
            <w:pPr>
              <w:widowControl w:val="0"/>
              <w:spacing w:before="240"/>
              <w:rPr>
                <w:rFonts w:ascii="Arial" w:hAnsi="Arial" w:cs="Arial"/>
                <w:sz w:val="18"/>
                <w:szCs w:val="18"/>
              </w:rPr>
            </w:pPr>
            <w:r w:rsidRPr="00303320">
              <w:rPr>
                <w:rFonts w:ascii="Arial" w:hAnsi="Arial" w:cs="Arial"/>
                <w:sz w:val="18"/>
                <w:szCs w:val="18"/>
              </w:rPr>
              <w:t xml:space="preserve">Which </w:t>
            </w:r>
            <w:r>
              <w:rPr>
                <w:rFonts w:ascii="Arial" w:hAnsi="Arial" w:cs="Arial"/>
                <w:sz w:val="18"/>
                <w:szCs w:val="18"/>
              </w:rPr>
              <w:t xml:space="preserve">existing ambient </w:t>
            </w:r>
            <w:r w:rsidRPr="00303320">
              <w:rPr>
                <w:rFonts w:ascii="Arial" w:hAnsi="Arial" w:cs="Arial"/>
                <w:sz w:val="18"/>
                <w:szCs w:val="18"/>
              </w:rPr>
              <w:t xml:space="preserve">fish tissue </w:t>
            </w:r>
            <w:r>
              <w:rPr>
                <w:rFonts w:ascii="Arial" w:hAnsi="Arial" w:cs="Arial"/>
                <w:sz w:val="18"/>
                <w:szCs w:val="18"/>
              </w:rPr>
              <w:t xml:space="preserve">concentration(s) </w:t>
            </w:r>
            <w:r w:rsidR="00682E0F">
              <w:rPr>
                <w:rFonts w:ascii="Arial" w:hAnsi="Arial" w:cs="Arial"/>
                <w:sz w:val="18"/>
                <w:szCs w:val="18"/>
              </w:rPr>
              <w:t xml:space="preserve">are </w:t>
            </w:r>
            <w:r>
              <w:rPr>
                <w:rFonts w:ascii="Arial" w:hAnsi="Arial" w:cs="Arial"/>
                <w:sz w:val="18"/>
                <w:szCs w:val="18"/>
              </w:rPr>
              <w:t>used:</w:t>
            </w:r>
          </w:p>
          <w:p w14:paraId="2AAAD54E" w14:textId="77777777" w:rsidR="00C442BB" w:rsidRPr="005B076D" w:rsidRDefault="00745BB1" w:rsidP="00C07CDA">
            <w:pPr>
              <w:pStyle w:val="Default"/>
              <w:spacing w:before="120"/>
              <w:rPr>
                <w:rFonts w:ascii="Arial" w:hAnsi="Arial" w:cs="Arial"/>
                <w:i/>
                <w:spacing w:val="-2"/>
                <w:sz w:val="16"/>
                <w:szCs w:val="16"/>
              </w:rPr>
            </w:pPr>
            <w:r>
              <w:rPr>
                <w:rFonts w:ascii="Arial" w:hAnsi="Arial" w:cs="Arial"/>
                <w:i/>
                <w:spacing w:val="-2"/>
                <w:sz w:val="16"/>
                <w:szCs w:val="16"/>
              </w:rPr>
              <w:t>(</w:t>
            </w:r>
            <w:r w:rsidR="007F089C">
              <w:rPr>
                <w:rFonts w:ascii="Arial" w:hAnsi="Arial" w:cs="Arial"/>
                <w:i/>
                <w:spacing w:val="-2"/>
                <w:sz w:val="16"/>
                <w:szCs w:val="16"/>
              </w:rPr>
              <w:t>Note</w:t>
            </w:r>
            <w:r w:rsidR="00C442BB" w:rsidRPr="005B076D">
              <w:rPr>
                <w:rFonts w:ascii="Arial" w:hAnsi="Arial" w:cs="Arial"/>
                <w:i/>
                <w:spacing w:val="-2"/>
                <w:sz w:val="16"/>
                <w:szCs w:val="16"/>
              </w:rPr>
              <w:t xml:space="preserve"> tha</w:t>
            </w:r>
            <w:r w:rsidR="00C442BB" w:rsidRPr="002267D7">
              <w:rPr>
                <w:rFonts w:ascii="Arial" w:hAnsi="Arial" w:cs="Arial"/>
                <w:i/>
                <w:spacing w:val="-2"/>
                <w:sz w:val="16"/>
                <w:szCs w:val="16"/>
              </w:rPr>
              <w:t>t</w:t>
            </w:r>
            <w:r w:rsidR="00C442BB" w:rsidRPr="005B076D">
              <w:rPr>
                <w:rFonts w:ascii="Arial" w:hAnsi="Arial" w:cs="Arial"/>
                <w:i/>
                <w:spacing w:val="-2"/>
                <w:sz w:val="16"/>
                <w:szCs w:val="16"/>
              </w:rPr>
              <w:t xml:space="preserve"> MPCA risk assessors can provide Minnesota specific fish tissue data </w:t>
            </w:r>
            <w:r w:rsidR="00C442BB">
              <w:rPr>
                <w:rFonts w:ascii="Arial" w:hAnsi="Arial" w:cs="Arial"/>
                <w:i/>
                <w:spacing w:val="-2"/>
                <w:sz w:val="16"/>
                <w:szCs w:val="16"/>
              </w:rPr>
              <w:t xml:space="preserve">and/or fish tissue data </w:t>
            </w:r>
            <w:r w:rsidR="00C442BB" w:rsidRPr="005B076D">
              <w:rPr>
                <w:rFonts w:ascii="Arial" w:hAnsi="Arial" w:cs="Arial"/>
                <w:i/>
                <w:spacing w:val="-2"/>
                <w:sz w:val="16"/>
                <w:szCs w:val="16"/>
              </w:rPr>
              <w:t xml:space="preserve">from </w:t>
            </w:r>
            <w:r w:rsidR="00C442BB" w:rsidRPr="005B076D">
              <w:rPr>
                <w:rFonts w:ascii="Arial" w:hAnsi="Arial" w:cs="Arial"/>
                <w:bCs/>
                <w:i/>
                <w:spacing w:val="-2"/>
                <w:sz w:val="16"/>
                <w:szCs w:val="16"/>
              </w:rPr>
              <w:t xml:space="preserve">U. S. Environmental Protection Agency’s (EPA) </w:t>
            </w:r>
            <w:r w:rsidR="00C442BB" w:rsidRPr="005B076D">
              <w:rPr>
                <w:rFonts w:ascii="Arial" w:hAnsi="Arial" w:cs="Arial"/>
                <w:i/>
                <w:spacing w:val="-2"/>
                <w:sz w:val="16"/>
                <w:szCs w:val="16"/>
              </w:rPr>
              <w:t>2002-2006 National Fish Survey.</w:t>
            </w:r>
            <w:r w:rsidR="00C442BB">
              <w:rPr>
                <w:rFonts w:ascii="Arial" w:hAnsi="Arial" w:cs="Arial"/>
                <w:i/>
                <w:spacing w:val="-2"/>
                <w:sz w:val="16"/>
                <w:szCs w:val="16"/>
              </w:rPr>
              <w:t>)</w:t>
            </w:r>
            <w:r w:rsidR="00C442BB" w:rsidRPr="005B076D">
              <w:rPr>
                <w:rFonts w:ascii="Arial" w:hAnsi="Arial" w:cs="Arial"/>
                <w:i/>
                <w:spacing w:val="-2"/>
                <w:sz w:val="16"/>
                <w:szCs w:val="16"/>
              </w:rPr>
              <w:t xml:space="preserve"> </w:t>
            </w:r>
          </w:p>
          <w:p w14:paraId="76C5D571" w14:textId="77777777" w:rsidR="00C52708" w:rsidRDefault="00C442BB" w:rsidP="00E90E3B">
            <w:pPr>
              <w:widowControl w:val="0"/>
              <w:spacing w:before="120"/>
              <w:rPr>
                <w:rFonts w:ascii="Arial" w:hAnsi="Arial" w:cs="Arial"/>
                <w:sz w:val="18"/>
                <w:szCs w:val="18"/>
              </w:rPr>
            </w:pPr>
            <w:r>
              <w:rPr>
                <w:rFonts w:ascii="Arial" w:hAnsi="Arial" w:cs="Arial"/>
                <w:sz w:val="18"/>
                <w:szCs w:val="18"/>
              </w:rPr>
              <w:t>File name/s or description:</w:t>
            </w:r>
            <w:r w:rsidR="00E90E3B">
              <w:rPr>
                <w:rFonts w:ascii="Arial" w:hAnsi="Arial" w:cs="Arial"/>
                <w:sz w:val="18"/>
                <w:szCs w:val="18"/>
              </w:rPr>
              <w:t xml:space="preserve"> </w:t>
            </w:r>
            <w:r w:rsidRPr="00E90E3B">
              <w:rPr>
                <w:rFonts w:ascii="Arial" w:hAnsi="Arial" w:cs="Arial"/>
                <w:i/>
                <w:sz w:val="18"/>
                <w:szCs w:val="18"/>
              </w:rPr>
              <w:fldChar w:fldCharType="begin">
                <w:ffData>
                  <w:name w:val="Text149"/>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tc>
      </w:tr>
      <w:tr w:rsidR="00C52708" w:rsidRPr="00FA41AD" w14:paraId="6D09EEDF" w14:textId="77777777" w:rsidTr="006B4FB6">
        <w:tc>
          <w:tcPr>
            <w:tcW w:w="558" w:type="dxa"/>
          </w:tcPr>
          <w:p w14:paraId="21A977EA" w14:textId="77777777" w:rsidR="00C52708" w:rsidRDefault="00C52708" w:rsidP="00B62957">
            <w:pPr>
              <w:widowControl w:val="0"/>
              <w:spacing w:before="120"/>
              <w:jc w:val="right"/>
              <w:rPr>
                <w:rFonts w:ascii="Arial" w:hAnsi="Arial" w:cs="Arial"/>
                <w:sz w:val="18"/>
                <w:szCs w:val="18"/>
              </w:rPr>
            </w:pPr>
          </w:p>
        </w:tc>
        <w:tc>
          <w:tcPr>
            <w:tcW w:w="10062" w:type="dxa"/>
            <w:vAlign w:val="bottom"/>
          </w:tcPr>
          <w:p w14:paraId="7D6A20AC" w14:textId="77777777" w:rsidR="00C52708" w:rsidRPr="00303320" w:rsidRDefault="00C52708" w:rsidP="00B62957">
            <w:pPr>
              <w:widowControl w:val="0"/>
              <w:spacing w:before="120"/>
              <w:rPr>
                <w:rFonts w:ascii="Arial" w:hAnsi="Arial" w:cs="Arial"/>
                <w:sz w:val="18"/>
                <w:szCs w:val="18"/>
              </w:rPr>
            </w:pPr>
            <w:r>
              <w:rPr>
                <w:rFonts w:ascii="Arial" w:hAnsi="Arial" w:cs="Arial"/>
                <w:sz w:val="18"/>
                <w:szCs w:val="18"/>
              </w:rPr>
              <w:t>Which fish species:</w:t>
            </w:r>
          </w:p>
          <w:p w14:paraId="6B74706D" w14:textId="77777777" w:rsidR="00C52708" w:rsidRPr="00E90E3B" w:rsidRDefault="00C52708" w:rsidP="00B62957">
            <w:pPr>
              <w:pStyle w:val="Default"/>
              <w:spacing w:before="120"/>
              <w:rPr>
                <w:rFonts w:ascii="Arial" w:hAnsi="Arial" w:cs="Arial"/>
                <w:i/>
                <w:sz w:val="18"/>
                <w:szCs w:val="18"/>
              </w:rPr>
            </w:pPr>
            <w:r w:rsidRPr="00E90E3B">
              <w:rPr>
                <w:rFonts w:ascii="Arial" w:hAnsi="Arial" w:cs="Arial"/>
                <w:i/>
                <w:sz w:val="18"/>
                <w:szCs w:val="18"/>
              </w:rPr>
              <w:fldChar w:fldCharType="begin">
                <w:ffData>
                  <w:name w:val="Text150"/>
                  <w:enabled/>
                  <w:calcOnExit w:val="0"/>
                  <w:textInput/>
                </w:ffData>
              </w:fldChar>
            </w:r>
            <w:bookmarkStart w:id="1" w:name="Text150"/>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bookmarkEnd w:id="1"/>
          </w:p>
        </w:tc>
      </w:tr>
      <w:tr w:rsidR="00C52708" w:rsidRPr="00FA41AD" w14:paraId="0B49D13F" w14:textId="77777777" w:rsidTr="006B4FB6">
        <w:tc>
          <w:tcPr>
            <w:tcW w:w="558" w:type="dxa"/>
          </w:tcPr>
          <w:p w14:paraId="311DC2CB" w14:textId="77777777" w:rsidR="00C52708" w:rsidRDefault="00C52708" w:rsidP="00685264">
            <w:pPr>
              <w:widowControl w:val="0"/>
              <w:spacing w:before="120"/>
              <w:jc w:val="right"/>
              <w:rPr>
                <w:rFonts w:ascii="Arial" w:hAnsi="Arial" w:cs="Arial"/>
                <w:sz w:val="18"/>
                <w:szCs w:val="18"/>
              </w:rPr>
            </w:pPr>
          </w:p>
        </w:tc>
        <w:tc>
          <w:tcPr>
            <w:tcW w:w="10062" w:type="dxa"/>
            <w:vAlign w:val="bottom"/>
          </w:tcPr>
          <w:p w14:paraId="5DC6C13B" w14:textId="77777777" w:rsidR="00C442BB" w:rsidRDefault="00C442BB" w:rsidP="00C442BB">
            <w:pPr>
              <w:widowControl w:val="0"/>
              <w:spacing w:before="120"/>
              <w:rPr>
                <w:rFonts w:ascii="Arial" w:hAnsi="Arial" w:cs="Arial"/>
                <w:sz w:val="18"/>
                <w:szCs w:val="18"/>
              </w:rPr>
            </w:pPr>
            <w:r>
              <w:rPr>
                <w:rFonts w:ascii="Arial" w:hAnsi="Arial" w:cs="Arial"/>
                <w:sz w:val="18"/>
                <w:szCs w:val="18"/>
              </w:rPr>
              <w:t xml:space="preserve">How </w:t>
            </w:r>
            <w:r w:rsidR="00682E0F">
              <w:rPr>
                <w:rFonts w:ascii="Arial" w:hAnsi="Arial" w:cs="Arial"/>
                <w:sz w:val="18"/>
                <w:szCs w:val="18"/>
              </w:rPr>
              <w:t>i</w:t>
            </w:r>
            <w:r>
              <w:rPr>
                <w:rFonts w:ascii="Arial" w:hAnsi="Arial" w:cs="Arial"/>
                <w:sz w:val="18"/>
                <w:szCs w:val="18"/>
              </w:rPr>
              <w:t>s the fish tissue concentration estimated (if not described above)?</w:t>
            </w:r>
          </w:p>
          <w:p w14:paraId="2CEFEC52" w14:textId="77777777" w:rsidR="00C52708" w:rsidRPr="00E90E3B" w:rsidRDefault="00C442BB" w:rsidP="00685264">
            <w:pPr>
              <w:widowControl w:val="0"/>
              <w:spacing w:before="120"/>
              <w:rPr>
                <w:rFonts w:ascii="Arial" w:hAnsi="Arial" w:cs="Arial"/>
                <w:i/>
                <w:sz w:val="18"/>
                <w:szCs w:val="18"/>
              </w:rPr>
            </w:pPr>
            <w:r w:rsidRPr="00E90E3B">
              <w:rPr>
                <w:rFonts w:ascii="Arial" w:hAnsi="Arial" w:cs="Arial"/>
                <w:i/>
                <w:sz w:val="18"/>
                <w:szCs w:val="18"/>
              </w:rPr>
              <w:fldChar w:fldCharType="begin">
                <w:ffData>
                  <w:name w:val="Text149"/>
                  <w:enabled/>
                  <w:calcOnExit w:val="0"/>
                  <w:textInput/>
                </w:ffData>
              </w:fldChar>
            </w:r>
            <w:r w:rsidRPr="00E90E3B">
              <w:rPr>
                <w:rFonts w:ascii="Arial" w:hAnsi="Arial" w:cs="Arial"/>
                <w:i/>
                <w:sz w:val="18"/>
                <w:szCs w:val="18"/>
              </w:rPr>
              <w:instrText xml:space="preserve"> FORMTEXT </w:instrText>
            </w:r>
            <w:r w:rsidRPr="00E90E3B">
              <w:rPr>
                <w:rFonts w:ascii="Arial" w:hAnsi="Arial" w:cs="Arial"/>
                <w:i/>
                <w:sz w:val="18"/>
                <w:szCs w:val="18"/>
              </w:rPr>
            </w:r>
            <w:r w:rsidRPr="00E90E3B">
              <w:rPr>
                <w:rFonts w:ascii="Arial" w:hAnsi="Arial" w:cs="Arial"/>
                <w:i/>
                <w:sz w:val="18"/>
                <w:szCs w:val="18"/>
              </w:rPr>
              <w:fldChar w:fldCharType="separate"/>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noProof/>
                <w:sz w:val="18"/>
                <w:szCs w:val="18"/>
              </w:rPr>
              <w:t> </w:t>
            </w:r>
            <w:r w:rsidRPr="00E90E3B">
              <w:rPr>
                <w:rFonts w:ascii="Arial" w:hAnsi="Arial" w:cs="Arial"/>
                <w:i/>
                <w:sz w:val="18"/>
                <w:szCs w:val="18"/>
              </w:rPr>
              <w:fldChar w:fldCharType="end"/>
            </w:r>
          </w:p>
        </w:tc>
      </w:tr>
    </w:tbl>
    <w:p w14:paraId="29ED0DFE" w14:textId="77777777" w:rsidR="00255370" w:rsidRPr="00B62E21" w:rsidRDefault="00255370" w:rsidP="00E90E3B">
      <w:pPr>
        <w:rPr>
          <w:rFonts w:ascii="Arial" w:hAnsi="Arial" w:cs="Arial"/>
          <w:i/>
          <w:sz w:val="8"/>
          <w:szCs w:val="8"/>
        </w:rPr>
      </w:pPr>
    </w:p>
    <w:sectPr w:rsidR="00255370" w:rsidRPr="00B62E21" w:rsidSect="00154D6B">
      <w:footerReference w:type="default" r:id="rId17"/>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2D7F" w14:textId="77777777" w:rsidR="00BA0C9E" w:rsidRDefault="00BA0C9E">
      <w:r>
        <w:separator/>
      </w:r>
    </w:p>
  </w:endnote>
  <w:endnote w:type="continuationSeparator" w:id="0">
    <w:p w14:paraId="34DC9DCD" w14:textId="77777777" w:rsidR="00BA0C9E" w:rsidRDefault="00BA0C9E">
      <w:r>
        <w:continuationSeparator/>
      </w:r>
    </w:p>
  </w:endnote>
  <w:endnote w:type="continuationNotice" w:id="1">
    <w:p w14:paraId="71C82B20" w14:textId="77777777" w:rsidR="00BA0C9E" w:rsidRDefault="00BA0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1090" w14:textId="77777777" w:rsidR="006B4FB6" w:rsidRPr="006B4FB6" w:rsidRDefault="006B4FB6" w:rsidP="006B4FB6">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E293861" w14:textId="77777777" w:rsidR="006B4FB6" w:rsidRPr="006B4FB6" w:rsidRDefault="006B4FB6" w:rsidP="006B4FB6">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6B4FB6">
      <w:rPr>
        <w:rFonts w:ascii="Calibri" w:hAnsi="Calibri"/>
        <w:iCs/>
        <w:sz w:val="16"/>
        <w:szCs w:val="16"/>
      </w:rPr>
      <w:t>https://www.pca.state.mn.us</w:t>
    </w:r>
    <w:r w:rsidRPr="006B4FB6">
      <w:rPr>
        <w:rFonts w:ascii="Calibri" w:hAnsi="Calibri"/>
        <w:iCs/>
        <w:sz w:val="16"/>
        <w:szCs w:val="16"/>
      </w:rPr>
      <w:tab/>
      <w:t>•</w:t>
    </w:r>
    <w:r w:rsidRPr="006B4FB6">
      <w:rPr>
        <w:rFonts w:ascii="Calibri" w:hAnsi="Calibri"/>
        <w:iCs/>
        <w:sz w:val="16"/>
        <w:szCs w:val="16"/>
      </w:rPr>
      <w:tab/>
      <w:t>651-296-6300</w:t>
    </w:r>
    <w:r w:rsidRPr="006B4FB6">
      <w:rPr>
        <w:rFonts w:ascii="Calibri" w:hAnsi="Calibri"/>
        <w:iCs/>
        <w:sz w:val="16"/>
        <w:szCs w:val="16"/>
      </w:rPr>
      <w:tab/>
      <w:t>•</w:t>
    </w:r>
    <w:r w:rsidRPr="006B4FB6">
      <w:rPr>
        <w:rFonts w:ascii="Calibri" w:hAnsi="Calibri"/>
        <w:iCs/>
        <w:sz w:val="16"/>
        <w:szCs w:val="16"/>
      </w:rPr>
      <w:tab/>
      <w:t>800-657-3864</w:t>
    </w:r>
    <w:r w:rsidRPr="006B4FB6">
      <w:rPr>
        <w:rFonts w:ascii="Calibri" w:hAnsi="Calibri"/>
        <w:iCs/>
        <w:sz w:val="16"/>
        <w:szCs w:val="16"/>
      </w:rPr>
      <w:tab/>
      <w:t>•</w:t>
    </w:r>
    <w:r w:rsidRPr="006B4FB6">
      <w:rPr>
        <w:rFonts w:ascii="Calibri" w:hAnsi="Calibri"/>
        <w:iCs/>
        <w:sz w:val="16"/>
        <w:szCs w:val="16"/>
      </w:rPr>
      <w:tab/>
      <w:t>Use your preferred relay service</w:t>
    </w:r>
    <w:r w:rsidRPr="006B4FB6">
      <w:rPr>
        <w:rFonts w:ascii="Calibri" w:hAnsi="Calibri"/>
        <w:iCs/>
        <w:sz w:val="16"/>
        <w:szCs w:val="16"/>
      </w:rPr>
      <w:tab/>
      <w:t>•</w:t>
    </w:r>
    <w:r w:rsidRPr="006B4FB6">
      <w:rPr>
        <w:rFonts w:ascii="Calibri" w:hAnsi="Calibri"/>
        <w:iCs/>
        <w:sz w:val="16"/>
        <w:szCs w:val="16"/>
      </w:rPr>
      <w:tab/>
      <w:t>Available in alternative formats</w:t>
    </w:r>
  </w:p>
  <w:p w14:paraId="3E64D9CC" w14:textId="42D2A72B" w:rsidR="006B4FB6" w:rsidRPr="006B4FB6" w:rsidRDefault="006B4FB6" w:rsidP="006B4FB6">
    <w:pPr>
      <w:tabs>
        <w:tab w:val="right" w:pos="10494"/>
      </w:tabs>
      <w:spacing w:before="40"/>
      <w:ind w:right="-115"/>
      <w:rPr>
        <w:rFonts w:ascii="Calibri" w:hAnsi="Calibri"/>
        <w:i/>
        <w:iCs/>
        <w:sz w:val="16"/>
        <w:szCs w:val="16"/>
      </w:rPr>
    </w:pPr>
    <w:r>
      <w:rPr>
        <w:rFonts w:ascii="Calibri" w:hAnsi="Calibri" w:cs="Arial"/>
        <w:i/>
        <w:sz w:val="16"/>
        <w:szCs w:val="16"/>
      </w:rPr>
      <w:t>aq9-27</w:t>
    </w:r>
    <w:r w:rsidRPr="006B4FB6">
      <w:rPr>
        <w:rFonts w:ascii="Calibri" w:hAnsi="Calibri" w:cs="Arial"/>
        <w:i/>
        <w:sz w:val="16"/>
        <w:szCs w:val="16"/>
      </w:rPr>
      <w:t xml:space="preserve">  •  </w:t>
    </w:r>
    <w:r w:rsidR="00B62E21">
      <w:rPr>
        <w:rFonts w:ascii="Calibri" w:hAnsi="Calibri" w:cs="Arial"/>
        <w:i/>
        <w:sz w:val="16"/>
        <w:szCs w:val="16"/>
      </w:rPr>
      <w:t>2/</w:t>
    </w:r>
    <w:r w:rsidR="008E5622">
      <w:rPr>
        <w:rFonts w:ascii="Calibri" w:hAnsi="Calibri" w:cs="Arial"/>
        <w:i/>
        <w:sz w:val="16"/>
        <w:szCs w:val="16"/>
      </w:rPr>
      <w:t>2</w:t>
    </w:r>
    <w:r w:rsidR="00035345">
      <w:rPr>
        <w:rFonts w:ascii="Calibri" w:hAnsi="Calibri" w:cs="Arial"/>
        <w:i/>
        <w:sz w:val="16"/>
        <w:szCs w:val="16"/>
      </w:rPr>
      <w:t>7</w:t>
    </w:r>
    <w:r w:rsidR="00B62E21">
      <w:rPr>
        <w:rFonts w:ascii="Calibri" w:hAnsi="Calibri" w:cs="Arial"/>
        <w:i/>
        <w:sz w:val="16"/>
        <w:szCs w:val="16"/>
      </w:rPr>
      <w:t>/24</w:t>
    </w:r>
    <w:r w:rsidRPr="006B4FB6">
      <w:rPr>
        <w:rFonts w:ascii="Calibri" w:hAnsi="Calibri" w:cs="Arial"/>
        <w:sz w:val="16"/>
        <w:szCs w:val="16"/>
      </w:rPr>
      <w:tab/>
    </w:r>
    <w:r w:rsidRPr="006B4FB6">
      <w:rPr>
        <w:rFonts w:ascii="Calibri" w:hAnsi="Calibri"/>
        <w:i/>
        <w:iCs/>
        <w:sz w:val="16"/>
        <w:szCs w:val="16"/>
      </w:rPr>
      <w:t xml:space="preserve">Page </w:t>
    </w:r>
    <w:r w:rsidRPr="006B4FB6">
      <w:rPr>
        <w:rFonts w:ascii="Calibri" w:hAnsi="Calibri"/>
        <w:i/>
        <w:iCs/>
        <w:sz w:val="16"/>
        <w:szCs w:val="16"/>
      </w:rPr>
      <w:fldChar w:fldCharType="begin"/>
    </w:r>
    <w:r w:rsidRPr="006B4FB6">
      <w:rPr>
        <w:rFonts w:ascii="Calibri" w:hAnsi="Calibri"/>
        <w:i/>
        <w:iCs/>
        <w:sz w:val="16"/>
        <w:szCs w:val="16"/>
      </w:rPr>
      <w:instrText xml:space="preserve"> PAGE </w:instrText>
    </w:r>
    <w:r w:rsidRPr="006B4FB6">
      <w:rPr>
        <w:rFonts w:ascii="Calibri" w:hAnsi="Calibri"/>
        <w:i/>
        <w:iCs/>
        <w:sz w:val="16"/>
        <w:szCs w:val="16"/>
      </w:rPr>
      <w:fldChar w:fldCharType="separate"/>
    </w:r>
    <w:r w:rsidR="003E794A">
      <w:rPr>
        <w:rFonts w:ascii="Calibri" w:hAnsi="Calibri"/>
        <w:i/>
        <w:iCs/>
        <w:noProof/>
        <w:sz w:val="16"/>
        <w:szCs w:val="16"/>
      </w:rPr>
      <w:t>2</w:t>
    </w:r>
    <w:r w:rsidRPr="006B4FB6">
      <w:rPr>
        <w:rFonts w:ascii="Calibri" w:hAnsi="Calibri"/>
        <w:i/>
        <w:iCs/>
        <w:sz w:val="16"/>
        <w:szCs w:val="16"/>
      </w:rPr>
      <w:fldChar w:fldCharType="end"/>
    </w:r>
    <w:r w:rsidRPr="006B4FB6">
      <w:rPr>
        <w:rFonts w:ascii="Calibri" w:hAnsi="Calibri"/>
        <w:i/>
        <w:iCs/>
        <w:sz w:val="16"/>
        <w:szCs w:val="16"/>
      </w:rPr>
      <w:t xml:space="preserve"> of </w:t>
    </w:r>
    <w:r w:rsidRPr="006B4FB6">
      <w:rPr>
        <w:rFonts w:ascii="Calibri" w:hAnsi="Calibri"/>
        <w:i/>
        <w:sz w:val="16"/>
        <w:szCs w:val="16"/>
      </w:rPr>
      <w:fldChar w:fldCharType="begin"/>
    </w:r>
    <w:r w:rsidRPr="006B4FB6">
      <w:rPr>
        <w:rFonts w:ascii="Calibri" w:hAnsi="Calibri"/>
        <w:i/>
        <w:sz w:val="16"/>
        <w:szCs w:val="16"/>
      </w:rPr>
      <w:instrText xml:space="preserve"> NUMPAGES </w:instrText>
    </w:r>
    <w:r w:rsidRPr="006B4FB6">
      <w:rPr>
        <w:rFonts w:ascii="Calibri" w:hAnsi="Calibri"/>
        <w:i/>
        <w:sz w:val="16"/>
        <w:szCs w:val="16"/>
      </w:rPr>
      <w:fldChar w:fldCharType="separate"/>
    </w:r>
    <w:r w:rsidR="003E794A">
      <w:rPr>
        <w:rFonts w:ascii="Calibri" w:hAnsi="Calibri"/>
        <w:i/>
        <w:noProof/>
        <w:sz w:val="16"/>
        <w:szCs w:val="16"/>
      </w:rPr>
      <w:t>2</w:t>
    </w:r>
    <w:r w:rsidRPr="006B4FB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4BF3" w14:textId="77777777" w:rsidR="00BA0C9E" w:rsidRDefault="00BA0C9E">
      <w:r>
        <w:separator/>
      </w:r>
    </w:p>
  </w:footnote>
  <w:footnote w:type="continuationSeparator" w:id="0">
    <w:p w14:paraId="2F9F9F18" w14:textId="77777777" w:rsidR="00BA0C9E" w:rsidRDefault="00BA0C9E">
      <w:r>
        <w:continuationSeparator/>
      </w:r>
    </w:p>
  </w:footnote>
  <w:footnote w:type="continuationNotice" w:id="1">
    <w:p w14:paraId="3B184AA7" w14:textId="77777777" w:rsidR="00BA0C9E" w:rsidRDefault="00BA0C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E2CC0"/>
    <w:multiLevelType w:val="hybridMultilevel"/>
    <w:tmpl w:val="F010241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493CB4"/>
    <w:multiLevelType w:val="hybridMultilevel"/>
    <w:tmpl w:val="BCAA46F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BD1919"/>
    <w:multiLevelType w:val="hybridMultilevel"/>
    <w:tmpl w:val="56707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5BB2925"/>
    <w:multiLevelType w:val="hybridMultilevel"/>
    <w:tmpl w:val="4014B57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75769C4"/>
    <w:multiLevelType w:val="hybridMultilevel"/>
    <w:tmpl w:val="112E8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3"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4"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6" w15:restartNumberingAfterBreak="0">
    <w:nsid w:val="769D484B"/>
    <w:multiLevelType w:val="hybridMultilevel"/>
    <w:tmpl w:val="D55CE696"/>
    <w:lvl w:ilvl="0" w:tplc="04090017">
      <w:start w:val="1"/>
      <w:numFmt w:val="lowerLetter"/>
      <w:lvlText w:val="%1)"/>
      <w:lvlJc w:val="left"/>
      <w:pPr>
        <w:ind w:left="720" w:hanging="360"/>
      </w:pPr>
      <w:rPr>
        <w:rFonts w:hint="default"/>
      </w:rPr>
    </w:lvl>
    <w:lvl w:ilvl="1" w:tplc="300CA41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025875">
    <w:abstractNumId w:val="14"/>
  </w:num>
  <w:num w:numId="2" w16cid:durableId="9105847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78707251">
    <w:abstractNumId w:val="6"/>
    <w:lvlOverride w:ilvl="0">
      <w:lvl w:ilvl="0">
        <w:start w:val="1"/>
        <w:numFmt w:val="decimal"/>
        <w:lvlText w:val="%1."/>
        <w:legacy w:legacy="1" w:legacySpace="0" w:legacyIndent="360"/>
        <w:lvlJc w:val="left"/>
        <w:pPr>
          <w:ind w:left="360" w:hanging="360"/>
        </w:pPr>
        <w:rPr>
          <w:b w:val="0"/>
          <w:i w:val="0"/>
        </w:rPr>
      </w:lvl>
    </w:lvlOverride>
  </w:num>
  <w:num w:numId="4" w16cid:durableId="1686128843">
    <w:abstractNumId w:val="13"/>
  </w:num>
  <w:num w:numId="5" w16cid:durableId="1145196203">
    <w:abstractNumId w:val="13"/>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930161452">
    <w:abstractNumId w:val="7"/>
  </w:num>
  <w:num w:numId="7" w16cid:durableId="1041442688">
    <w:abstractNumId w:val="9"/>
  </w:num>
  <w:num w:numId="8" w16cid:durableId="2125080009">
    <w:abstractNumId w:val="12"/>
  </w:num>
  <w:num w:numId="9" w16cid:durableId="592934501">
    <w:abstractNumId w:val="15"/>
  </w:num>
  <w:num w:numId="10" w16cid:durableId="327293988">
    <w:abstractNumId w:val="15"/>
    <w:lvlOverride w:ilvl="0">
      <w:lvl w:ilvl="0">
        <w:start w:val="1"/>
        <w:numFmt w:val="decimal"/>
        <w:lvlText w:val="%1."/>
        <w:lvlJc w:val="left"/>
        <w:pPr>
          <w:tabs>
            <w:tab w:val="num" w:pos="360"/>
          </w:tabs>
          <w:ind w:left="360" w:hanging="360"/>
        </w:pPr>
        <w:rPr>
          <w:rFonts w:hint="default"/>
          <w:b/>
          <w:i w:val="0"/>
        </w:rPr>
      </w:lvl>
    </w:lvlOverride>
  </w:num>
  <w:num w:numId="11" w16cid:durableId="1408383145">
    <w:abstractNumId w:val="2"/>
  </w:num>
  <w:num w:numId="12" w16cid:durableId="1636912780">
    <w:abstractNumId w:val="8"/>
  </w:num>
  <w:num w:numId="13" w16cid:durableId="939291432">
    <w:abstractNumId w:val="4"/>
  </w:num>
  <w:num w:numId="14" w16cid:durableId="815613507">
    <w:abstractNumId w:val="1"/>
  </w:num>
  <w:num w:numId="15" w16cid:durableId="2032143442">
    <w:abstractNumId w:val="16"/>
  </w:num>
  <w:num w:numId="16" w16cid:durableId="950430003">
    <w:abstractNumId w:val="10"/>
  </w:num>
  <w:num w:numId="17" w16cid:durableId="1660769123">
    <w:abstractNumId w:val="3"/>
  </w:num>
  <w:num w:numId="18" w16cid:durableId="1956398315">
    <w:abstractNumId w:val="5"/>
  </w:num>
  <w:num w:numId="19" w16cid:durableId="571430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b989DQ3VRW9qjjoPIn0ONus5sL0Eq3CB5KKwhRDmzKEK2fvB1HXaEm0YHw/3ycAIcD8lm93cAA1/IsmA7Hc5w==" w:salt="IaZrFqrV14i9gc28mUmx1Q=="/>
  <w:styleLockTheme/>
  <w:styleLockQFSet/>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5F54"/>
    <w:rsid w:val="00012163"/>
    <w:rsid w:val="0002369D"/>
    <w:rsid w:val="0002502B"/>
    <w:rsid w:val="00025E3C"/>
    <w:rsid w:val="000326DB"/>
    <w:rsid w:val="00035345"/>
    <w:rsid w:val="000439F5"/>
    <w:rsid w:val="00045457"/>
    <w:rsid w:val="00045952"/>
    <w:rsid w:val="00050368"/>
    <w:rsid w:val="00054E3C"/>
    <w:rsid w:val="0006220C"/>
    <w:rsid w:val="00066B7C"/>
    <w:rsid w:val="00073E0A"/>
    <w:rsid w:val="000752DA"/>
    <w:rsid w:val="00080DD4"/>
    <w:rsid w:val="00085BAC"/>
    <w:rsid w:val="0009344F"/>
    <w:rsid w:val="000A53D5"/>
    <w:rsid w:val="000A79F6"/>
    <w:rsid w:val="000B011B"/>
    <w:rsid w:val="000B0D33"/>
    <w:rsid w:val="000B0E4F"/>
    <w:rsid w:val="000B2580"/>
    <w:rsid w:val="000B643C"/>
    <w:rsid w:val="000C4D24"/>
    <w:rsid w:val="000C7CE6"/>
    <w:rsid w:val="000D2345"/>
    <w:rsid w:val="000D695D"/>
    <w:rsid w:val="000E1AD9"/>
    <w:rsid w:val="000E1C52"/>
    <w:rsid w:val="000E54C2"/>
    <w:rsid w:val="000F2539"/>
    <w:rsid w:val="000F2873"/>
    <w:rsid w:val="000F675A"/>
    <w:rsid w:val="0010116E"/>
    <w:rsid w:val="00104BE0"/>
    <w:rsid w:val="001075EF"/>
    <w:rsid w:val="001106A9"/>
    <w:rsid w:val="00113B75"/>
    <w:rsid w:val="001149AF"/>
    <w:rsid w:val="00121A3B"/>
    <w:rsid w:val="001230C3"/>
    <w:rsid w:val="00123C8E"/>
    <w:rsid w:val="00133A7D"/>
    <w:rsid w:val="00136771"/>
    <w:rsid w:val="00152A66"/>
    <w:rsid w:val="001548A5"/>
    <w:rsid w:val="00154D6B"/>
    <w:rsid w:val="00156129"/>
    <w:rsid w:val="00163DE0"/>
    <w:rsid w:val="0016559D"/>
    <w:rsid w:val="001713C6"/>
    <w:rsid w:val="00184604"/>
    <w:rsid w:val="001868B0"/>
    <w:rsid w:val="001907CE"/>
    <w:rsid w:val="001A0E3E"/>
    <w:rsid w:val="001A1E54"/>
    <w:rsid w:val="001A6ABE"/>
    <w:rsid w:val="001B18F7"/>
    <w:rsid w:val="001B31C5"/>
    <w:rsid w:val="001C02AE"/>
    <w:rsid w:val="001C5707"/>
    <w:rsid w:val="001D1FBD"/>
    <w:rsid w:val="001D3256"/>
    <w:rsid w:val="001D54CA"/>
    <w:rsid w:val="001E2001"/>
    <w:rsid w:val="001E22C8"/>
    <w:rsid w:val="001E2D24"/>
    <w:rsid w:val="001E4074"/>
    <w:rsid w:val="00202F5E"/>
    <w:rsid w:val="00205398"/>
    <w:rsid w:val="00205DD8"/>
    <w:rsid w:val="002116D9"/>
    <w:rsid w:val="00214AD8"/>
    <w:rsid w:val="002151C3"/>
    <w:rsid w:val="002158CA"/>
    <w:rsid w:val="00217B1F"/>
    <w:rsid w:val="002226C9"/>
    <w:rsid w:val="002267E4"/>
    <w:rsid w:val="00226B53"/>
    <w:rsid w:val="00234340"/>
    <w:rsid w:val="002404DC"/>
    <w:rsid w:val="00252D10"/>
    <w:rsid w:val="00255370"/>
    <w:rsid w:val="00267F68"/>
    <w:rsid w:val="00272EA0"/>
    <w:rsid w:val="002851D1"/>
    <w:rsid w:val="00286043"/>
    <w:rsid w:val="00295D31"/>
    <w:rsid w:val="002979FC"/>
    <w:rsid w:val="002A1B0F"/>
    <w:rsid w:val="002A5CB4"/>
    <w:rsid w:val="002B2B95"/>
    <w:rsid w:val="002B476D"/>
    <w:rsid w:val="002C2E90"/>
    <w:rsid w:val="002C4806"/>
    <w:rsid w:val="002C6BFA"/>
    <w:rsid w:val="002D3FD1"/>
    <w:rsid w:val="002D75FF"/>
    <w:rsid w:val="002F29B0"/>
    <w:rsid w:val="002F2DFE"/>
    <w:rsid w:val="002F725B"/>
    <w:rsid w:val="002F7404"/>
    <w:rsid w:val="002F7CEC"/>
    <w:rsid w:val="0030252C"/>
    <w:rsid w:val="00303320"/>
    <w:rsid w:val="003041C7"/>
    <w:rsid w:val="00312CDA"/>
    <w:rsid w:val="00314396"/>
    <w:rsid w:val="00315202"/>
    <w:rsid w:val="003175E2"/>
    <w:rsid w:val="00321644"/>
    <w:rsid w:val="00321966"/>
    <w:rsid w:val="00325022"/>
    <w:rsid w:val="00331909"/>
    <w:rsid w:val="00335956"/>
    <w:rsid w:val="00335C1B"/>
    <w:rsid w:val="00337B78"/>
    <w:rsid w:val="0034443B"/>
    <w:rsid w:val="003503AA"/>
    <w:rsid w:val="003527F4"/>
    <w:rsid w:val="00363EA4"/>
    <w:rsid w:val="00365F27"/>
    <w:rsid w:val="003666A3"/>
    <w:rsid w:val="0037035B"/>
    <w:rsid w:val="00370447"/>
    <w:rsid w:val="003812B0"/>
    <w:rsid w:val="003824A6"/>
    <w:rsid w:val="00385175"/>
    <w:rsid w:val="00385821"/>
    <w:rsid w:val="00395A97"/>
    <w:rsid w:val="0039786A"/>
    <w:rsid w:val="003A1B98"/>
    <w:rsid w:val="003A6017"/>
    <w:rsid w:val="003A7662"/>
    <w:rsid w:val="003C29F7"/>
    <w:rsid w:val="003D16B1"/>
    <w:rsid w:val="003D1C82"/>
    <w:rsid w:val="003D390C"/>
    <w:rsid w:val="003D7FED"/>
    <w:rsid w:val="003E1EC1"/>
    <w:rsid w:val="003E794A"/>
    <w:rsid w:val="003F003D"/>
    <w:rsid w:val="003F17D1"/>
    <w:rsid w:val="003F5E0F"/>
    <w:rsid w:val="00401FE2"/>
    <w:rsid w:val="00402309"/>
    <w:rsid w:val="00404BCD"/>
    <w:rsid w:val="004073C9"/>
    <w:rsid w:val="00407CD9"/>
    <w:rsid w:val="00410D2C"/>
    <w:rsid w:val="00413D89"/>
    <w:rsid w:val="00423D0E"/>
    <w:rsid w:val="0042745C"/>
    <w:rsid w:val="004375A0"/>
    <w:rsid w:val="00437AEC"/>
    <w:rsid w:val="004408F3"/>
    <w:rsid w:val="004479AE"/>
    <w:rsid w:val="00456051"/>
    <w:rsid w:val="00460AB6"/>
    <w:rsid w:val="00471CE5"/>
    <w:rsid w:val="00474499"/>
    <w:rsid w:val="004775F0"/>
    <w:rsid w:val="00477C99"/>
    <w:rsid w:val="0048040A"/>
    <w:rsid w:val="0048483F"/>
    <w:rsid w:val="00487F4F"/>
    <w:rsid w:val="0049221E"/>
    <w:rsid w:val="004A4A8E"/>
    <w:rsid w:val="004A588E"/>
    <w:rsid w:val="004B1F17"/>
    <w:rsid w:val="004B2292"/>
    <w:rsid w:val="004C1DFE"/>
    <w:rsid w:val="004C1F4F"/>
    <w:rsid w:val="004C27EE"/>
    <w:rsid w:val="004C3871"/>
    <w:rsid w:val="004D0216"/>
    <w:rsid w:val="004D67C2"/>
    <w:rsid w:val="004D788C"/>
    <w:rsid w:val="004E1870"/>
    <w:rsid w:val="004E27AC"/>
    <w:rsid w:val="004F3D41"/>
    <w:rsid w:val="004F7153"/>
    <w:rsid w:val="005019D9"/>
    <w:rsid w:val="00501A21"/>
    <w:rsid w:val="00503D44"/>
    <w:rsid w:val="005042B9"/>
    <w:rsid w:val="00504999"/>
    <w:rsid w:val="00504D8E"/>
    <w:rsid w:val="00507512"/>
    <w:rsid w:val="00524B33"/>
    <w:rsid w:val="00533F21"/>
    <w:rsid w:val="00534018"/>
    <w:rsid w:val="00555FFD"/>
    <w:rsid w:val="005625D9"/>
    <w:rsid w:val="0056270C"/>
    <w:rsid w:val="00572838"/>
    <w:rsid w:val="00572B8E"/>
    <w:rsid w:val="005753A2"/>
    <w:rsid w:val="00582523"/>
    <w:rsid w:val="005844E2"/>
    <w:rsid w:val="0058714B"/>
    <w:rsid w:val="00590177"/>
    <w:rsid w:val="00595DCE"/>
    <w:rsid w:val="005971E4"/>
    <w:rsid w:val="005A19E7"/>
    <w:rsid w:val="005B15F4"/>
    <w:rsid w:val="005B4616"/>
    <w:rsid w:val="005C1067"/>
    <w:rsid w:val="005C3BDE"/>
    <w:rsid w:val="005C4964"/>
    <w:rsid w:val="005C6AE7"/>
    <w:rsid w:val="005C7B96"/>
    <w:rsid w:val="005D18F1"/>
    <w:rsid w:val="005D1908"/>
    <w:rsid w:val="005D5DDD"/>
    <w:rsid w:val="005E24FD"/>
    <w:rsid w:val="005E4A47"/>
    <w:rsid w:val="005E78AB"/>
    <w:rsid w:val="005F6235"/>
    <w:rsid w:val="005F6631"/>
    <w:rsid w:val="00605708"/>
    <w:rsid w:val="0060615E"/>
    <w:rsid w:val="00610006"/>
    <w:rsid w:val="006157B5"/>
    <w:rsid w:val="00616367"/>
    <w:rsid w:val="006166F8"/>
    <w:rsid w:val="00616EEE"/>
    <w:rsid w:val="0061780A"/>
    <w:rsid w:val="00624111"/>
    <w:rsid w:val="006245C4"/>
    <w:rsid w:val="00624A21"/>
    <w:rsid w:val="00627410"/>
    <w:rsid w:val="00640221"/>
    <w:rsid w:val="0064652D"/>
    <w:rsid w:val="006530E8"/>
    <w:rsid w:val="00653DDE"/>
    <w:rsid w:val="006558D4"/>
    <w:rsid w:val="006605D1"/>
    <w:rsid w:val="006616EA"/>
    <w:rsid w:val="00665CC6"/>
    <w:rsid w:val="00671006"/>
    <w:rsid w:val="00672CC5"/>
    <w:rsid w:val="00673C68"/>
    <w:rsid w:val="0067448A"/>
    <w:rsid w:val="00674EAC"/>
    <w:rsid w:val="006751A9"/>
    <w:rsid w:val="00675EE3"/>
    <w:rsid w:val="00682E0F"/>
    <w:rsid w:val="00685264"/>
    <w:rsid w:val="00687803"/>
    <w:rsid w:val="0069056B"/>
    <w:rsid w:val="006916A8"/>
    <w:rsid w:val="00694FFA"/>
    <w:rsid w:val="00696C23"/>
    <w:rsid w:val="00697326"/>
    <w:rsid w:val="006A03D4"/>
    <w:rsid w:val="006A2BB1"/>
    <w:rsid w:val="006A3523"/>
    <w:rsid w:val="006A3D83"/>
    <w:rsid w:val="006B01F1"/>
    <w:rsid w:val="006B0595"/>
    <w:rsid w:val="006B4FB6"/>
    <w:rsid w:val="006B67C7"/>
    <w:rsid w:val="006C4082"/>
    <w:rsid w:val="006D0389"/>
    <w:rsid w:val="006E6DAB"/>
    <w:rsid w:val="006F02F0"/>
    <w:rsid w:val="006F1DBA"/>
    <w:rsid w:val="006F52AB"/>
    <w:rsid w:val="00704E9B"/>
    <w:rsid w:val="00715739"/>
    <w:rsid w:val="007160B8"/>
    <w:rsid w:val="00736E16"/>
    <w:rsid w:val="0074040C"/>
    <w:rsid w:val="00745BB1"/>
    <w:rsid w:val="00752A2E"/>
    <w:rsid w:val="00753840"/>
    <w:rsid w:val="007637F8"/>
    <w:rsid w:val="00766C7D"/>
    <w:rsid w:val="00780692"/>
    <w:rsid w:val="00780B65"/>
    <w:rsid w:val="00782162"/>
    <w:rsid w:val="007A00BA"/>
    <w:rsid w:val="007A0395"/>
    <w:rsid w:val="007A1C90"/>
    <w:rsid w:val="007A5FE5"/>
    <w:rsid w:val="007A6E55"/>
    <w:rsid w:val="007A75B8"/>
    <w:rsid w:val="007B306D"/>
    <w:rsid w:val="007C1A79"/>
    <w:rsid w:val="007C3441"/>
    <w:rsid w:val="007D01FA"/>
    <w:rsid w:val="007E0F71"/>
    <w:rsid w:val="007E209D"/>
    <w:rsid w:val="007E23F9"/>
    <w:rsid w:val="007E5593"/>
    <w:rsid w:val="007F089C"/>
    <w:rsid w:val="007F7AB5"/>
    <w:rsid w:val="00815D2E"/>
    <w:rsid w:val="00815D4D"/>
    <w:rsid w:val="00816D7B"/>
    <w:rsid w:val="00821576"/>
    <w:rsid w:val="008226BC"/>
    <w:rsid w:val="008303E2"/>
    <w:rsid w:val="0083412E"/>
    <w:rsid w:val="00842CF5"/>
    <w:rsid w:val="0085017A"/>
    <w:rsid w:val="00852819"/>
    <w:rsid w:val="00854366"/>
    <w:rsid w:val="00855ACC"/>
    <w:rsid w:val="00861983"/>
    <w:rsid w:val="008624B4"/>
    <w:rsid w:val="00866F8C"/>
    <w:rsid w:val="0089305A"/>
    <w:rsid w:val="008A0CAA"/>
    <w:rsid w:val="008A1131"/>
    <w:rsid w:val="008A17DB"/>
    <w:rsid w:val="008A48D6"/>
    <w:rsid w:val="008A619E"/>
    <w:rsid w:val="008A6F18"/>
    <w:rsid w:val="008B0454"/>
    <w:rsid w:val="008B11D7"/>
    <w:rsid w:val="008B1FA9"/>
    <w:rsid w:val="008B3A2C"/>
    <w:rsid w:val="008B4515"/>
    <w:rsid w:val="008C2551"/>
    <w:rsid w:val="008C4995"/>
    <w:rsid w:val="008C6E1B"/>
    <w:rsid w:val="008D2A3D"/>
    <w:rsid w:val="008D55E5"/>
    <w:rsid w:val="008E5622"/>
    <w:rsid w:val="008E593E"/>
    <w:rsid w:val="008E76CD"/>
    <w:rsid w:val="008E7F24"/>
    <w:rsid w:val="008F169E"/>
    <w:rsid w:val="008F1B67"/>
    <w:rsid w:val="008F20EF"/>
    <w:rsid w:val="00911264"/>
    <w:rsid w:val="00914D25"/>
    <w:rsid w:val="00916E12"/>
    <w:rsid w:val="0091718F"/>
    <w:rsid w:val="009214D3"/>
    <w:rsid w:val="009245A8"/>
    <w:rsid w:val="009259AC"/>
    <w:rsid w:val="009301AE"/>
    <w:rsid w:val="00930997"/>
    <w:rsid w:val="00932066"/>
    <w:rsid w:val="00934302"/>
    <w:rsid w:val="00967C84"/>
    <w:rsid w:val="009712C3"/>
    <w:rsid w:val="009807E8"/>
    <w:rsid w:val="00993B4E"/>
    <w:rsid w:val="00994D63"/>
    <w:rsid w:val="00996E19"/>
    <w:rsid w:val="009A00A2"/>
    <w:rsid w:val="009D2792"/>
    <w:rsid w:val="009D4175"/>
    <w:rsid w:val="009D453F"/>
    <w:rsid w:val="009D5E78"/>
    <w:rsid w:val="009E3B17"/>
    <w:rsid w:val="009E66DD"/>
    <w:rsid w:val="009E68FF"/>
    <w:rsid w:val="009F25F9"/>
    <w:rsid w:val="009F63FE"/>
    <w:rsid w:val="009F7C21"/>
    <w:rsid w:val="00A00122"/>
    <w:rsid w:val="00A117F5"/>
    <w:rsid w:val="00A1183C"/>
    <w:rsid w:val="00A1216D"/>
    <w:rsid w:val="00A1468B"/>
    <w:rsid w:val="00A162C5"/>
    <w:rsid w:val="00A16709"/>
    <w:rsid w:val="00A21617"/>
    <w:rsid w:val="00A359EB"/>
    <w:rsid w:val="00A452A5"/>
    <w:rsid w:val="00A53D07"/>
    <w:rsid w:val="00A653FB"/>
    <w:rsid w:val="00A65FF8"/>
    <w:rsid w:val="00A6603C"/>
    <w:rsid w:val="00A675DF"/>
    <w:rsid w:val="00A70740"/>
    <w:rsid w:val="00A7115B"/>
    <w:rsid w:val="00A72859"/>
    <w:rsid w:val="00A75979"/>
    <w:rsid w:val="00A76F7B"/>
    <w:rsid w:val="00A814FF"/>
    <w:rsid w:val="00A826DD"/>
    <w:rsid w:val="00A83853"/>
    <w:rsid w:val="00A8508B"/>
    <w:rsid w:val="00A90525"/>
    <w:rsid w:val="00A9066A"/>
    <w:rsid w:val="00A918E9"/>
    <w:rsid w:val="00A95D35"/>
    <w:rsid w:val="00AA1120"/>
    <w:rsid w:val="00AA1EAF"/>
    <w:rsid w:val="00AA3962"/>
    <w:rsid w:val="00AA52F4"/>
    <w:rsid w:val="00AB0855"/>
    <w:rsid w:val="00AC3C84"/>
    <w:rsid w:val="00AD7154"/>
    <w:rsid w:val="00AD7F46"/>
    <w:rsid w:val="00AE6CF4"/>
    <w:rsid w:val="00AF0CC3"/>
    <w:rsid w:val="00AF7550"/>
    <w:rsid w:val="00B01CC1"/>
    <w:rsid w:val="00B01DA5"/>
    <w:rsid w:val="00B020D2"/>
    <w:rsid w:val="00B02B94"/>
    <w:rsid w:val="00B13B92"/>
    <w:rsid w:val="00B368DB"/>
    <w:rsid w:val="00B51AAF"/>
    <w:rsid w:val="00B57F39"/>
    <w:rsid w:val="00B60280"/>
    <w:rsid w:val="00B61F65"/>
    <w:rsid w:val="00B62957"/>
    <w:rsid w:val="00B62E21"/>
    <w:rsid w:val="00B752C1"/>
    <w:rsid w:val="00B82A94"/>
    <w:rsid w:val="00B83360"/>
    <w:rsid w:val="00B83C58"/>
    <w:rsid w:val="00B854D5"/>
    <w:rsid w:val="00B86E39"/>
    <w:rsid w:val="00B8736E"/>
    <w:rsid w:val="00B87B80"/>
    <w:rsid w:val="00B92AEC"/>
    <w:rsid w:val="00BA01E4"/>
    <w:rsid w:val="00BA0C22"/>
    <w:rsid w:val="00BA0C9E"/>
    <w:rsid w:val="00BB1FDA"/>
    <w:rsid w:val="00BB3ABE"/>
    <w:rsid w:val="00BB58F2"/>
    <w:rsid w:val="00BB5ADF"/>
    <w:rsid w:val="00BB7288"/>
    <w:rsid w:val="00BC25E4"/>
    <w:rsid w:val="00BC2684"/>
    <w:rsid w:val="00BC6041"/>
    <w:rsid w:val="00BC7E50"/>
    <w:rsid w:val="00BD5633"/>
    <w:rsid w:val="00BE2BCF"/>
    <w:rsid w:val="00BE5C1A"/>
    <w:rsid w:val="00BE7DE4"/>
    <w:rsid w:val="00BF2705"/>
    <w:rsid w:val="00BF4A27"/>
    <w:rsid w:val="00BF506A"/>
    <w:rsid w:val="00C05B65"/>
    <w:rsid w:val="00C07CDA"/>
    <w:rsid w:val="00C104FA"/>
    <w:rsid w:val="00C15B53"/>
    <w:rsid w:val="00C1716F"/>
    <w:rsid w:val="00C20501"/>
    <w:rsid w:val="00C22981"/>
    <w:rsid w:val="00C25265"/>
    <w:rsid w:val="00C27B4A"/>
    <w:rsid w:val="00C33FEE"/>
    <w:rsid w:val="00C355E4"/>
    <w:rsid w:val="00C372A1"/>
    <w:rsid w:val="00C442BB"/>
    <w:rsid w:val="00C44F64"/>
    <w:rsid w:val="00C47E5B"/>
    <w:rsid w:val="00C52708"/>
    <w:rsid w:val="00C533D9"/>
    <w:rsid w:val="00C53833"/>
    <w:rsid w:val="00C53F36"/>
    <w:rsid w:val="00C64C47"/>
    <w:rsid w:val="00C72D51"/>
    <w:rsid w:val="00C75FE9"/>
    <w:rsid w:val="00C80170"/>
    <w:rsid w:val="00C86D7C"/>
    <w:rsid w:val="00C90EFA"/>
    <w:rsid w:val="00C927DA"/>
    <w:rsid w:val="00C92A2B"/>
    <w:rsid w:val="00C97821"/>
    <w:rsid w:val="00CB3002"/>
    <w:rsid w:val="00CB4E1C"/>
    <w:rsid w:val="00CC0966"/>
    <w:rsid w:val="00CC448B"/>
    <w:rsid w:val="00CC6FD6"/>
    <w:rsid w:val="00CC7A57"/>
    <w:rsid w:val="00CD422D"/>
    <w:rsid w:val="00CD6505"/>
    <w:rsid w:val="00CD7967"/>
    <w:rsid w:val="00CE0909"/>
    <w:rsid w:val="00CE6255"/>
    <w:rsid w:val="00CE656D"/>
    <w:rsid w:val="00CF033E"/>
    <w:rsid w:val="00CF5CE4"/>
    <w:rsid w:val="00D058D7"/>
    <w:rsid w:val="00D110A2"/>
    <w:rsid w:val="00D127EE"/>
    <w:rsid w:val="00D16EB8"/>
    <w:rsid w:val="00D229D9"/>
    <w:rsid w:val="00D23376"/>
    <w:rsid w:val="00D235C9"/>
    <w:rsid w:val="00D253C4"/>
    <w:rsid w:val="00D4750B"/>
    <w:rsid w:val="00D53ED4"/>
    <w:rsid w:val="00D55961"/>
    <w:rsid w:val="00D561C1"/>
    <w:rsid w:val="00D71815"/>
    <w:rsid w:val="00D75591"/>
    <w:rsid w:val="00D75E20"/>
    <w:rsid w:val="00D84EFB"/>
    <w:rsid w:val="00D873C3"/>
    <w:rsid w:val="00D92EAD"/>
    <w:rsid w:val="00D958FD"/>
    <w:rsid w:val="00DA5A99"/>
    <w:rsid w:val="00DA62EB"/>
    <w:rsid w:val="00DA783D"/>
    <w:rsid w:val="00DC1EA3"/>
    <w:rsid w:val="00DC40C2"/>
    <w:rsid w:val="00DC6E62"/>
    <w:rsid w:val="00DD3159"/>
    <w:rsid w:val="00DD40A8"/>
    <w:rsid w:val="00DD6D0D"/>
    <w:rsid w:val="00DE035C"/>
    <w:rsid w:val="00DE3D14"/>
    <w:rsid w:val="00DE4FE6"/>
    <w:rsid w:val="00DE653F"/>
    <w:rsid w:val="00DE7022"/>
    <w:rsid w:val="00DE74B1"/>
    <w:rsid w:val="00DF1E9F"/>
    <w:rsid w:val="00DF6778"/>
    <w:rsid w:val="00DF7122"/>
    <w:rsid w:val="00E00265"/>
    <w:rsid w:val="00E00CE8"/>
    <w:rsid w:val="00E04297"/>
    <w:rsid w:val="00E07BB8"/>
    <w:rsid w:val="00E100B0"/>
    <w:rsid w:val="00E10BCF"/>
    <w:rsid w:val="00E10DCC"/>
    <w:rsid w:val="00E2105E"/>
    <w:rsid w:val="00E22BDB"/>
    <w:rsid w:val="00E234B8"/>
    <w:rsid w:val="00E253CA"/>
    <w:rsid w:val="00E270EA"/>
    <w:rsid w:val="00E32BFE"/>
    <w:rsid w:val="00E40DC5"/>
    <w:rsid w:val="00E41ABF"/>
    <w:rsid w:val="00E427BA"/>
    <w:rsid w:val="00E4346F"/>
    <w:rsid w:val="00E47EEF"/>
    <w:rsid w:val="00E51D75"/>
    <w:rsid w:val="00E66E3D"/>
    <w:rsid w:val="00E67948"/>
    <w:rsid w:val="00E737A1"/>
    <w:rsid w:val="00E85012"/>
    <w:rsid w:val="00E870E8"/>
    <w:rsid w:val="00E8769C"/>
    <w:rsid w:val="00E90E3B"/>
    <w:rsid w:val="00E92B49"/>
    <w:rsid w:val="00E97121"/>
    <w:rsid w:val="00EA0675"/>
    <w:rsid w:val="00EA40E5"/>
    <w:rsid w:val="00EC5653"/>
    <w:rsid w:val="00ED01B5"/>
    <w:rsid w:val="00ED390B"/>
    <w:rsid w:val="00EE314E"/>
    <w:rsid w:val="00EE315D"/>
    <w:rsid w:val="00EE49C2"/>
    <w:rsid w:val="00EE6043"/>
    <w:rsid w:val="00EE69C1"/>
    <w:rsid w:val="00EF196E"/>
    <w:rsid w:val="00EF1E8F"/>
    <w:rsid w:val="00F117D0"/>
    <w:rsid w:val="00F13087"/>
    <w:rsid w:val="00F141E0"/>
    <w:rsid w:val="00F17608"/>
    <w:rsid w:val="00F2089B"/>
    <w:rsid w:val="00F2354E"/>
    <w:rsid w:val="00F244AF"/>
    <w:rsid w:val="00F27325"/>
    <w:rsid w:val="00F301F7"/>
    <w:rsid w:val="00F30428"/>
    <w:rsid w:val="00F31A8E"/>
    <w:rsid w:val="00F4062C"/>
    <w:rsid w:val="00F543FB"/>
    <w:rsid w:val="00F545E0"/>
    <w:rsid w:val="00F555EA"/>
    <w:rsid w:val="00F56DC6"/>
    <w:rsid w:val="00F577AC"/>
    <w:rsid w:val="00F62F62"/>
    <w:rsid w:val="00F705AD"/>
    <w:rsid w:val="00F708E4"/>
    <w:rsid w:val="00F71E3B"/>
    <w:rsid w:val="00F7475D"/>
    <w:rsid w:val="00F83B0A"/>
    <w:rsid w:val="00F84F00"/>
    <w:rsid w:val="00F86D42"/>
    <w:rsid w:val="00F911ED"/>
    <w:rsid w:val="00F91230"/>
    <w:rsid w:val="00F936BD"/>
    <w:rsid w:val="00FA41AD"/>
    <w:rsid w:val="00FA4902"/>
    <w:rsid w:val="00FB3709"/>
    <w:rsid w:val="00FC072A"/>
    <w:rsid w:val="00FD11CB"/>
    <w:rsid w:val="00FD1F3D"/>
    <w:rsid w:val="00FD2574"/>
    <w:rsid w:val="00FE479B"/>
    <w:rsid w:val="00FE7A98"/>
    <w:rsid w:val="00FF1E4B"/>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B5385"/>
  <w15:chartTrackingRefBased/>
  <w15:docId w15:val="{41EB91C6-CBCF-4D40-8417-4EAB9F0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F9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00122"/>
    <w:rPr>
      <w:color w:val="800080"/>
      <w:u w:val="single"/>
    </w:rPr>
  </w:style>
  <w:style w:type="character" w:styleId="CommentReference">
    <w:name w:val="annotation reference"/>
    <w:uiPriority w:val="99"/>
    <w:semiHidden/>
    <w:unhideWhenUsed/>
    <w:rsid w:val="008A17DB"/>
    <w:rPr>
      <w:sz w:val="16"/>
      <w:szCs w:val="16"/>
    </w:rPr>
  </w:style>
  <w:style w:type="paragraph" w:styleId="CommentText">
    <w:name w:val="annotation text"/>
    <w:basedOn w:val="Normal"/>
    <w:link w:val="CommentTextChar"/>
    <w:uiPriority w:val="99"/>
    <w:semiHidden/>
    <w:unhideWhenUsed/>
    <w:rsid w:val="008A17DB"/>
    <w:rPr>
      <w:sz w:val="20"/>
      <w:szCs w:val="20"/>
    </w:rPr>
  </w:style>
  <w:style w:type="character" w:customStyle="1" w:styleId="CommentTextChar">
    <w:name w:val="Comment Text Char"/>
    <w:basedOn w:val="DefaultParagraphFont"/>
    <w:link w:val="CommentText"/>
    <w:uiPriority w:val="99"/>
    <w:semiHidden/>
    <w:rsid w:val="008A17DB"/>
  </w:style>
  <w:style w:type="paragraph" w:styleId="CommentSubject">
    <w:name w:val="annotation subject"/>
    <w:basedOn w:val="CommentText"/>
    <w:next w:val="CommentText"/>
    <w:link w:val="CommentSubjectChar"/>
    <w:uiPriority w:val="99"/>
    <w:semiHidden/>
    <w:unhideWhenUsed/>
    <w:rsid w:val="008A17DB"/>
    <w:rPr>
      <w:b/>
      <w:bCs/>
      <w:lang w:val="x-none" w:eastAsia="x-none"/>
    </w:rPr>
  </w:style>
  <w:style w:type="character" w:customStyle="1" w:styleId="CommentSubjectChar">
    <w:name w:val="Comment Subject Char"/>
    <w:link w:val="CommentSubject"/>
    <w:uiPriority w:val="99"/>
    <w:semiHidden/>
    <w:rsid w:val="008A17DB"/>
    <w:rPr>
      <w:b/>
      <w:bCs/>
    </w:rPr>
  </w:style>
  <w:style w:type="paragraph" w:styleId="Revision">
    <w:name w:val="Revision"/>
    <w:hidden/>
    <w:uiPriority w:val="99"/>
    <w:semiHidden/>
    <w:rsid w:val="00471CE5"/>
    <w:rPr>
      <w:sz w:val="24"/>
      <w:szCs w:val="24"/>
    </w:rPr>
  </w:style>
  <w:style w:type="paragraph" w:customStyle="1" w:styleId="ABODYTEXT">
    <w:name w:val="A BODY TEXT"/>
    <w:basedOn w:val="Normal"/>
    <w:link w:val="ABODYTEXTChar"/>
    <w:qFormat/>
    <w:rsid w:val="00C86D7C"/>
    <w:pPr>
      <w:spacing w:after="120"/>
    </w:pPr>
    <w:rPr>
      <w:sz w:val="21"/>
      <w:szCs w:val="21"/>
      <w:lang w:val="x-none" w:eastAsia="x-none"/>
    </w:rPr>
  </w:style>
  <w:style w:type="character" w:customStyle="1" w:styleId="ABODYTEXTChar">
    <w:name w:val="A BODY TEXT Char"/>
    <w:link w:val="ABODYTEXT"/>
    <w:rsid w:val="00C86D7C"/>
    <w:rPr>
      <w:sz w:val="21"/>
      <w:szCs w:val="21"/>
    </w:rPr>
  </w:style>
  <w:style w:type="paragraph" w:customStyle="1" w:styleId="Default">
    <w:name w:val="Default"/>
    <w:rsid w:val="000E1C52"/>
    <w:pPr>
      <w:autoSpaceDE w:val="0"/>
      <w:autoSpaceDN w:val="0"/>
      <w:adjustRightInd w:val="0"/>
    </w:pPr>
    <w:rPr>
      <w:color w:val="000000"/>
      <w:sz w:val="24"/>
      <w:szCs w:val="24"/>
    </w:rPr>
  </w:style>
  <w:style w:type="paragraph" w:styleId="List3">
    <w:name w:val="List 3"/>
    <w:basedOn w:val="Default"/>
    <w:next w:val="Default"/>
    <w:uiPriority w:val="99"/>
    <w:rsid w:val="00861983"/>
    <w:rPr>
      <w:color w:val="auto"/>
    </w:rPr>
  </w:style>
  <w:style w:type="character" w:customStyle="1" w:styleId="Heading2Char">
    <w:name w:val="Heading 2 Char"/>
    <w:link w:val="Heading2"/>
    <w:rsid w:val="00AF0CC3"/>
    <w:rPr>
      <w:rFonts w:ascii="Trebuchet MS" w:hAnsi="Trebuchet MS"/>
      <w:sz w:val="30"/>
    </w:rPr>
  </w:style>
  <w:style w:type="paragraph" w:customStyle="1" w:styleId="Form-Title1">
    <w:name w:val="Form - Title 1"/>
    <w:basedOn w:val="Normal"/>
    <w:link w:val="Form-Title1Char"/>
    <w:qFormat/>
    <w:rsid w:val="00BE7DE4"/>
    <w:pPr>
      <w:widowControl w:val="0"/>
      <w:spacing w:before="80"/>
      <w:jc w:val="right"/>
    </w:pPr>
    <w:rPr>
      <w:rFonts w:ascii="Calibri" w:hAnsi="Calibri"/>
      <w:bCs/>
      <w:sz w:val="40"/>
    </w:rPr>
  </w:style>
  <w:style w:type="character" w:customStyle="1" w:styleId="Form-Title1Char">
    <w:name w:val="Form - Title 1 Char"/>
    <w:link w:val="Form-Title1"/>
    <w:rsid w:val="00BE7DE4"/>
    <w:rPr>
      <w:rFonts w:ascii="Calibri" w:hAnsi="Calibri"/>
      <w:bCs/>
      <w:sz w:val="40"/>
      <w:szCs w:val="24"/>
    </w:rPr>
  </w:style>
  <w:style w:type="paragraph" w:customStyle="1" w:styleId="Form-Title2">
    <w:name w:val="Form - Title 2"/>
    <w:basedOn w:val="Header"/>
    <w:link w:val="Form-Title2Char"/>
    <w:qFormat/>
    <w:rsid w:val="00BE7DE4"/>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BE7DE4"/>
    <w:rPr>
      <w:rFonts w:ascii="Arial Black" w:hAnsi="Arial Black"/>
      <w:bCs/>
      <w:sz w:val="22"/>
    </w:rPr>
  </w:style>
  <w:style w:type="paragraph" w:customStyle="1" w:styleId="Form-Title3">
    <w:name w:val="Form - Title 3"/>
    <w:basedOn w:val="Header"/>
    <w:link w:val="Form-Title3Char"/>
    <w:qFormat/>
    <w:rsid w:val="00BE7DE4"/>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BE7DE4"/>
    <w:rPr>
      <w:rFonts w:ascii="Calibri" w:hAnsi="Calibri"/>
      <w:bCs/>
      <w:sz w:val="22"/>
    </w:rPr>
  </w:style>
  <w:style w:type="paragraph" w:customStyle="1" w:styleId="Form-Heading2">
    <w:name w:val="Form - Heading 2"/>
    <w:link w:val="Form-Heading2Char"/>
    <w:qFormat/>
    <w:rsid w:val="006B4FB6"/>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6B4FB6"/>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2439">
      <w:bodyDiv w:val="1"/>
      <w:marLeft w:val="0"/>
      <w:marRight w:val="0"/>
      <w:marTop w:val="0"/>
      <w:marBottom w:val="0"/>
      <w:divBdr>
        <w:top w:val="none" w:sz="0" w:space="0" w:color="auto"/>
        <w:left w:val="none" w:sz="0" w:space="0" w:color="auto"/>
        <w:bottom w:val="none" w:sz="0" w:space="0" w:color="auto"/>
        <w:right w:val="none" w:sz="0" w:space="0" w:color="auto"/>
      </w:divBdr>
    </w:div>
    <w:div w:id="601691142">
      <w:bodyDiv w:val="1"/>
      <w:marLeft w:val="0"/>
      <w:marRight w:val="0"/>
      <w:marTop w:val="0"/>
      <w:marBottom w:val="0"/>
      <w:divBdr>
        <w:top w:val="none" w:sz="0" w:space="0" w:color="auto"/>
        <w:left w:val="none" w:sz="0" w:space="0" w:color="auto"/>
        <w:bottom w:val="none" w:sz="0" w:space="0" w:color="auto"/>
        <w:right w:val="none" w:sz="0" w:space="0" w:color="auto"/>
      </w:divBdr>
    </w:div>
    <w:div w:id="1441100535">
      <w:bodyDiv w:val="1"/>
      <w:marLeft w:val="0"/>
      <w:marRight w:val="0"/>
      <w:marTop w:val="0"/>
      <w:marBottom w:val="0"/>
      <w:divBdr>
        <w:top w:val="none" w:sz="0" w:space="0" w:color="auto"/>
        <w:left w:val="none" w:sz="0" w:space="0" w:color="auto"/>
        <w:bottom w:val="none" w:sz="0" w:space="0" w:color="auto"/>
        <w:right w:val="none" w:sz="0" w:space="0" w:color="auto"/>
      </w:divBdr>
    </w:div>
    <w:div w:id="1504471372">
      <w:bodyDiv w:val="1"/>
      <w:marLeft w:val="0"/>
      <w:marRight w:val="0"/>
      <w:marTop w:val="0"/>
      <w:marBottom w:val="0"/>
      <w:divBdr>
        <w:top w:val="none" w:sz="0" w:space="0" w:color="auto"/>
        <w:left w:val="none" w:sz="0" w:space="0" w:color="auto"/>
        <w:bottom w:val="none" w:sz="0" w:space="0" w:color="auto"/>
        <w:right w:val="none" w:sz="0" w:space="0" w:color="auto"/>
      </w:divBdr>
    </w:div>
    <w:div w:id="15178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a.state.mn.us/sites/default/files/aq9-16.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a.state.mn.us/business-with-us/air-emissions-risk-analysis-aer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ca.state.mn.us/sites/default/files/aq9-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ca.state.mn.us/business-with-us/air-quality-model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a.state.mn.us/business-with-us/air-emissions-risk-analysis-a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15" ma:contentTypeDescription="Create a new document." ma:contentTypeScope="" ma:versionID="82f44900780cd4df13bf111257975a97">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9a6291997aaac28f6977444ced3eedae"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0e5d185-6976-4a33-815b-9a8f930636da}" ma:internalName="TaxCatchAll" ma:showField="CatchAllData" ma:web="df7176e6-ff46-46f8-8b8f-d830a43c7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176e6-ff46-46f8-8b8f-d830a43c7201" xsi:nil="true"/>
    <lcf76f155ced4ddcb4097134ff3c332f xmlns="df1db236-f4ed-46d7-a734-34aadf2136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13E73-02CC-4300-9114-B45FF4FDA7F9}">
  <ds:schemaRefs>
    <ds:schemaRef ds:uri="http://schemas.openxmlformats.org/officeDocument/2006/bibliography"/>
  </ds:schemaRefs>
</ds:datastoreItem>
</file>

<file path=customXml/itemProps2.xml><?xml version="1.0" encoding="utf-8"?>
<ds:datastoreItem xmlns:ds="http://schemas.openxmlformats.org/officeDocument/2006/customXml" ds:itemID="{F09B5E45-4211-4F0F-9FB6-6304DD46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7B2B5-73DB-43DB-9F1F-ABD465F81F9A}">
  <ds:schemaRefs>
    <ds:schemaRef ds:uri="http://purl.org/dc/elements/1.1/"/>
    <ds:schemaRef ds:uri="df1db236-f4ed-46d7-a734-34aadf213676"/>
    <ds:schemaRef ds:uri="http://schemas.openxmlformats.org/package/2006/metadata/core-properties"/>
    <ds:schemaRef ds:uri="http://purl.org/dc/terms/"/>
    <ds:schemaRef ds:uri="http://schemas.microsoft.com/office/infopath/2007/PartnerControls"/>
    <ds:schemaRef ds:uri="df7176e6-ff46-46f8-8b8f-d830a43c720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6E39B45-5639-47E2-8043-E977A1753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AERA-27 MPCA Mercury Risk Estimation Method (MMREM) form - Air Emissions Risk Analysis</vt:lpstr>
    </vt:vector>
  </TitlesOfParts>
  <Manager>Sandra Simbeck</Manager>
  <Company>PCA</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AERA-27 MPCA Mercury Risk Estimation Method (MMREM) form - Air Emissions Risk Analysis</dc:title>
  <dc:subject>Project proposers use the forms and guidance to complete AERAs, which support EAWs, permitting, and/or answer risk related questions.</dc:subject>
  <dc:creator>Minnesota Pollution Control Agency - Annastasia Sienko (Sandra Simbeck)</dc:creator>
  <cp:keywords>Minnesota Pollution Control Agency,aq9-27,air quality,air emissions risk analysis,AERA,air toxics,emissions, dispersion,maps,facility,air,MPCA</cp:keywords>
  <cp:lastModifiedBy>Simbeck, Sandra (MPCA)</cp:lastModifiedBy>
  <cp:revision>22</cp:revision>
  <cp:lastPrinted>2014-12-16T15:22:00Z</cp:lastPrinted>
  <dcterms:created xsi:type="dcterms:W3CDTF">2020-06-25T11:41:00Z</dcterms:created>
  <dcterms:modified xsi:type="dcterms:W3CDTF">2024-02-27T20:27:00Z</dcterms:modified>
  <cp:category>air quality,air emissions risk analysis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0x010100832966C2BD65E54BBBE133EDCB429956</vt:lpwstr>
  </property>
  <property fmtid="{D5CDD505-2E9C-101B-9397-08002B2CF9AE}" pid="3" name="MediaServiceImageTags">
    <vt:lpwstr/>
  </property>
</Properties>
</file>