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1908"/>
        <w:gridCol w:w="720"/>
        <w:gridCol w:w="1872"/>
        <w:gridCol w:w="918"/>
        <w:gridCol w:w="2790"/>
        <w:gridCol w:w="2520"/>
      </w:tblGrid>
      <w:tr w:rsidR="007B16D8" w:rsidTr="00C225D1">
        <w:trPr>
          <w:cantSplit/>
          <w:trHeight w:val="1350"/>
        </w:trPr>
        <w:tc>
          <w:tcPr>
            <w:tcW w:w="4500" w:type="dxa"/>
            <w:gridSpan w:val="3"/>
          </w:tcPr>
          <w:p w:rsidR="007B16D8" w:rsidRDefault="00C225D1" w:rsidP="00C225D1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7FBE640D" wp14:editId="46113551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gridSpan w:val="3"/>
          </w:tcPr>
          <w:p w:rsidR="007B16D8" w:rsidRPr="00E52B3F" w:rsidRDefault="007B16D8" w:rsidP="00E52B3F">
            <w:pPr>
              <w:pStyle w:val="Form-Title1"/>
              <w:spacing w:before="0"/>
              <w:rPr>
                <w:szCs w:val="40"/>
              </w:rPr>
            </w:pPr>
            <w:r w:rsidRPr="00E52B3F">
              <w:rPr>
                <w:szCs w:val="40"/>
              </w:rPr>
              <w:t>CH-02</w:t>
            </w:r>
          </w:p>
          <w:p w:rsidR="007B16D8" w:rsidRPr="00E52B3F" w:rsidRDefault="007B16D8" w:rsidP="00E52B3F">
            <w:pPr>
              <w:pStyle w:val="Form-Title2"/>
            </w:pPr>
            <w:r w:rsidRPr="00E52B3F">
              <w:t xml:space="preserve">Action </w:t>
            </w:r>
            <w:r w:rsidR="00252DBE" w:rsidRPr="00E52B3F">
              <w:t>type determination</w:t>
            </w:r>
          </w:p>
          <w:p w:rsidR="007B16D8" w:rsidRPr="00E52B3F" w:rsidRDefault="007B16D8" w:rsidP="00E52B3F">
            <w:pPr>
              <w:pStyle w:val="Form-Title3"/>
              <w:spacing w:before="20"/>
            </w:pPr>
            <w:r w:rsidRPr="00E52B3F">
              <w:t>Air Quality Permit Program</w:t>
            </w:r>
          </w:p>
          <w:p w:rsidR="007B16D8" w:rsidRPr="00433D4C" w:rsidRDefault="007B16D8" w:rsidP="007B16D8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Trebuchet MS" w:hAnsi="Trebuchet MS"/>
                <w:bCs/>
              </w:rPr>
            </w:pPr>
            <w:r w:rsidRPr="00FE5729">
              <w:rPr>
                <w:rFonts w:ascii="Arial" w:hAnsi="Arial"/>
                <w:bCs/>
                <w:i/>
                <w:sz w:val="16"/>
                <w:szCs w:val="16"/>
              </w:rPr>
              <w:t>Doc Type:  Permit Application</w:t>
            </w:r>
          </w:p>
        </w:tc>
      </w:tr>
      <w:tr w:rsidR="007B16D8" w:rsidRPr="00E95F6F" w:rsidTr="00D770DB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2628" w:type="dxa"/>
            <w:gridSpan w:val="2"/>
            <w:tcBorders>
              <w:top w:val="nil"/>
              <w:bottom w:val="nil"/>
            </w:tcBorders>
            <w:vAlign w:val="bottom"/>
          </w:tcPr>
          <w:p w:rsidR="007B16D8" w:rsidRPr="00E95F6F" w:rsidRDefault="007B16D8" w:rsidP="00D770DB">
            <w:pPr>
              <w:tabs>
                <w:tab w:val="left" w:pos="525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5F6F">
              <w:rPr>
                <w:rFonts w:ascii="Arial" w:hAnsi="Arial" w:cs="Arial"/>
                <w:b/>
                <w:sz w:val="18"/>
                <w:szCs w:val="18"/>
              </w:rPr>
              <w:t>1a)</w:t>
            </w:r>
            <w:r w:rsidR="00454965">
              <w:rPr>
                <w:rFonts w:ascii="Arial" w:hAnsi="Arial" w:cs="Arial"/>
                <w:sz w:val="18"/>
                <w:szCs w:val="18"/>
              </w:rPr>
              <w:tab/>
            </w:r>
            <w:r w:rsidR="00D770DB">
              <w:rPr>
                <w:rFonts w:ascii="Arial" w:hAnsi="Arial" w:cs="Arial"/>
                <w:sz w:val="18"/>
                <w:szCs w:val="18"/>
              </w:rPr>
              <w:t>AQ Facility ID number</w:t>
            </w:r>
            <w:r w:rsidRPr="00E95F6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90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:rsidR="007B16D8" w:rsidRPr="00E95F6F" w:rsidRDefault="007B16D8" w:rsidP="00454965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5F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0" w:name="Text109"/>
            <w:r w:rsidRPr="00E95F6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95F6F">
              <w:rPr>
                <w:rFonts w:ascii="Arial" w:hAnsi="Arial" w:cs="Arial"/>
                <w:sz w:val="18"/>
                <w:szCs w:val="18"/>
              </w:rPr>
            </w:r>
            <w:r w:rsidRPr="00E95F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Pr="00E95F6F">
              <w:rPr>
                <w:rFonts w:cs="Arial"/>
                <w:noProof/>
                <w:sz w:val="18"/>
                <w:szCs w:val="18"/>
              </w:rPr>
              <w:t> </w:t>
            </w:r>
            <w:r w:rsidRPr="00E95F6F">
              <w:rPr>
                <w:rFonts w:cs="Arial"/>
                <w:noProof/>
                <w:sz w:val="18"/>
                <w:szCs w:val="18"/>
              </w:rPr>
              <w:t> </w:t>
            </w:r>
            <w:r w:rsidRPr="00E95F6F">
              <w:rPr>
                <w:rFonts w:cs="Arial"/>
                <w:noProof/>
                <w:sz w:val="18"/>
                <w:szCs w:val="18"/>
              </w:rPr>
              <w:t> </w:t>
            </w:r>
            <w:r w:rsidRPr="00E95F6F">
              <w:rPr>
                <w:rFonts w:cs="Arial"/>
                <w:noProof/>
                <w:sz w:val="18"/>
                <w:szCs w:val="18"/>
              </w:rPr>
              <w:t> </w:t>
            </w:r>
            <w:r w:rsidRPr="00E95F6F">
              <w:rPr>
                <w:rFonts w:cs="Arial"/>
                <w:noProof/>
                <w:sz w:val="18"/>
                <w:szCs w:val="18"/>
              </w:rPr>
              <w:t> </w:t>
            </w:r>
            <w:bookmarkEnd w:id="1"/>
            <w:r w:rsidRPr="00E95F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790" w:type="dxa"/>
            <w:tcBorders>
              <w:top w:val="nil"/>
              <w:bottom w:val="nil"/>
            </w:tcBorders>
            <w:vAlign w:val="bottom"/>
          </w:tcPr>
          <w:p w:rsidR="007B16D8" w:rsidRPr="00E95F6F" w:rsidRDefault="007B16D8" w:rsidP="00D770DB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5F6F">
              <w:rPr>
                <w:rFonts w:ascii="Arial" w:hAnsi="Arial" w:cs="Arial"/>
                <w:b/>
                <w:sz w:val="18"/>
                <w:szCs w:val="18"/>
              </w:rPr>
              <w:t>1b)</w:t>
            </w:r>
            <w:r w:rsidRPr="00E95F6F">
              <w:rPr>
                <w:rFonts w:ascii="Arial" w:hAnsi="Arial" w:cs="Arial"/>
                <w:sz w:val="18"/>
                <w:szCs w:val="18"/>
              </w:rPr>
              <w:t xml:space="preserve">  A</w:t>
            </w:r>
            <w:r w:rsidR="00743046">
              <w:rPr>
                <w:rFonts w:ascii="Arial" w:hAnsi="Arial" w:cs="Arial"/>
                <w:sz w:val="18"/>
                <w:szCs w:val="18"/>
              </w:rPr>
              <w:t xml:space="preserve">gency Interest ID </w:t>
            </w:r>
            <w:r w:rsidR="00D770DB">
              <w:rPr>
                <w:rFonts w:ascii="Arial" w:hAnsi="Arial" w:cs="Arial"/>
                <w:sz w:val="18"/>
                <w:szCs w:val="18"/>
              </w:rPr>
              <w:t>number</w:t>
            </w:r>
            <w:r w:rsidRPr="00E95F6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20" w:type="dxa"/>
            <w:tcBorders>
              <w:top w:val="nil"/>
              <w:bottom w:val="single" w:sz="2" w:space="0" w:color="auto"/>
            </w:tcBorders>
            <w:vAlign w:val="bottom"/>
          </w:tcPr>
          <w:p w:rsidR="007B16D8" w:rsidRPr="00E95F6F" w:rsidRDefault="007B16D8" w:rsidP="00454965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5F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" w:name="Text110"/>
            <w:r w:rsidRPr="00E95F6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95F6F">
              <w:rPr>
                <w:rFonts w:ascii="Arial" w:hAnsi="Arial" w:cs="Arial"/>
                <w:sz w:val="18"/>
                <w:szCs w:val="18"/>
              </w:rPr>
            </w:r>
            <w:r w:rsidRPr="00E95F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95F6F">
              <w:rPr>
                <w:rFonts w:cs="Arial"/>
                <w:noProof/>
                <w:sz w:val="18"/>
                <w:szCs w:val="18"/>
              </w:rPr>
              <w:t> </w:t>
            </w:r>
            <w:r w:rsidRPr="00E95F6F">
              <w:rPr>
                <w:rFonts w:cs="Arial"/>
                <w:noProof/>
                <w:sz w:val="18"/>
                <w:szCs w:val="18"/>
              </w:rPr>
              <w:t> </w:t>
            </w:r>
            <w:r w:rsidRPr="00E95F6F">
              <w:rPr>
                <w:rFonts w:cs="Arial"/>
                <w:noProof/>
                <w:sz w:val="18"/>
                <w:szCs w:val="18"/>
              </w:rPr>
              <w:t> </w:t>
            </w:r>
            <w:r w:rsidRPr="00E95F6F">
              <w:rPr>
                <w:rFonts w:cs="Arial"/>
                <w:noProof/>
                <w:sz w:val="18"/>
                <w:szCs w:val="18"/>
              </w:rPr>
              <w:t> </w:t>
            </w:r>
            <w:r w:rsidRPr="00E95F6F">
              <w:rPr>
                <w:rFonts w:cs="Arial"/>
                <w:noProof/>
                <w:sz w:val="18"/>
                <w:szCs w:val="18"/>
              </w:rPr>
              <w:t> </w:t>
            </w:r>
            <w:r w:rsidRPr="00E95F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7B16D8" w:rsidRPr="00E95F6F" w:rsidTr="00454965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1908" w:type="dxa"/>
            <w:tcBorders>
              <w:top w:val="nil"/>
              <w:bottom w:val="nil"/>
            </w:tcBorders>
            <w:vAlign w:val="bottom"/>
          </w:tcPr>
          <w:p w:rsidR="007B16D8" w:rsidRPr="00E95F6F" w:rsidRDefault="007B16D8" w:rsidP="00454965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5F6F">
              <w:rPr>
                <w:rFonts w:ascii="Arial" w:hAnsi="Arial" w:cs="Arial"/>
                <w:b/>
                <w:sz w:val="18"/>
                <w:szCs w:val="18"/>
              </w:rPr>
              <w:t>2)</w:t>
            </w:r>
            <w:r w:rsidR="00454965">
              <w:rPr>
                <w:rFonts w:ascii="Arial" w:hAnsi="Arial" w:cs="Arial"/>
                <w:sz w:val="18"/>
                <w:szCs w:val="18"/>
              </w:rPr>
              <w:tab/>
            </w:r>
            <w:r w:rsidR="002F4B26">
              <w:rPr>
                <w:rFonts w:ascii="Arial" w:hAnsi="Arial" w:cs="Arial"/>
                <w:sz w:val="18"/>
                <w:szCs w:val="18"/>
              </w:rPr>
              <w:t>Facility n</w:t>
            </w:r>
            <w:r w:rsidRPr="00E95F6F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8820" w:type="dxa"/>
            <w:gridSpan w:val="5"/>
            <w:tcBorders>
              <w:top w:val="nil"/>
            </w:tcBorders>
            <w:vAlign w:val="bottom"/>
          </w:tcPr>
          <w:p w:rsidR="007B16D8" w:rsidRPr="00E95F6F" w:rsidRDefault="007B16D8" w:rsidP="00454965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5F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" w:name="Text111"/>
            <w:r w:rsidRPr="00E95F6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95F6F">
              <w:rPr>
                <w:rFonts w:ascii="Arial" w:hAnsi="Arial" w:cs="Arial"/>
                <w:sz w:val="18"/>
                <w:szCs w:val="18"/>
              </w:rPr>
            </w:r>
            <w:r w:rsidRPr="00E95F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95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95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95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95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95F6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95F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:rsidR="00811CE9" w:rsidRPr="007B16D8" w:rsidRDefault="00811CE9" w:rsidP="005A23DC">
      <w:pPr>
        <w:spacing w:before="240" w:after="12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t>Answer the questions on this form, referring to and completing the additional forms as directed, to determine if a permit or amendment is required (and if so what type), or if a notification is required.</w:t>
      </w:r>
      <w:r w:rsidR="0062725B">
        <w:rPr>
          <w:rFonts w:ascii="Arial" w:hAnsi="Arial" w:cs="Arial"/>
          <w:sz w:val="18"/>
          <w:szCs w:val="18"/>
        </w:rPr>
        <w:t xml:space="preserve"> </w:t>
      </w:r>
    </w:p>
    <w:p w:rsidR="009D3EE3" w:rsidRDefault="007D64D6" w:rsidP="009D3EE3">
      <w:pPr>
        <w:numPr>
          <w:ilvl w:val="0"/>
          <w:numId w:val="1"/>
        </w:numPr>
        <w:tabs>
          <w:tab w:val="clear" w:pos="720"/>
          <w:tab w:val="num" w:pos="-180"/>
        </w:tabs>
        <w:spacing w:before="120"/>
        <w:ind w:left="54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Does the change consist only of a change</w:t>
      </w:r>
      <w:r w:rsidR="009D3EE3">
        <w:rPr>
          <w:rFonts w:ascii="Arial" w:hAnsi="Arial" w:cs="Arial"/>
          <w:sz w:val="18"/>
          <w:szCs w:val="18"/>
        </w:rPr>
        <w:t xml:space="preserve"> in </w:t>
      </w:r>
      <w:r w:rsidR="0084598F">
        <w:rPr>
          <w:rFonts w:ascii="Arial" w:hAnsi="Arial" w:cs="Arial"/>
          <w:sz w:val="18"/>
          <w:szCs w:val="18"/>
        </w:rPr>
        <w:t xml:space="preserve">facility </w:t>
      </w:r>
      <w:r w:rsidR="009D3EE3">
        <w:rPr>
          <w:rFonts w:ascii="Arial" w:hAnsi="Arial" w:cs="Arial"/>
          <w:sz w:val="18"/>
          <w:szCs w:val="18"/>
        </w:rPr>
        <w:t>ownership</w:t>
      </w:r>
      <w:r w:rsidR="0084598F">
        <w:rPr>
          <w:rFonts w:ascii="Arial" w:hAnsi="Arial" w:cs="Arial"/>
          <w:sz w:val="18"/>
          <w:szCs w:val="18"/>
        </w:rPr>
        <w:t xml:space="preserve"> or operational control</w:t>
      </w:r>
      <w:r w:rsidR="009D3EE3">
        <w:rPr>
          <w:rFonts w:ascii="Arial" w:hAnsi="Arial" w:cs="Arial"/>
          <w:sz w:val="18"/>
          <w:szCs w:val="18"/>
        </w:rPr>
        <w:t xml:space="preserve">, </w:t>
      </w:r>
      <w:r w:rsidR="0084598F">
        <w:rPr>
          <w:rFonts w:ascii="Arial" w:hAnsi="Arial" w:cs="Arial"/>
          <w:sz w:val="18"/>
          <w:szCs w:val="18"/>
        </w:rPr>
        <w:t xml:space="preserve">facility </w:t>
      </w:r>
      <w:r w:rsidR="009D3EE3">
        <w:rPr>
          <w:rFonts w:ascii="Arial" w:hAnsi="Arial" w:cs="Arial"/>
          <w:sz w:val="18"/>
          <w:szCs w:val="18"/>
        </w:rPr>
        <w:t>ownership name, or facility name?</w:t>
      </w:r>
    </w:p>
    <w:p w:rsidR="009D3EE3" w:rsidRPr="009D3EE3" w:rsidRDefault="009D3EE3" w:rsidP="00E52B3F">
      <w:pPr>
        <w:spacing w:before="120"/>
        <w:ind w:left="1260" w:hanging="720"/>
        <w:rPr>
          <w:rFonts w:ascii="Arial" w:hAnsi="Arial" w:cs="Arial"/>
          <w:sz w:val="18"/>
          <w:szCs w:val="18"/>
        </w:rPr>
      </w:pPr>
      <w:r w:rsidRPr="009D3EE3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3EE3">
        <w:rPr>
          <w:rFonts w:ascii="Arial" w:hAnsi="Arial" w:cs="Arial"/>
          <w:sz w:val="18"/>
          <w:szCs w:val="18"/>
        </w:rPr>
        <w:instrText xml:space="preserve"> FORMCHECKBOX </w:instrText>
      </w:r>
      <w:r w:rsidR="00F231AF">
        <w:rPr>
          <w:rFonts w:ascii="Arial" w:hAnsi="Arial" w:cs="Arial"/>
          <w:sz w:val="18"/>
          <w:szCs w:val="18"/>
        </w:rPr>
      </w:r>
      <w:r w:rsidR="00F231AF">
        <w:rPr>
          <w:rFonts w:ascii="Arial" w:hAnsi="Arial" w:cs="Arial"/>
          <w:sz w:val="18"/>
          <w:szCs w:val="18"/>
        </w:rPr>
        <w:fldChar w:fldCharType="separate"/>
      </w:r>
      <w:r w:rsidRPr="009D3EE3">
        <w:rPr>
          <w:rFonts w:ascii="Arial" w:hAnsi="Arial" w:cs="Arial"/>
          <w:sz w:val="18"/>
          <w:szCs w:val="18"/>
        </w:rPr>
        <w:fldChar w:fldCharType="end"/>
      </w:r>
      <w:r w:rsidR="00534B6C">
        <w:rPr>
          <w:rFonts w:ascii="Arial" w:hAnsi="Arial" w:cs="Arial"/>
          <w:sz w:val="18"/>
          <w:szCs w:val="18"/>
        </w:rPr>
        <w:t xml:space="preserve"> </w:t>
      </w:r>
      <w:r w:rsidR="00E52B3F">
        <w:rPr>
          <w:rFonts w:ascii="Arial" w:hAnsi="Arial" w:cs="Arial"/>
          <w:sz w:val="18"/>
          <w:szCs w:val="18"/>
        </w:rPr>
        <w:t>No.</w:t>
      </w:r>
      <w:r w:rsidR="00E52B3F">
        <w:rPr>
          <w:rFonts w:ascii="Arial" w:hAnsi="Arial" w:cs="Arial"/>
          <w:sz w:val="18"/>
          <w:szCs w:val="18"/>
        </w:rPr>
        <w:tab/>
      </w:r>
      <w:r w:rsidRPr="009D3EE3">
        <w:rPr>
          <w:rFonts w:ascii="Arial" w:hAnsi="Arial" w:cs="Arial"/>
          <w:sz w:val="18"/>
          <w:szCs w:val="18"/>
        </w:rPr>
        <w:t>Go to question 4.</w:t>
      </w:r>
    </w:p>
    <w:p w:rsidR="009D3EE3" w:rsidRDefault="009D3EE3" w:rsidP="00E52B3F">
      <w:pPr>
        <w:tabs>
          <w:tab w:val="left" w:pos="1260"/>
        </w:tabs>
        <w:spacing w:before="120"/>
        <w:ind w:left="1260" w:hanging="72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16D8">
        <w:rPr>
          <w:rFonts w:ascii="Arial" w:hAnsi="Arial" w:cs="Arial"/>
          <w:sz w:val="18"/>
          <w:szCs w:val="18"/>
        </w:rPr>
        <w:instrText xml:space="preserve"> FORMCHECKBOX </w:instrText>
      </w:r>
      <w:r w:rsidR="00F231AF">
        <w:rPr>
          <w:rFonts w:ascii="Arial" w:hAnsi="Arial" w:cs="Arial"/>
          <w:sz w:val="18"/>
          <w:szCs w:val="18"/>
        </w:rPr>
      </w:r>
      <w:r w:rsidR="00F231AF">
        <w:rPr>
          <w:rFonts w:ascii="Arial" w:hAnsi="Arial" w:cs="Arial"/>
          <w:sz w:val="18"/>
          <w:szCs w:val="18"/>
        </w:rPr>
        <w:fldChar w:fldCharType="separate"/>
      </w:r>
      <w:r w:rsidRPr="007B16D8">
        <w:rPr>
          <w:rFonts w:ascii="Arial" w:hAnsi="Arial" w:cs="Arial"/>
          <w:sz w:val="18"/>
          <w:szCs w:val="18"/>
        </w:rPr>
        <w:fldChar w:fldCharType="end"/>
      </w:r>
      <w:r w:rsidRPr="007B16D8">
        <w:rPr>
          <w:rFonts w:ascii="Arial" w:hAnsi="Arial" w:cs="Arial"/>
          <w:sz w:val="18"/>
          <w:szCs w:val="18"/>
        </w:rPr>
        <w:t xml:space="preserve"> Yes</w:t>
      </w:r>
      <w:r w:rsidR="00E52B3F">
        <w:rPr>
          <w:rFonts w:ascii="Arial" w:hAnsi="Arial" w:cs="Arial"/>
          <w:sz w:val="18"/>
          <w:szCs w:val="18"/>
        </w:rPr>
        <w:t>.</w:t>
      </w:r>
      <w:r w:rsidR="00E52B3F">
        <w:rPr>
          <w:rFonts w:ascii="Arial" w:hAnsi="Arial" w:cs="Arial"/>
          <w:sz w:val="18"/>
          <w:szCs w:val="18"/>
        </w:rPr>
        <w:tab/>
      </w:r>
      <w:r w:rsidR="00092C34">
        <w:rPr>
          <w:rFonts w:ascii="Arial" w:hAnsi="Arial" w:cs="Arial"/>
          <w:sz w:val="18"/>
          <w:szCs w:val="18"/>
        </w:rPr>
        <w:t xml:space="preserve">Use </w:t>
      </w:r>
      <w:r w:rsidR="00252DBE">
        <w:rPr>
          <w:rFonts w:ascii="Arial" w:hAnsi="Arial" w:cs="Arial"/>
          <w:sz w:val="18"/>
          <w:szCs w:val="18"/>
        </w:rPr>
        <w:t xml:space="preserve">the </w:t>
      </w:r>
      <w:r w:rsidR="00252DBE" w:rsidRPr="00E52B3F">
        <w:rPr>
          <w:rFonts w:ascii="Arial" w:eastAsia="Calibri" w:hAnsi="Arial" w:cs="Arial"/>
          <w:sz w:val="18"/>
          <w:szCs w:val="18"/>
        </w:rPr>
        <w:t>Minnesota Pollution Control Agency (MPCA</w:t>
      </w:r>
      <w:r w:rsidR="00252DBE">
        <w:rPr>
          <w:rFonts w:ascii="Arial" w:eastAsia="Calibri" w:hAnsi="Arial" w:cs="Arial"/>
          <w:sz w:val="18"/>
          <w:szCs w:val="18"/>
        </w:rPr>
        <w:t>)</w:t>
      </w:r>
      <w:r w:rsidR="00092C34">
        <w:rPr>
          <w:rFonts w:ascii="Arial" w:hAnsi="Arial" w:cs="Arial"/>
          <w:sz w:val="18"/>
          <w:szCs w:val="18"/>
        </w:rPr>
        <w:t xml:space="preserve"> e-Services for an administrative amendment</w:t>
      </w:r>
      <w:r w:rsidR="00E52B3F">
        <w:rPr>
          <w:rFonts w:ascii="Arial" w:hAnsi="Arial" w:cs="Arial"/>
          <w:sz w:val="18"/>
          <w:szCs w:val="18"/>
        </w:rPr>
        <w:t xml:space="preserve"> (found on the </w:t>
      </w:r>
      <w:r w:rsidR="00E52B3F" w:rsidRPr="00E52B3F">
        <w:rPr>
          <w:rFonts w:ascii="Arial" w:eastAsia="Calibri" w:hAnsi="Arial" w:cs="Arial"/>
          <w:sz w:val="18"/>
          <w:szCs w:val="18"/>
        </w:rPr>
        <w:t xml:space="preserve">MPCA </w:t>
      </w:r>
      <w:r w:rsidR="00E52B3F">
        <w:rPr>
          <w:rFonts w:ascii="Arial" w:hAnsi="Arial" w:cs="Arial"/>
          <w:sz w:val="18"/>
          <w:szCs w:val="18"/>
        </w:rPr>
        <w:t>website at</w:t>
      </w:r>
      <w:r w:rsidR="00092C34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092C34" w:rsidRPr="00E52B3F">
          <w:rPr>
            <w:rStyle w:val="Hyperlink"/>
            <w:rFonts w:ascii="Arial" w:hAnsi="Arial" w:cs="Arial"/>
            <w:color w:val="0000FF"/>
            <w:sz w:val="18"/>
            <w:szCs w:val="18"/>
          </w:rPr>
          <w:t>https://www.pca.state.mn.us/data/e-services</w:t>
        </w:r>
      </w:hyperlink>
      <w:r w:rsidR="00E52B3F" w:rsidRPr="00E52B3F">
        <w:rPr>
          <w:rFonts w:ascii="Arial" w:hAnsi="Arial" w:cs="Arial"/>
          <w:sz w:val="18"/>
          <w:szCs w:val="18"/>
        </w:rPr>
        <w:t>).</w:t>
      </w:r>
      <w:r w:rsidR="00891346">
        <w:rPr>
          <w:rFonts w:ascii="Arial" w:hAnsi="Arial" w:cs="Arial"/>
          <w:sz w:val="18"/>
          <w:szCs w:val="18"/>
        </w:rPr>
        <w:t xml:space="preserve"> Physical</w:t>
      </w:r>
      <w:r w:rsidR="00092C34">
        <w:rPr>
          <w:rFonts w:ascii="Arial" w:hAnsi="Arial" w:cs="Arial"/>
          <w:sz w:val="18"/>
          <w:szCs w:val="18"/>
        </w:rPr>
        <w:t xml:space="preserve"> applications received for an administrative amendment will be denied.</w:t>
      </w:r>
    </w:p>
    <w:p w:rsidR="00383C8C" w:rsidRDefault="00383C8C" w:rsidP="00252DBE">
      <w:pPr>
        <w:numPr>
          <w:ilvl w:val="0"/>
          <w:numId w:val="1"/>
        </w:numPr>
        <w:tabs>
          <w:tab w:val="clear" w:pos="720"/>
          <w:tab w:val="num" w:pos="-180"/>
        </w:tabs>
        <w:spacing w:before="120"/>
        <w:ind w:left="54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Does the change consist only of the extension of a deadline </w:t>
      </w:r>
      <w:r w:rsidR="0084598F">
        <w:rPr>
          <w:rFonts w:ascii="Arial" w:hAnsi="Arial" w:cs="Arial"/>
          <w:sz w:val="18"/>
          <w:szCs w:val="18"/>
        </w:rPr>
        <w:t>by no more than 120 days</w:t>
      </w:r>
      <w:r>
        <w:rPr>
          <w:rFonts w:ascii="Arial" w:hAnsi="Arial" w:cs="Arial"/>
          <w:sz w:val="18"/>
          <w:szCs w:val="18"/>
        </w:rPr>
        <w:t>?</w:t>
      </w:r>
      <w:r w:rsidR="0084598F">
        <w:rPr>
          <w:rFonts w:ascii="Arial" w:hAnsi="Arial" w:cs="Arial"/>
          <w:sz w:val="18"/>
          <w:szCs w:val="18"/>
        </w:rPr>
        <w:t xml:space="preserve"> </w:t>
      </w:r>
      <w:r w:rsidR="00193FC6">
        <w:rPr>
          <w:rFonts w:ascii="Arial" w:hAnsi="Arial" w:cs="Arial"/>
          <w:sz w:val="18"/>
          <w:szCs w:val="18"/>
        </w:rPr>
        <w:t xml:space="preserve">The deadline must be one which </w:t>
      </w:r>
      <w:r w:rsidR="00252DBE">
        <w:rPr>
          <w:rFonts w:ascii="Arial" w:hAnsi="Arial" w:cs="Arial"/>
          <w:sz w:val="18"/>
          <w:szCs w:val="18"/>
        </w:rPr>
        <w:t>MPCA</w:t>
      </w:r>
      <w:r w:rsidR="00193FC6">
        <w:rPr>
          <w:rFonts w:ascii="Arial" w:hAnsi="Arial" w:cs="Arial"/>
          <w:sz w:val="18"/>
          <w:szCs w:val="18"/>
        </w:rPr>
        <w:t xml:space="preserve"> has authority to extend, or the answer to this question must be “no.”</w:t>
      </w:r>
    </w:p>
    <w:p w:rsidR="00193FC6" w:rsidRPr="009D3EE3" w:rsidRDefault="00193FC6" w:rsidP="00E52B3F">
      <w:pPr>
        <w:tabs>
          <w:tab w:val="left" w:pos="1260"/>
        </w:tabs>
        <w:spacing w:before="120"/>
        <w:ind w:left="1260" w:hanging="720"/>
        <w:rPr>
          <w:rFonts w:ascii="Arial" w:hAnsi="Arial" w:cs="Arial"/>
          <w:sz w:val="18"/>
          <w:szCs w:val="18"/>
        </w:rPr>
      </w:pPr>
      <w:r w:rsidRPr="009D3EE3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3EE3">
        <w:rPr>
          <w:rFonts w:ascii="Arial" w:hAnsi="Arial" w:cs="Arial"/>
          <w:sz w:val="18"/>
          <w:szCs w:val="18"/>
        </w:rPr>
        <w:instrText xml:space="preserve"> FORMCHECKBOX </w:instrText>
      </w:r>
      <w:r w:rsidR="00F231AF">
        <w:rPr>
          <w:rFonts w:ascii="Arial" w:hAnsi="Arial" w:cs="Arial"/>
          <w:sz w:val="18"/>
          <w:szCs w:val="18"/>
        </w:rPr>
      </w:r>
      <w:r w:rsidR="00F231AF">
        <w:rPr>
          <w:rFonts w:ascii="Arial" w:hAnsi="Arial" w:cs="Arial"/>
          <w:sz w:val="18"/>
          <w:szCs w:val="18"/>
        </w:rPr>
        <w:fldChar w:fldCharType="separate"/>
      </w:r>
      <w:r w:rsidRPr="009D3EE3">
        <w:rPr>
          <w:rFonts w:ascii="Arial" w:hAnsi="Arial" w:cs="Arial"/>
          <w:sz w:val="18"/>
          <w:szCs w:val="18"/>
        </w:rPr>
        <w:fldChar w:fldCharType="end"/>
      </w:r>
      <w:r w:rsidR="00E52B3F">
        <w:rPr>
          <w:rFonts w:ascii="Arial" w:hAnsi="Arial" w:cs="Arial"/>
          <w:sz w:val="18"/>
          <w:szCs w:val="18"/>
        </w:rPr>
        <w:t xml:space="preserve"> No.</w:t>
      </w:r>
      <w:r w:rsidR="00E52B3F">
        <w:rPr>
          <w:rFonts w:ascii="Arial" w:hAnsi="Arial" w:cs="Arial"/>
          <w:sz w:val="18"/>
          <w:szCs w:val="18"/>
        </w:rPr>
        <w:tab/>
      </w:r>
      <w:r w:rsidRPr="009D3EE3">
        <w:rPr>
          <w:rFonts w:ascii="Arial" w:hAnsi="Arial" w:cs="Arial"/>
          <w:sz w:val="18"/>
          <w:szCs w:val="18"/>
        </w:rPr>
        <w:t xml:space="preserve">Go to question </w:t>
      </w:r>
      <w:r>
        <w:rPr>
          <w:rFonts w:ascii="Arial" w:hAnsi="Arial" w:cs="Arial"/>
          <w:sz w:val="18"/>
          <w:szCs w:val="18"/>
        </w:rPr>
        <w:t>5</w:t>
      </w:r>
      <w:r w:rsidRPr="009D3EE3">
        <w:rPr>
          <w:rFonts w:ascii="Arial" w:hAnsi="Arial" w:cs="Arial"/>
          <w:sz w:val="18"/>
          <w:szCs w:val="18"/>
        </w:rPr>
        <w:t>.</w:t>
      </w:r>
    </w:p>
    <w:p w:rsidR="00193FC6" w:rsidRDefault="00193FC6" w:rsidP="00240B7E">
      <w:pPr>
        <w:spacing w:before="120"/>
        <w:ind w:left="1260" w:hanging="72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16D8">
        <w:rPr>
          <w:rFonts w:ascii="Arial" w:hAnsi="Arial" w:cs="Arial"/>
          <w:sz w:val="18"/>
          <w:szCs w:val="18"/>
        </w:rPr>
        <w:instrText xml:space="preserve"> FORMCHECKBOX </w:instrText>
      </w:r>
      <w:r w:rsidR="00F231AF">
        <w:rPr>
          <w:rFonts w:ascii="Arial" w:hAnsi="Arial" w:cs="Arial"/>
          <w:sz w:val="18"/>
          <w:szCs w:val="18"/>
        </w:rPr>
      </w:r>
      <w:r w:rsidR="00F231AF">
        <w:rPr>
          <w:rFonts w:ascii="Arial" w:hAnsi="Arial" w:cs="Arial"/>
          <w:sz w:val="18"/>
          <w:szCs w:val="18"/>
        </w:rPr>
        <w:fldChar w:fldCharType="separate"/>
      </w:r>
      <w:r w:rsidRPr="007B16D8">
        <w:rPr>
          <w:rFonts w:ascii="Arial" w:hAnsi="Arial" w:cs="Arial"/>
          <w:sz w:val="18"/>
          <w:szCs w:val="18"/>
        </w:rPr>
        <w:fldChar w:fldCharType="end"/>
      </w:r>
      <w:r w:rsidRPr="007B16D8">
        <w:rPr>
          <w:rFonts w:ascii="Arial" w:hAnsi="Arial" w:cs="Arial"/>
          <w:sz w:val="18"/>
          <w:szCs w:val="18"/>
        </w:rPr>
        <w:t xml:space="preserve"> Yes</w:t>
      </w:r>
      <w:r w:rsidR="00E52B3F">
        <w:rPr>
          <w:rFonts w:ascii="Arial" w:hAnsi="Arial" w:cs="Arial"/>
          <w:sz w:val="18"/>
          <w:szCs w:val="18"/>
        </w:rPr>
        <w:t>.</w:t>
      </w:r>
      <w:r w:rsidR="00E52B3F">
        <w:rPr>
          <w:rFonts w:ascii="Arial" w:hAnsi="Arial" w:cs="Arial"/>
          <w:sz w:val="18"/>
          <w:szCs w:val="18"/>
        </w:rPr>
        <w:tab/>
      </w:r>
      <w:r w:rsidR="009D1B19">
        <w:rPr>
          <w:rFonts w:ascii="Arial" w:hAnsi="Arial" w:cs="Arial"/>
          <w:sz w:val="18"/>
          <w:szCs w:val="18"/>
        </w:rPr>
        <w:t>Use MPCA’s e-Services for an administrative amendment</w:t>
      </w:r>
      <w:r w:rsidR="00E52B3F">
        <w:rPr>
          <w:rFonts w:ascii="Arial" w:hAnsi="Arial" w:cs="Arial"/>
          <w:sz w:val="18"/>
          <w:szCs w:val="18"/>
        </w:rPr>
        <w:t xml:space="preserve"> (found on the </w:t>
      </w:r>
      <w:r w:rsidR="00E52B3F" w:rsidRPr="00E52B3F">
        <w:rPr>
          <w:rFonts w:ascii="Arial" w:eastAsia="Calibri" w:hAnsi="Arial" w:cs="Arial"/>
          <w:sz w:val="18"/>
          <w:szCs w:val="18"/>
        </w:rPr>
        <w:t xml:space="preserve">MPCA </w:t>
      </w:r>
      <w:r w:rsidR="00E52B3F">
        <w:rPr>
          <w:rFonts w:ascii="Arial" w:hAnsi="Arial" w:cs="Arial"/>
          <w:sz w:val="18"/>
          <w:szCs w:val="18"/>
        </w:rPr>
        <w:t xml:space="preserve">website at </w:t>
      </w:r>
      <w:hyperlink r:id="rId9" w:history="1">
        <w:r w:rsidR="00E52B3F" w:rsidRPr="00E52B3F">
          <w:rPr>
            <w:rStyle w:val="Hyperlink"/>
            <w:rFonts w:ascii="Arial" w:hAnsi="Arial" w:cs="Arial"/>
            <w:color w:val="0000FF"/>
            <w:sz w:val="18"/>
            <w:szCs w:val="18"/>
          </w:rPr>
          <w:t>https://www.pca.state.mn.us/data/e-services</w:t>
        </w:r>
      </w:hyperlink>
      <w:r w:rsidR="00E52B3F" w:rsidRPr="00E52B3F">
        <w:rPr>
          <w:rFonts w:ascii="Arial" w:hAnsi="Arial" w:cs="Arial"/>
          <w:sz w:val="18"/>
          <w:szCs w:val="18"/>
        </w:rPr>
        <w:t>).</w:t>
      </w:r>
      <w:r w:rsidR="009D1B19">
        <w:rPr>
          <w:rFonts w:ascii="Arial" w:hAnsi="Arial" w:cs="Arial"/>
          <w:sz w:val="18"/>
          <w:szCs w:val="18"/>
        </w:rPr>
        <w:t xml:space="preserve"> P</w:t>
      </w:r>
      <w:r w:rsidR="00891346">
        <w:rPr>
          <w:rFonts w:ascii="Arial" w:hAnsi="Arial" w:cs="Arial"/>
          <w:sz w:val="18"/>
          <w:szCs w:val="18"/>
        </w:rPr>
        <w:t xml:space="preserve">hysical </w:t>
      </w:r>
      <w:r w:rsidR="009D1B19">
        <w:rPr>
          <w:rFonts w:ascii="Arial" w:hAnsi="Arial" w:cs="Arial"/>
          <w:sz w:val="18"/>
          <w:szCs w:val="18"/>
        </w:rPr>
        <w:t>applications received for an administrative amendment will be denied.</w:t>
      </w:r>
    </w:p>
    <w:p w:rsidR="00811CE9" w:rsidRPr="007B16D8" w:rsidRDefault="00811CE9" w:rsidP="00252DBE">
      <w:pPr>
        <w:numPr>
          <w:ilvl w:val="0"/>
          <w:numId w:val="1"/>
        </w:numPr>
        <w:tabs>
          <w:tab w:val="clear" w:pos="720"/>
          <w:tab w:val="num" w:pos="-180"/>
        </w:tabs>
        <w:spacing w:before="120"/>
        <w:ind w:left="540" w:hanging="54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t>Does the proposed change or modifica</w:t>
      </w:r>
      <w:r w:rsidR="00EF754A">
        <w:rPr>
          <w:rFonts w:ascii="Arial" w:hAnsi="Arial" w:cs="Arial"/>
          <w:sz w:val="18"/>
          <w:szCs w:val="18"/>
        </w:rPr>
        <w:t>tion require a major amendment?</w:t>
      </w:r>
      <w:r w:rsidRPr="007B16D8">
        <w:rPr>
          <w:rFonts w:ascii="Arial" w:hAnsi="Arial" w:cs="Arial"/>
          <w:sz w:val="18"/>
          <w:szCs w:val="18"/>
        </w:rPr>
        <w:t xml:space="preserve"> </w:t>
      </w:r>
      <w:r w:rsidR="0062725B">
        <w:rPr>
          <w:rFonts w:ascii="Arial" w:hAnsi="Arial" w:cs="Arial"/>
          <w:sz w:val="18"/>
          <w:szCs w:val="18"/>
        </w:rPr>
        <w:t xml:space="preserve">To answer this question, </w:t>
      </w:r>
      <w:r w:rsidR="001970EA">
        <w:rPr>
          <w:rFonts w:ascii="Arial" w:hAnsi="Arial" w:cs="Arial"/>
          <w:sz w:val="18"/>
          <w:szCs w:val="18"/>
        </w:rPr>
        <w:t>use</w:t>
      </w:r>
      <w:r w:rsidR="0036563B">
        <w:rPr>
          <w:rFonts w:ascii="Arial" w:hAnsi="Arial" w:cs="Arial"/>
          <w:sz w:val="18"/>
          <w:szCs w:val="18"/>
        </w:rPr>
        <w:t xml:space="preserve"> f</w:t>
      </w:r>
      <w:r w:rsidRPr="007B16D8">
        <w:rPr>
          <w:rFonts w:ascii="Arial" w:hAnsi="Arial" w:cs="Arial"/>
          <w:sz w:val="18"/>
          <w:szCs w:val="18"/>
        </w:rPr>
        <w:t>orm CH-03 and all forms referenced therein.</w:t>
      </w:r>
      <w:r w:rsidR="00D36BA1">
        <w:rPr>
          <w:rFonts w:ascii="Arial" w:hAnsi="Arial" w:cs="Arial"/>
          <w:sz w:val="18"/>
          <w:szCs w:val="18"/>
        </w:rPr>
        <w:t xml:space="preserve"> Include these forms in your submittal</w:t>
      </w:r>
      <w:r w:rsidR="00272D24">
        <w:rPr>
          <w:rFonts w:ascii="Arial" w:hAnsi="Arial" w:cs="Arial"/>
          <w:sz w:val="18"/>
          <w:szCs w:val="18"/>
        </w:rPr>
        <w:t xml:space="preserve">, unless otherwise noted on </w:t>
      </w:r>
      <w:r w:rsidR="0036563B">
        <w:rPr>
          <w:rFonts w:ascii="Arial" w:hAnsi="Arial" w:cs="Arial"/>
          <w:sz w:val="18"/>
          <w:szCs w:val="18"/>
        </w:rPr>
        <w:t>form</w:t>
      </w:r>
      <w:r w:rsidR="0036563B" w:rsidRPr="007B16D8">
        <w:rPr>
          <w:rFonts w:ascii="Arial" w:hAnsi="Arial" w:cs="Arial"/>
          <w:sz w:val="18"/>
          <w:szCs w:val="18"/>
        </w:rPr>
        <w:t xml:space="preserve"> </w:t>
      </w:r>
      <w:r w:rsidR="00272D24">
        <w:rPr>
          <w:rFonts w:ascii="Arial" w:hAnsi="Arial" w:cs="Arial"/>
          <w:sz w:val="18"/>
          <w:szCs w:val="18"/>
        </w:rPr>
        <w:t>CH-12</w:t>
      </w:r>
      <w:r w:rsidR="00272AEA">
        <w:rPr>
          <w:rFonts w:ascii="Arial" w:hAnsi="Arial" w:cs="Arial"/>
          <w:sz w:val="18"/>
          <w:szCs w:val="18"/>
        </w:rPr>
        <w:t xml:space="preserve"> or CH-09</w:t>
      </w:r>
      <w:r w:rsidR="00272D24">
        <w:rPr>
          <w:rFonts w:ascii="Arial" w:hAnsi="Arial" w:cs="Arial"/>
          <w:sz w:val="18"/>
          <w:szCs w:val="18"/>
        </w:rPr>
        <w:t>, if applicable</w:t>
      </w:r>
      <w:r w:rsidR="00D36BA1">
        <w:rPr>
          <w:rFonts w:ascii="Arial" w:hAnsi="Arial" w:cs="Arial"/>
          <w:sz w:val="18"/>
          <w:szCs w:val="18"/>
        </w:rPr>
        <w:t>.</w:t>
      </w:r>
    </w:p>
    <w:p w:rsidR="00841242" w:rsidRDefault="00841242" w:rsidP="00E52B3F">
      <w:pPr>
        <w:tabs>
          <w:tab w:val="left" w:pos="1260"/>
        </w:tabs>
        <w:spacing w:before="120"/>
        <w:ind w:left="1260" w:hanging="72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16D8">
        <w:rPr>
          <w:rFonts w:ascii="Arial" w:hAnsi="Arial" w:cs="Arial"/>
          <w:sz w:val="18"/>
          <w:szCs w:val="18"/>
        </w:rPr>
        <w:instrText xml:space="preserve"> FORMCHECKBOX </w:instrText>
      </w:r>
      <w:r w:rsidR="00F231AF">
        <w:rPr>
          <w:rFonts w:ascii="Arial" w:hAnsi="Arial" w:cs="Arial"/>
          <w:sz w:val="18"/>
          <w:szCs w:val="18"/>
        </w:rPr>
      </w:r>
      <w:r w:rsidR="00F231AF">
        <w:rPr>
          <w:rFonts w:ascii="Arial" w:hAnsi="Arial" w:cs="Arial"/>
          <w:sz w:val="18"/>
          <w:szCs w:val="18"/>
        </w:rPr>
        <w:fldChar w:fldCharType="separate"/>
      </w:r>
      <w:r w:rsidRPr="007B16D8">
        <w:rPr>
          <w:rFonts w:ascii="Arial" w:hAnsi="Arial" w:cs="Arial"/>
          <w:sz w:val="18"/>
          <w:szCs w:val="18"/>
        </w:rPr>
        <w:fldChar w:fldCharType="end"/>
      </w:r>
      <w:r w:rsidRPr="007B16D8">
        <w:rPr>
          <w:rFonts w:ascii="Arial" w:hAnsi="Arial" w:cs="Arial"/>
          <w:sz w:val="18"/>
          <w:szCs w:val="18"/>
        </w:rPr>
        <w:t xml:space="preserve"> Yes</w:t>
      </w:r>
      <w:r w:rsidR="00E52B3F">
        <w:rPr>
          <w:rFonts w:ascii="Arial" w:hAnsi="Arial" w:cs="Arial"/>
          <w:sz w:val="18"/>
          <w:szCs w:val="18"/>
        </w:rPr>
        <w:t>.</w:t>
      </w:r>
      <w:r w:rsidR="00E52B3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The proposed change consists only of amending existing permit requirements </w:t>
      </w:r>
      <w:r w:rsidRPr="00B91565">
        <w:rPr>
          <w:rFonts w:ascii="Arial" w:hAnsi="Arial" w:cs="Arial"/>
          <w:sz w:val="18"/>
          <w:szCs w:val="18"/>
        </w:rPr>
        <w:t xml:space="preserve">related to </w:t>
      </w:r>
      <w:r w:rsidRPr="00B91565">
        <w:rPr>
          <w:rFonts w:ascii="Arial" w:hAnsi="Arial" w:cs="Arial"/>
          <w:b/>
          <w:sz w:val="18"/>
          <w:szCs w:val="18"/>
        </w:rPr>
        <w:t>m</w:t>
      </w:r>
      <w:r>
        <w:rPr>
          <w:rFonts w:ascii="Arial" w:hAnsi="Arial" w:cs="Arial"/>
          <w:b/>
          <w:sz w:val="18"/>
          <w:szCs w:val="18"/>
        </w:rPr>
        <w:t>onitoring, reporting, or record</w:t>
      </w:r>
      <w:r w:rsidRPr="00B91565">
        <w:rPr>
          <w:rFonts w:ascii="Arial" w:hAnsi="Arial" w:cs="Arial"/>
          <w:b/>
          <w:sz w:val="18"/>
          <w:szCs w:val="18"/>
        </w:rPr>
        <w:t>keeping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841242">
        <w:rPr>
          <w:rFonts w:ascii="Arial" w:hAnsi="Arial" w:cs="Arial"/>
          <w:sz w:val="18"/>
          <w:szCs w:val="18"/>
        </w:rPr>
        <w:t xml:space="preserve">as shown </w:t>
      </w:r>
      <w:r w:rsidR="00F35DC8">
        <w:rPr>
          <w:rFonts w:ascii="Arial" w:hAnsi="Arial" w:cs="Arial"/>
          <w:sz w:val="18"/>
          <w:szCs w:val="18"/>
        </w:rPr>
        <w:t>by</w:t>
      </w:r>
      <w:r w:rsidRPr="00841242">
        <w:rPr>
          <w:rFonts w:ascii="Arial" w:hAnsi="Arial" w:cs="Arial"/>
          <w:sz w:val="18"/>
          <w:szCs w:val="18"/>
        </w:rPr>
        <w:t xml:space="preserve"> item 2 </w:t>
      </w:r>
      <w:r>
        <w:rPr>
          <w:rFonts w:ascii="Arial" w:hAnsi="Arial" w:cs="Arial"/>
          <w:sz w:val="18"/>
          <w:szCs w:val="18"/>
        </w:rPr>
        <w:t xml:space="preserve">on </w:t>
      </w:r>
      <w:r w:rsidR="0036563B"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>orm CH-03</w:t>
      </w:r>
      <w:r w:rsidRPr="00841242">
        <w:rPr>
          <w:rFonts w:ascii="Arial" w:hAnsi="Arial" w:cs="Arial"/>
          <w:sz w:val="18"/>
          <w:szCs w:val="18"/>
        </w:rPr>
        <w:t>.</w:t>
      </w:r>
      <w:r w:rsidRPr="00B91565">
        <w:rPr>
          <w:rFonts w:ascii="Arial" w:hAnsi="Arial" w:cs="Arial"/>
          <w:sz w:val="18"/>
          <w:szCs w:val="18"/>
        </w:rPr>
        <w:t xml:space="preserve"> </w:t>
      </w:r>
      <w:r w:rsidR="00954F8C" w:rsidRPr="007B16D8">
        <w:rPr>
          <w:rFonts w:ascii="Arial" w:hAnsi="Arial" w:cs="Arial"/>
          <w:sz w:val="18"/>
          <w:szCs w:val="18"/>
        </w:rPr>
        <w:t xml:space="preserve">Go to question </w:t>
      </w:r>
      <w:r w:rsidR="00954F8C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  <w:r w:rsidR="00954F8C">
        <w:rPr>
          <w:rFonts w:ascii="Arial" w:hAnsi="Arial" w:cs="Arial"/>
          <w:sz w:val="18"/>
          <w:szCs w:val="18"/>
        </w:rPr>
        <w:t>.</w:t>
      </w:r>
    </w:p>
    <w:p w:rsidR="00811CE9" w:rsidRPr="007B16D8" w:rsidRDefault="00811CE9" w:rsidP="00E52B3F">
      <w:pPr>
        <w:tabs>
          <w:tab w:val="left" w:pos="1260"/>
        </w:tabs>
        <w:spacing w:before="120"/>
        <w:ind w:left="1260" w:hanging="72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7B16D8">
        <w:rPr>
          <w:rFonts w:ascii="Arial" w:hAnsi="Arial" w:cs="Arial"/>
          <w:sz w:val="18"/>
          <w:szCs w:val="18"/>
        </w:rPr>
        <w:instrText xml:space="preserve"> FORMCHECKBOX </w:instrText>
      </w:r>
      <w:r w:rsidR="00F231AF">
        <w:rPr>
          <w:rFonts w:ascii="Arial" w:hAnsi="Arial" w:cs="Arial"/>
          <w:sz w:val="18"/>
          <w:szCs w:val="18"/>
        </w:rPr>
      </w:r>
      <w:r w:rsidR="00F231AF">
        <w:rPr>
          <w:rFonts w:ascii="Arial" w:hAnsi="Arial" w:cs="Arial"/>
          <w:sz w:val="18"/>
          <w:szCs w:val="18"/>
        </w:rPr>
        <w:fldChar w:fldCharType="separate"/>
      </w:r>
      <w:r w:rsidRPr="007B16D8">
        <w:rPr>
          <w:rFonts w:ascii="Arial" w:hAnsi="Arial" w:cs="Arial"/>
          <w:sz w:val="18"/>
          <w:szCs w:val="18"/>
        </w:rPr>
        <w:fldChar w:fldCharType="end"/>
      </w:r>
      <w:bookmarkEnd w:id="4"/>
      <w:r w:rsidRPr="007B16D8">
        <w:rPr>
          <w:rFonts w:ascii="Arial" w:hAnsi="Arial" w:cs="Arial"/>
          <w:sz w:val="18"/>
          <w:szCs w:val="18"/>
        </w:rPr>
        <w:t xml:space="preserve"> Yes</w:t>
      </w:r>
      <w:r w:rsidR="00E52B3F">
        <w:rPr>
          <w:rFonts w:ascii="Arial" w:hAnsi="Arial" w:cs="Arial"/>
          <w:sz w:val="18"/>
          <w:szCs w:val="18"/>
        </w:rPr>
        <w:t>.</w:t>
      </w:r>
      <w:r w:rsidR="00E52B3F">
        <w:rPr>
          <w:rFonts w:ascii="Arial" w:hAnsi="Arial" w:cs="Arial"/>
          <w:sz w:val="18"/>
          <w:szCs w:val="18"/>
        </w:rPr>
        <w:tab/>
      </w:r>
      <w:r w:rsidR="00CE29AB">
        <w:rPr>
          <w:rFonts w:ascii="Arial" w:hAnsi="Arial" w:cs="Arial"/>
          <w:sz w:val="18"/>
          <w:szCs w:val="18"/>
        </w:rPr>
        <w:t>The proposed change</w:t>
      </w:r>
      <w:r w:rsidR="00122F14">
        <w:rPr>
          <w:rFonts w:ascii="Arial" w:hAnsi="Arial" w:cs="Arial"/>
          <w:sz w:val="18"/>
          <w:szCs w:val="18"/>
        </w:rPr>
        <w:t xml:space="preserve"> i</w:t>
      </w:r>
      <w:r w:rsidR="00F35DC8">
        <w:rPr>
          <w:rFonts w:ascii="Arial" w:hAnsi="Arial" w:cs="Arial"/>
          <w:sz w:val="18"/>
          <w:szCs w:val="18"/>
        </w:rPr>
        <w:t xml:space="preserve">s a major amendment as </w:t>
      </w:r>
      <w:r w:rsidR="00E30FC2">
        <w:rPr>
          <w:rFonts w:ascii="Arial" w:hAnsi="Arial" w:cs="Arial"/>
          <w:sz w:val="18"/>
          <w:szCs w:val="18"/>
        </w:rPr>
        <w:t>indicated</w:t>
      </w:r>
      <w:r w:rsidR="00F35DC8">
        <w:rPr>
          <w:rFonts w:ascii="Arial" w:hAnsi="Arial" w:cs="Arial"/>
          <w:sz w:val="18"/>
          <w:szCs w:val="18"/>
        </w:rPr>
        <w:t xml:space="preserve"> by</w:t>
      </w:r>
      <w:r w:rsidR="00E30FC2">
        <w:rPr>
          <w:rFonts w:ascii="Arial" w:hAnsi="Arial" w:cs="Arial"/>
          <w:sz w:val="18"/>
          <w:szCs w:val="18"/>
        </w:rPr>
        <w:t xml:space="preserve"> one or more questions for</w:t>
      </w:r>
      <w:r w:rsidR="00F35DC8">
        <w:rPr>
          <w:rFonts w:ascii="Arial" w:hAnsi="Arial" w:cs="Arial"/>
          <w:sz w:val="18"/>
          <w:szCs w:val="18"/>
        </w:rPr>
        <w:t xml:space="preserve"> items 3 through 9 on </w:t>
      </w:r>
      <w:r w:rsidR="0036563B">
        <w:rPr>
          <w:rFonts w:ascii="Arial" w:hAnsi="Arial" w:cs="Arial"/>
          <w:sz w:val="18"/>
          <w:szCs w:val="18"/>
        </w:rPr>
        <w:t>form</w:t>
      </w:r>
      <w:r w:rsidR="0036563B" w:rsidRPr="007B16D8">
        <w:rPr>
          <w:rFonts w:ascii="Arial" w:hAnsi="Arial" w:cs="Arial"/>
          <w:sz w:val="18"/>
          <w:szCs w:val="18"/>
        </w:rPr>
        <w:t xml:space="preserve"> </w:t>
      </w:r>
      <w:r w:rsidR="00F35DC8">
        <w:rPr>
          <w:rFonts w:ascii="Arial" w:hAnsi="Arial" w:cs="Arial"/>
          <w:sz w:val="18"/>
          <w:szCs w:val="18"/>
        </w:rPr>
        <w:t>CH-03.</w:t>
      </w:r>
      <w:r w:rsidR="00122F14">
        <w:rPr>
          <w:rFonts w:ascii="Arial" w:hAnsi="Arial" w:cs="Arial"/>
          <w:sz w:val="18"/>
          <w:szCs w:val="18"/>
        </w:rPr>
        <w:t xml:space="preserve"> </w:t>
      </w:r>
      <w:r w:rsidRPr="007B16D8">
        <w:rPr>
          <w:rFonts w:ascii="Arial" w:hAnsi="Arial" w:cs="Arial"/>
          <w:sz w:val="18"/>
          <w:szCs w:val="18"/>
        </w:rPr>
        <w:t xml:space="preserve">Go to question </w:t>
      </w:r>
      <w:r w:rsidR="00193FC6">
        <w:rPr>
          <w:rFonts w:ascii="Arial" w:hAnsi="Arial" w:cs="Arial"/>
          <w:sz w:val="18"/>
          <w:szCs w:val="18"/>
        </w:rPr>
        <w:t>10</w:t>
      </w:r>
      <w:r w:rsidRPr="007B16D8">
        <w:rPr>
          <w:rFonts w:ascii="Arial" w:hAnsi="Arial" w:cs="Arial"/>
          <w:sz w:val="18"/>
          <w:szCs w:val="18"/>
        </w:rPr>
        <w:t>.</w:t>
      </w:r>
    </w:p>
    <w:p w:rsidR="00811CE9" w:rsidRPr="007B16D8" w:rsidRDefault="00811CE9" w:rsidP="00E52B3F">
      <w:pPr>
        <w:tabs>
          <w:tab w:val="left" w:pos="1260"/>
        </w:tabs>
        <w:spacing w:before="120"/>
        <w:ind w:left="1260" w:hanging="72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7B16D8">
        <w:rPr>
          <w:rFonts w:ascii="Arial" w:hAnsi="Arial" w:cs="Arial"/>
          <w:sz w:val="18"/>
          <w:szCs w:val="18"/>
        </w:rPr>
        <w:instrText xml:space="preserve"> FORMCHECKBOX </w:instrText>
      </w:r>
      <w:r w:rsidR="00F231AF">
        <w:rPr>
          <w:rFonts w:ascii="Arial" w:hAnsi="Arial" w:cs="Arial"/>
          <w:sz w:val="18"/>
          <w:szCs w:val="18"/>
        </w:rPr>
      </w:r>
      <w:r w:rsidR="00F231AF">
        <w:rPr>
          <w:rFonts w:ascii="Arial" w:hAnsi="Arial" w:cs="Arial"/>
          <w:sz w:val="18"/>
          <w:szCs w:val="18"/>
        </w:rPr>
        <w:fldChar w:fldCharType="separate"/>
      </w:r>
      <w:r w:rsidRPr="007B16D8">
        <w:rPr>
          <w:rFonts w:ascii="Arial" w:hAnsi="Arial" w:cs="Arial"/>
          <w:sz w:val="18"/>
          <w:szCs w:val="18"/>
        </w:rPr>
        <w:fldChar w:fldCharType="end"/>
      </w:r>
      <w:bookmarkEnd w:id="5"/>
      <w:r w:rsidR="00EF754A">
        <w:rPr>
          <w:rFonts w:ascii="Arial" w:hAnsi="Arial" w:cs="Arial"/>
          <w:sz w:val="18"/>
          <w:szCs w:val="18"/>
        </w:rPr>
        <w:t xml:space="preserve"> </w:t>
      </w:r>
      <w:r w:rsidRPr="007B16D8">
        <w:rPr>
          <w:rFonts w:ascii="Arial" w:hAnsi="Arial" w:cs="Arial"/>
          <w:sz w:val="18"/>
          <w:szCs w:val="18"/>
        </w:rPr>
        <w:t>No</w:t>
      </w:r>
      <w:r w:rsidR="00E52B3F">
        <w:rPr>
          <w:rFonts w:ascii="Arial" w:hAnsi="Arial" w:cs="Arial"/>
          <w:sz w:val="18"/>
          <w:szCs w:val="18"/>
        </w:rPr>
        <w:t>.</w:t>
      </w:r>
      <w:r w:rsidR="00E52B3F">
        <w:rPr>
          <w:rFonts w:ascii="Arial" w:hAnsi="Arial" w:cs="Arial"/>
          <w:sz w:val="18"/>
          <w:szCs w:val="18"/>
        </w:rPr>
        <w:tab/>
      </w:r>
      <w:r w:rsidRPr="007B16D8">
        <w:rPr>
          <w:rFonts w:ascii="Arial" w:hAnsi="Arial" w:cs="Arial"/>
          <w:sz w:val="18"/>
          <w:szCs w:val="18"/>
        </w:rPr>
        <w:t xml:space="preserve">Go to question </w:t>
      </w:r>
      <w:r w:rsidR="00193FC6">
        <w:rPr>
          <w:rFonts w:ascii="Arial" w:hAnsi="Arial" w:cs="Arial"/>
          <w:sz w:val="18"/>
          <w:szCs w:val="18"/>
        </w:rPr>
        <w:t>6</w:t>
      </w:r>
      <w:r w:rsidRPr="007B16D8">
        <w:rPr>
          <w:rFonts w:ascii="Arial" w:hAnsi="Arial" w:cs="Arial"/>
          <w:sz w:val="18"/>
          <w:szCs w:val="18"/>
        </w:rPr>
        <w:t>.</w:t>
      </w:r>
    </w:p>
    <w:p w:rsidR="00811CE9" w:rsidRPr="007B16D8" w:rsidRDefault="00811CE9" w:rsidP="00252DBE">
      <w:pPr>
        <w:numPr>
          <w:ilvl w:val="0"/>
          <w:numId w:val="1"/>
        </w:numPr>
        <w:tabs>
          <w:tab w:val="clear" w:pos="720"/>
          <w:tab w:val="num" w:pos="-180"/>
        </w:tabs>
        <w:spacing w:before="120"/>
        <w:ind w:left="540" w:hanging="54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t xml:space="preserve">Does the entire proposed change or modification consist </w:t>
      </w:r>
      <w:r w:rsidRPr="00EF754A">
        <w:rPr>
          <w:rFonts w:ascii="Arial" w:hAnsi="Arial" w:cs="Arial"/>
          <w:b/>
          <w:sz w:val="18"/>
          <w:szCs w:val="18"/>
        </w:rPr>
        <w:t>only</w:t>
      </w:r>
      <w:r w:rsidRPr="007B16D8">
        <w:rPr>
          <w:rFonts w:ascii="Arial" w:hAnsi="Arial" w:cs="Arial"/>
          <w:sz w:val="18"/>
          <w:szCs w:val="18"/>
        </w:rPr>
        <w:t xml:space="preserve"> of insignificant activities described in Minn. R. 7007.1300, subparts 2 and/or 3</w:t>
      </w:r>
      <w:r w:rsidR="00CA0AF5">
        <w:rPr>
          <w:rFonts w:ascii="Arial" w:hAnsi="Arial" w:cs="Arial"/>
          <w:sz w:val="18"/>
          <w:szCs w:val="18"/>
        </w:rPr>
        <w:t>, and/or conditionally insignificant activities in compliance with Minn. R. 7008,4000 to 7008.4110</w:t>
      </w:r>
      <w:r w:rsidRPr="007B16D8">
        <w:rPr>
          <w:rFonts w:ascii="Arial" w:hAnsi="Arial" w:cs="Arial"/>
          <w:sz w:val="18"/>
          <w:szCs w:val="18"/>
        </w:rPr>
        <w:t>?</w:t>
      </w:r>
    </w:p>
    <w:p w:rsidR="00C0648F" w:rsidRDefault="00811CE9" w:rsidP="00E52B3F">
      <w:pPr>
        <w:tabs>
          <w:tab w:val="left" w:pos="1260"/>
        </w:tabs>
        <w:spacing w:before="120"/>
        <w:ind w:left="1260" w:hanging="720"/>
        <w:rPr>
          <w:rFonts w:ascii="Arial" w:hAnsi="Arial" w:cs="Arial"/>
          <w:spacing w:val="-2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16D8">
        <w:rPr>
          <w:rFonts w:ascii="Arial" w:hAnsi="Arial" w:cs="Arial"/>
          <w:sz w:val="18"/>
          <w:szCs w:val="18"/>
        </w:rPr>
        <w:instrText xml:space="preserve"> FORMCHECKBOX </w:instrText>
      </w:r>
      <w:r w:rsidR="00F231AF">
        <w:rPr>
          <w:rFonts w:ascii="Arial" w:hAnsi="Arial" w:cs="Arial"/>
          <w:sz w:val="18"/>
          <w:szCs w:val="18"/>
        </w:rPr>
      </w:r>
      <w:r w:rsidR="00F231AF">
        <w:rPr>
          <w:rFonts w:ascii="Arial" w:hAnsi="Arial" w:cs="Arial"/>
          <w:sz w:val="18"/>
          <w:szCs w:val="18"/>
        </w:rPr>
        <w:fldChar w:fldCharType="separate"/>
      </w:r>
      <w:r w:rsidRPr="007B16D8">
        <w:rPr>
          <w:rFonts w:ascii="Arial" w:hAnsi="Arial" w:cs="Arial"/>
          <w:sz w:val="18"/>
          <w:szCs w:val="18"/>
        </w:rPr>
        <w:fldChar w:fldCharType="end"/>
      </w:r>
      <w:r w:rsidRPr="007B16D8">
        <w:rPr>
          <w:rFonts w:ascii="Arial" w:hAnsi="Arial" w:cs="Arial"/>
          <w:sz w:val="18"/>
          <w:szCs w:val="18"/>
        </w:rPr>
        <w:t xml:space="preserve"> Yes</w:t>
      </w:r>
      <w:r w:rsidR="00EF754A">
        <w:rPr>
          <w:rFonts w:ascii="Arial" w:hAnsi="Arial" w:cs="Arial"/>
          <w:sz w:val="18"/>
          <w:szCs w:val="18"/>
        </w:rPr>
        <w:t>.</w:t>
      </w:r>
      <w:r w:rsidR="00E52B3F">
        <w:rPr>
          <w:rFonts w:ascii="Arial" w:hAnsi="Arial" w:cs="Arial"/>
          <w:sz w:val="18"/>
          <w:szCs w:val="18"/>
        </w:rPr>
        <w:tab/>
      </w:r>
      <w:r w:rsidRPr="00A7137D">
        <w:rPr>
          <w:rFonts w:ascii="Arial" w:hAnsi="Arial" w:cs="Arial"/>
          <w:spacing w:val="-2"/>
          <w:sz w:val="18"/>
          <w:szCs w:val="18"/>
        </w:rPr>
        <w:t>The proposed change qualifies as an insignificant modification</w:t>
      </w:r>
      <w:r w:rsidR="0062725B" w:rsidRPr="00A7137D">
        <w:rPr>
          <w:rFonts w:ascii="Arial" w:hAnsi="Arial" w:cs="Arial"/>
          <w:spacing w:val="-2"/>
          <w:sz w:val="18"/>
          <w:szCs w:val="18"/>
        </w:rPr>
        <w:t xml:space="preserve"> under</w:t>
      </w:r>
      <w:r w:rsidR="00240B7E">
        <w:rPr>
          <w:rFonts w:ascii="Arial" w:hAnsi="Arial" w:cs="Arial"/>
          <w:spacing w:val="-2"/>
          <w:sz w:val="18"/>
          <w:szCs w:val="18"/>
        </w:rPr>
        <w:t xml:space="preserve"> Minn. R. 7007.1250, subp. 1.A. </w:t>
      </w:r>
      <w:r w:rsidR="001970EA" w:rsidRPr="00A7137D">
        <w:rPr>
          <w:rFonts w:ascii="Arial" w:hAnsi="Arial" w:cs="Arial"/>
          <w:spacing w:val="-2"/>
          <w:sz w:val="18"/>
          <w:szCs w:val="18"/>
        </w:rPr>
        <w:t>If</w:t>
      </w:r>
      <w:r w:rsidR="0062725B" w:rsidRPr="00A7137D">
        <w:rPr>
          <w:rFonts w:ascii="Arial" w:hAnsi="Arial" w:cs="Arial"/>
          <w:spacing w:val="-2"/>
          <w:sz w:val="18"/>
          <w:szCs w:val="18"/>
        </w:rPr>
        <w:t xml:space="preserve"> the</w:t>
      </w:r>
      <w:r w:rsidR="00611FAF">
        <w:rPr>
          <w:rFonts w:ascii="Arial" w:hAnsi="Arial" w:cs="Arial"/>
          <w:spacing w:val="-2"/>
          <w:sz w:val="18"/>
          <w:szCs w:val="18"/>
        </w:rPr>
        <w:br/>
      </w:r>
      <w:r w:rsidR="0062725B" w:rsidRPr="00A7137D">
        <w:rPr>
          <w:rFonts w:ascii="Arial" w:hAnsi="Arial" w:cs="Arial"/>
          <w:spacing w:val="-2"/>
          <w:sz w:val="18"/>
          <w:szCs w:val="18"/>
        </w:rPr>
        <w:t xml:space="preserve">modification triggers new monitoring, record keeping, or reporting requirements under applicable requirements or </w:t>
      </w:r>
      <w:r w:rsidR="00611FAF">
        <w:rPr>
          <w:rFonts w:ascii="Arial" w:hAnsi="Arial" w:cs="Arial"/>
          <w:spacing w:val="-2"/>
          <w:sz w:val="18"/>
          <w:szCs w:val="18"/>
        </w:rPr>
        <w:br/>
        <w:t>Minn. R. </w:t>
      </w:r>
      <w:r w:rsidR="0062725B" w:rsidRPr="00A7137D">
        <w:rPr>
          <w:rFonts w:ascii="Arial" w:hAnsi="Arial" w:cs="Arial"/>
          <w:spacing w:val="-2"/>
          <w:sz w:val="18"/>
          <w:szCs w:val="18"/>
        </w:rPr>
        <w:t>7007.0100 to 7007.1850, the</w:t>
      </w:r>
      <w:r w:rsidR="0010591D" w:rsidRPr="00A7137D">
        <w:rPr>
          <w:rFonts w:ascii="Arial" w:hAnsi="Arial" w:cs="Arial"/>
          <w:spacing w:val="-2"/>
          <w:sz w:val="18"/>
          <w:szCs w:val="18"/>
        </w:rPr>
        <w:t>n</w:t>
      </w:r>
      <w:r w:rsidR="0062725B" w:rsidRPr="00A7137D">
        <w:rPr>
          <w:rFonts w:ascii="Arial" w:hAnsi="Arial" w:cs="Arial"/>
          <w:spacing w:val="-2"/>
          <w:sz w:val="18"/>
          <w:szCs w:val="18"/>
        </w:rPr>
        <w:t xml:space="preserve"> you must initiate an administrative amendment under </w:t>
      </w:r>
      <w:r w:rsidR="00A7137D" w:rsidRPr="00A7137D">
        <w:rPr>
          <w:rFonts w:ascii="Arial" w:hAnsi="Arial" w:cs="Arial"/>
          <w:spacing w:val="-2"/>
          <w:sz w:val="18"/>
          <w:szCs w:val="18"/>
        </w:rPr>
        <w:t xml:space="preserve">Minn. R. </w:t>
      </w:r>
      <w:r w:rsidR="0062725B" w:rsidRPr="00A7137D">
        <w:rPr>
          <w:rFonts w:ascii="Arial" w:hAnsi="Arial" w:cs="Arial"/>
          <w:spacing w:val="-2"/>
          <w:sz w:val="18"/>
          <w:szCs w:val="18"/>
        </w:rPr>
        <w:t>7007.1400</w:t>
      </w:r>
      <w:r w:rsidR="00A7137D" w:rsidRPr="00A7137D">
        <w:rPr>
          <w:rFonts w:ascii="Arial" w:hAnsi="Arial" w:cs="Arial"/>
          <w:spacing w:val="-2"/>
          <w:sz w:val="18"/>
          <w:szCs w:val="18"/>
        </w:rPr>
        <w:t xml:space="preserve"> </w:t>
      </w:r>
      <w:r w:rsidR="0062725B" w:rsidRPr="00A7137D">
        <w:rPr>
          <w:rFonts w:ascii="Arial" w:hAnsi="Arial" w:cs="Arial"/>
          <w:spacing w:val="-2"/>
          <w:sz w:val="18"/>
          <w:szCs w:val="18"/>
        </w:rPr>
        <w:t>to include the new requirements no more than 30 days after making the modification</w:t>
      </w:r>
      <w:r w:rsidR="001970EA" w:rsidRPr="00A7137D">
        <w:rPr>
          <w:rFonts w:ascii="Arial" w:hAnsi="Arial" w:cs="Arial"/>
          <w:spacing w:val="-2"/>
          <w:sz w:val="18"/>
          <w:szCs w:val="18"/>
        </w:rPr>
        <w:t>.</w:t>
      </w:r>
      <w:r w:rsidR="009D1B19" w:rsidRPr="009D1B19">
        <w:rPr>
          <w:rFonts w:ascii="Arial" w:hAnsi="Arial" w:cs="Arial"/>
          <w:sz w:val="18"/>
          <w:szCs w:val="18"/>
        </w:rPr>
        <w:t xml:space="preserve"> </w:t>
      </w:r>
      <w:r w:rsidR="009D1B19">
        <w:rPr>
          <w:rFonts w:ascii="Arial" w:hAnsi="Arial" w:cs="Arial"/>
          <w:sz w:val="18"/>
          <w:szCs w:val="18"/>
        </w:rPr>
        <w:t>Use MPCA’s e-Services for an administrative amendment</w:t>
      </w:r>
      <w:r w:rsidR="00E52B3F">
        <w:rPr>
          <w:rFonts w:ascii="Arial" w:hAnsi="Arial" w:cs="Arial"/>
          <w:sz w:val="18"/>
          <w:szCs w:val="18"/>
        </w:rPr>
        <w:t xml:space="preserve"> (found on the </w:t>
      </w:r>
      <w:r w:rsidR="00E52B3F" w:rsidRPr="00E52B3F">
        <w:rPr>
          <w:rFonts w:ascii="Arial" w:eastAsia="Calibri" w:hAnsi="Arial" w:cs="Arial"/>
          <w:sz w:val="18"/>
          <w:szCs w:val="18"/>
        </w:rPr>
        <w:t xml:space="preserve">MPCA </w:t>
      </w:r>
      <w:r w:rsidR="00E52B3F">
        <w:rPr>
          <w:rFonts w:ascii="Arial" w:hAnsi="Arial" w:cs="Arial"/>
          <w:sz w:val="18"/>
          <w:szCs w:val="18"/>
        </w:rPr>
        <w:t xml:space="preserve">website at </w:t>
      </w:r>
      <w:hyperlink r:id="rId10" w:history="1">
        <w:r w:rsidR="00E52B3F" w:rsidRPr="00E52B3F">
          <w:rPr>
            <w:rStyle w:val="Hyperlink"/>
            <w:rFonts w:ascii="Arial" w:hAnsi="Arial" w:cs="Arial"/>
            <w:color w:val="0000FF"/>
            <w:sz w:val="18"/>
            <w:szCs w:val="18"/>
          </w:rPr>
          <w:t>https://www.pca.state.mn.us/data/e-services</w:t>
        </w:r>
      </w:hyperlink>
      <w:r w:rsidR="00E52B3F" w:rsidRPr="00E52B3F">
        <w:rPr>
          <w:rFonts w:ascii="Arial" w:hAnsi="Arial" w:cs="Arial"/>
          <w:sz w:val="18"/>
          <w:szCs w:val="18"/>
        </w:rPr>
        <w:t>).</w:t>
      </w:r>
      <w:r w:rsidR="009D1B19">
        <w:rPr>
          <w:rFonts w:ascii="Arial" w:hAnsi="Arial" w:cs="Arial"/>
          <w:sz w:val="18"/>
          <w:szCs w:val="18"/>
        </w:rPr>
        <w:t xml:space="preserve"> P</w:t>
      </w:r>
      <w:r w:rsidR="00891346">
        <w:rPr>
          <w:rFonts w:ascii="Arial" w:hAnsi="Arial" w:cs="Arial"/>
          <w:sz w:val="18"/>
          <w:szCs w:val="18"/>
        </w:rPr>
        <w:t xml:space="preserve">hysical </w:t>
      </w:r>
      <w:r w:rsidR="009D1B19">
        <w:rPr>
          <w:rFonts w:ascii="Arial" w:hAnsi="Arial" w:cs="Arial"/>
          <w:sz w:val="18"/>
          <w:szCs w:val="18"/>
        </w:rPr>
        <w:t>applications received for an administrative amendment will be denied</w:t>
      </w:r>
      <w:r w:rsidR="005A2144">
        <w:rPr>
          <w:rFonts w:ascii="Arial" w:hAnsi="Arial" w:cs="Arial"/>
          <w:sz w:val="18"/>
          <w:szCs w:val="18"/>
        </w:rPr>
        <w:t xml:space="preserve"> unless </w:t>
      </w:r>
      <w:r w:rsidR="008B3AE8">
        <w:rPr>
          <w:rFonts w:ascii="Arial" w:hAnsi="Arial" w:cs="Arial"/>
          <w:sz w:val="18"/>
          <w:szCs w:val="18"/>
        </w:rPr>
        <w:t xml:space="preserve">specifically instructed within the </w:t>
      </w:r>
      <w:r w:rsidR="00E150C0">
        <w:rPr>
          <w:rFonts w:ascii="Arial" w:hAnsi="Arial" w:cs="Arial"/>
          <w:sz w:val="18"/>
          <w:szCs w:val="18"/>
        </w:rPr>
        <w:t>MPCA</w:t>
      </w:r>
      <w:r w:rsidR="008B3AE8">
        <w:rPr>
          <w:rFonts w:ascii="Arial" w:hAnsi="Arial" w:cs="Arial"/>
          <w:sz w:val="18"/>
          <w:szCs w:val="18"/>
        </w:rPr>
        <w:t xml:space="preserve"> </w:t>
      </w:r>
      <w:r w:rsidR="00E150C0">
        <w:rPr>
          <w:rFonts w:ascii="Arial" w:hAnsi="Arial" w:cs="Arial"/>
          <w:sz w:val="18"/>
          <w:szCs w:val="18"/>
        </w:rPr>
        <w:t>e-S</w:t>
      </w:r>
      <w:r w:rsidR="008B3AE8">
        <w:rPr>
          <w:rFonts w:ascii="Arial" w:hAnsi="Arial" w:cs="Arial"/>
          <w:sz w:val="18"/>
          <w:szCs w:val="18"/>
        </w:rPr>
        <w:t>ervice</w:t>
      </w:r>
      <w:r w:rsidR="009D1B19">
        <w:rPr>
          <w:rFonts w:ascii="Arial" w:hAnsi="Arial" w:cs="Arial"/>
          <w:sz w:val="18"/>
          <w:szCs w:val="18"/>
        </w:rPr>
        <w:t>.</w:t>
      </w:r>
    </w:p>
    <w:p w:rsidR="00811CE9" w:rsidRPr="00A7137D" w:rsidRDefault="007F48AB" w:rsidP="00E52B3F">
      <w:pPr>
        <w:spacing w:before="120"/>
        <w:ind w:left="1260" w:right="-108"/>
        <w:rPr>
          <w:rFonts w:ascii="Arial" w:hAnsi="Arial" w:cs="Arial"/>
          <w:spacing w:val="-2"/>
          <w:sz w:val="18"/>
          <w:szCs w:val="18"/>
        </w:rPr>
      </w:pPr>
      <w:r w:rsidRPr="00A7137D">
        <w:rPr>
          <w:rFonts w:ascii="Arial" w:hAnsi="Arial" w:cs="Arial"/>
          <w:spacing w:val="-2"/>
          <w:sz w:val="18"/>
          <w:szCs w:val="18"/>
        </w:rPr>
        <w:t xml:space="preserve">If the proposed </w:t>
      </w:r>
      <w:r w:rsidR="00B32210" w:rsidRPr="00A7137D">
        <w:rPr>
          <w:rFonts w:ascii="Arial" w:hAnsi="Arial" w:cs="Arial"/>
          <w:spacing w:val="-2"/>
          <w:sz w:val="18"/>
          <w:szCs w:val="18"/>
        </w:rPr>
        <w:t xml:space="preserve">change also </w:t>
      </w:r>
      <w:r w:rsidRPr="00A7137D">
        <w:rPr>
          <w:rFonts w:ascii="Arial" w:hAnsi="Arial" w:cs="Arial"/>
          <w:spacing w:val="-2"/>
          <w:sz w:val="18"/>
          <w:szCs w:val="18"/>
        </w:rPr>
        <w:t>meets the conditions of Minn. R. 7007.1250, subp. 4</w:t>
      </w:r>
      <w:r w:rsidR="004A17D0">
        <w:rPr>
          <w:rFonts w:ascii="Arial" w:hAnsi="Arial" w:cs="Arial"/>
          <w:spacing w:val="-2"/>
          <w:sz w:val="18"/>
          <w:szCs w:val="18"/>
        </w:rPr>
        <w:t>, then you must notify the MPCA</w:t>
      </w:r>
      <w:r w:rsidRPr="00A7137D">
        <w:rPr>
          <w:rFonts w:ascii="Arial" w:hAnsi="Arial" w:cs="Arial"/>
          <w:spacing w:val="-2"/>
          <w:sz w:val="18"/>
          <w:szCs w:val="18"/>
        </w:rPr>
        <w:t xml:space="preserve"> using </w:t>
      </w:r>
      <w:r w:rsidR="0036563B">
        <w:rPr>
          <w:rFonts w:ascii="Arial" w:hAnsi="Arial" w:cs="Arial"/>
          <w:sz w:val="18"/>
          <w:szCs w:val="18"/>
        </w:rPr>
        <w:t>form</w:t>
      </w:r>
      <w:r w:rsidR="0036563B" w:rsidRPr="007B16D8">
        <w:rPr>
          <w:rFonts w:ascii="Arial" w:hAnsi="Arial" w:cs="Arial"/>
          <w:sz w:val="18"/>
          <w:szCs w:val="18"/>
        </w:rPr>
        <w:t xml:space="preserve"> </w:t>
      </w:r>
      <w:r w:rsidRPr="00A7137D">
        <w:rPr>
          <w:rFonts w:ascii="Arial" w:hAnsi="Arial" w:cs="Arial"/>
          <w:spacing w:val="-2"/>
          <w:sz w:val="18"/>
          <w:szCs w:val="18"/>
        </w:rPr>
        <w:t>CH-12.</w:t>
      </w:r>
      <w:r w:rsidR="004B30A4">
        <w:rPr>
          <w:rFonts w:ascii="Arial" w:hAnsi="Arial" w:cs="Arial"/>
          <w:spacing w:val="-2"/>
          <w:sz w:val="18"/>
          <w:szCs w:val="18"/>
        </w:rPr>
        <w:t xml:space="preserve"> Go to question 7.</w:t>
      </w:r>
    </w:p>
    <w:p w:rsidR="00811CE9" w:rsidRPr="007B16D8" w:rsidRDefault="00811CE9" w:rsidP="00E52B3F">
      <w:pPr>
        <w:tabs>
          <w:tab w:val="left" w:pos="1260"/>
        </w:tabs>
        <w:spacing w:before="120"/>
        <w:ind w:left="1260" w:hanging="720"/>
        <w:rPr>
          <w:rFonts w:ascii="Arial" w:hAnsi="Arial" w:cs="Arial"/>
          <w:sz w:val="18"/>
          <w:szCs w:val="18"/>
        </w:rPr>
      </w:pPr>
      <w:r w:rsidRPr="0062725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2725B">
        <w:rPr>
          <w:rFonts w:ascii="Arial" w:hAnsi="Arial" w:cs="Arial"/>
          <w:sz w:val="18"/>
          <w:szCs w:val="18"/>
        </w:rPr>
        <w:instrText xml:space="preserve"> FORMCHECKBOX </w:instrText>
      </w:r>
      <w:r w:rsidR="00F231AF">
        <w:rPr>
          <w:rFonts w:ascii="Arial" w:hAnsi="Arial" w:cs="Arial"/>
          <w:sz w:val="18"/>
          <w:szCs w:val="18"/>
        </w:rPr>
      </w:r>
      <w:r w:rsidR="00F231AF">
        <w:rPr>
          <w:rFonts w:ascii="Arial" w:hAnsi="Arial" w:cs="Arial"/>
          <w:sz w:val="18"/>
          <w:szCs w:val="18"/>
        </w:rPr>
        <w:fldChar w:fldCharType="separate"/>
      </w:r>
      <w:r w:rsidRPr="0062725B">
        <w:rPr>
          <w:rFonts w:ascii="Arial" w:hAnsi="Arial" w:cs="Arial"/>
          <w:sz w:val="18"/>
          <w:szCs w:val="18"/>
        </w:rPr>
        <w:fldChar w:fldCharType="end"/>
      </w:r>
      <w:r w:rsidRPr="0062725B">
        <w:rPr>
          <w:rFonts w:ascii="Arial" w:hAnsi="Arial" w:cs="Arial"/>
          <w:sz w:val="18"/>
          <w:szCs w:val="18"/>
        </w:rPr>
        <w:t xml:space="preserve"> No</w:t>
      </w:r>
      <w:r w:rsidR="00E52B3F">
        <w:rPr>
          <w:rFonts w:ascii="Arial" w:hAnsi="Arial" w:cs="Arial"/>
          <w:sz w:val="18"/>
          <w:szCs w:val="18"/>
        </w:rPr>
        <w:t>.</w:t>
      </w:r>
      <w:r w:rsidR="00E52B3F">
        <w:rPr>
          <w:rFonts w:ascii="Arial" w:hAnsi="Arial" w:cs="Arial"/>
          <w:sz w:val="18"/>
          <w:szCs w:val="18"/>
        </w:rPr>
        <w:tab/>
      </w:r>
      <w:r w:rsidRPr="0062725B">
        <w:rPr>
          <w:rFonts w:ascii="Arial" w:hAnsi="Arial" w:cs="Arial"/>
          <w:sz w:val="18"/>
          <w:szCs w:val="18"/>
        </w:rPr>
        <w:t>Part of the project is not one of the listed insignificant activities listed</w:t>
      </w:r>
      <w:r w:rsidR="00EF754A" w:rsidRPr="0062725B">
        <w:rPr>
          <w:rFonts w:ascii="Arial" w:hAnsi="Arial" w:cs="Arial"/>
          <w:sz w:val="18"/>
          <w:szCs w:val="18"/>
        </w:rPr>
        <w:t xml:space="preserve"> in Minn. R. 7007.1300, subp.</w:t>
      </w:r>
      <w:r w:rsidRPr="0062725B">
        <w:rPr>
          <w:rFonts w:ascii="Arial" w:hAnsi="Arial" w:cs="Arial"/>
          <w:sz w:val="18"/>
          <w:szCs w:val="18"/>
        </w:rPr>
        <w:t xml:space="preserve"> 2 and/or 3</w:t>
      </w:r>
      <w:r w:rsidR="00CA0AF5">
        <w:rPr>
          <w:rFonts w:ascii="Arial" w:hAnsi="Arial" w:cs="Arial"/>
          <w:sz w:val="18"/>
          <w:szCs w:val="18"/>
        </w:rPr>
        <w:t xml:space="preserve"> or the conditionally insignificant activities listed in Minn. R. 7008.4000 to 7008.4110</w:t>
      </w:r>
      <w:r w:rsidR="00EF754A">
        <w:rPr>
          <w:rFonts w:ascii="Arial" w:hAnsi="Arial" w:cs="Arial"/>
          <w:sz w:val="18"/>
          <w:szCs w:val="18"/>
        </w:rPr>
        <w:t xml:space="preserve">. </w:t>
      </w:r>
      <w:r w:rsidRPr="007B16D8">
        <w:rPr>
          <w:rFonts w:ascii="Arial" w:hAnsi="Arial" w:cs="Arial"/>
          <w:sz w:val="18"/>
          <w:szCs w:val="18"/>
        </w:rPr>
        <w:t xml:space="preserve">Go to question </w:t>
      </w:r>
      <w:r w:rsidR="00193FC6">
        <w:rPr>
          <w:rFonts w:ascii="Arial" w:hAnsi="Arial" w:cs="Arial"/>
          <w:sz w:val="18"/>
          <w:szCs w:val="18"/>
        </w:rPr>
        <w:t>7</w:t>
      </w:r>
      <w:r w:rsidRPr="007B16D8">
        <w:rPr>
          <w:rFonts w:ascii="Arial" w:hAnsi="Arial" w:cs="Arial"/>
          <w:sz w:val="18"/>
          <w:szCs w:val="18"/>
        </w:rPr>
        <w:t>.</w:t>
      </w:r>
    </w:p>
    <w:p w:rsidR="00811CE9" w:rsidRPr="007B16D8" w:rsidRDefault="00811CE9" w:rsidP="00252DBE">
      <w:pPr>
        <w:numPr>
          <w:ilvl w:val="0"/>
          <w:numId w:val="1"/>
        </w:numPr>
        <w:tabs>
          <w:tab w:val="clear" w:pos="720"/>
          <w:tab w:val="num" w:pos="-180"/>
        </w:tabs>
        <w:spacing w:before="120"/>
        <w:ind w:left="540" w:hanging="54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t>Can the change be done throug</w:t>
      </w:r>
      <w:r w:rsidR="00EF754A">
        <w:rPr>
          <w:rFonts w:ascii="Arial" w:hAnsi="Arial" w:cs="Arial"/>
          <w:sz w:val="18"/>
          <w:szCs w:val="18"/>
        </w:rPr>
        <w:t xml:space="preserve">h an administrative amendment? </w:t>
      </w:r>
      <w:r w:rsidR="001C0060" w:rsidRPr="00B117F3">
        <w:rPr>
          <w:rFonts w:ascii="Arial" w:hAnsi="Arial" w:cs="Arial"/>
          <w:sz w:val="18"/>
          <w:szCs w:val="18"/>
        </w:rPr>
        <w:t xml:space="preserve">You </w:t>
      </w:r>
      <w:r w:rsidR="001C0060" w:rsidRPr="00B51897">
        <w:rPr>
          <w:rFonts w:ascii="Arial" w:hAnsi="Arial" w:cs="Arial"/>
          <w:b/>
          <w:sz w:val="18"/>
          <w:szCs w:val="18"/>
        </w:rPr>
        <w:t>may</w:t>
      </w:r>
      <w:r w:rsidR="001C0060" w:rsidRPr="00B117F3">
        <w:rPr>
          <w:rFonts w:ascii="Arial" w:hAnsi="Arial" w:cs="Arial"/>
          <w:sz w:val="18"/>
          <w:szCs w:val="18"/>
        </w:rPr>
        <w:t xml:space="preserve"> apply for an administrative amendment for several other reasons</w:t>
      </w:r>
      <w:r w:rsidR="00B37559">
        <w:rPr>
          <w:rFonts w:ascii="Arial" w:hAnsi="Arial" w:cs="Arial"/>
          <w:sz w:val="18"/>
          <w:szCs w:val="18"/>
        </w:rPr>
        <w:t xml:space="preserve"> not listed above</w:t>
      </w:r>
      <w:r w:rsidR="001C0060">
        <w:rPr>
          <w:rFonts w:ascii="Arial" w:hAnsi="Arial" w:cs="Arial"/>
          <w:sz w:val="18"/>
          <w:szCs w:val="18"/>
        </w:rPr>
        <w:t xml:space="preserve">. </w:t>
      </w:r>
      <w:r w:rsidR="001C0060" w:rsidRPr="00B117F3">
        <w:rPr>
          <w:rFonts w:ascii="Arial" w:hAnsi="Arial" w:cs="Arial"/>
          <w:sz w:val="18"/>
          <w:szCs w:val="18"/>
        </w:rPr>
        <w:t xml:space="preserve">These reasons are listed </w:t>
      </w:r>
      <w:r w:rsidR="00584F13">
        <w:rPr>
          <w:rFonts w:ascii="Arial" w:hAnsi="Arial" w:cs="Arial"/>
          <w:sz w:val="18"/>
          <w:szCs w:val="18"/>
        </w:rPr>
        <w:t>in Minn. R. 7007.1400, subp. 1.</w:t>
      </w:r>
    </w:p>
    <w:p w:rsidR="00811CE9" w:rsidRPr="007B16D8" w:rsidRDefault="00811CE9" w:rsidP="00E52B3F">
      <w:pPr>
        <w:tabs>
          <w:tab w:val="left" w:pos="1260"/>
        </w:tabs>
        <w:spacing w:before="120"/>
        <w:ind w:left="1260" w:hanging="72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7B16D8">
        <w:rPr>
          <w:rFonts w:ascii="Arial" w:hAnsi="Arial" w:cs="Arial"/>
          <w:sz w:val="18"/>
          <w:szCs w:val="18"/>
        </w:rPr>
        <w:instrText xml:space="preserve"> FORMCHECKBOX </w:instrText>
      </w:r>
      <w:r w:rsidR="00F231AF">
        <w:rPr>
          <w:rFonts w:ascii="Arial" w:hAnsi="Arial" w:cs="Arial"/>
          <w:sz w:val="18"/>
          <w:szCs w:val="18"/>
        </w:rPr>
      </w:r>
      <w:r w:rsidR="00F231AF">
        <w:rPr>
          <w:rFonts w:ascii="Arial" w:hAnsi="Arial" w:cs="Arial"/>
          <w:sz w:val="18"/>
          <w:szCs w:val="18"/>
        </w:rPr>
        <w:fldChar w:fldCharType="separate"/>
      </w:r>
      <w:r w:rsidRPr="007B16D8">
        <w:rPr>
          <w:rFonts w:ascii="Arial" w:hAnsi="Arial" w:cs="Arial"/>
          <w:sz w:val="18"/>
          <w:szCs w:val="18"/>
        </w:rPr>
        <w:fldChar w:fldCharType="end"/>
      </w:r>
      <w:bookmarkEnd w:id="6"/>
      <w:r w:rsidRPr="007B16D8">
        <w:rPr>
          <w:rFonts w:ascii="Arial" w:hAnsi="Arial" w:cs="Arial"/>
          <w:sz w:val="18"/>
          <w:szCs w:val="18"/>
        </w:rPr>
        <w:t xml:space="preserve"> Yes</w:t>
      </w:r>
      <w:r w:rsidR="00E52B3F">
        <w:rPr>
          <w:rFonts w:ascii="Arial" w:hAnsi="Arial" w:cs="Arial"/>
          <w:sz w:val="18"/>
          <w:szCs w:val="18"/>
        </w:rPr>
        <w:t>.</w:t>
      </w:r>
      <w:r w:rsidR="00E52B3F">
        <w:rPr>
          <w:rFonts w:ascii="Arial" w:hAnsi="Arial" w:cs="Arial"/>
          <w:sz w:val="18"/>
          <w:szCs w:val="18"/>
        </w:rPr>
        <w:tab/>
      </w:r>
      <w:r w:rsidR="003540E9">
        <w:rPr>
          <w:rFonts w:ascii="Arial" w:hAnsi="Arial" w:cs="Arial"/>
          <w:sz w:val="18"/>
          <w:szCs w:val="18"/>
        </w:rPr>
        <w:t>Use MPCA’s e-Services for an administrative amendment</w:t>
      </w:r>
      <w:r w:rsidR="00252DBE">
        <w:rPr>
          <w:rFonts w:ascii="Arial" w:hAnsi="Arial" w:cs="Arial"/>
          <w:sz w:val="18"/>
          <w:szCs w:val="18"/>
        </w:rPr>
        <w:t xml:space="preserve"> (found on the </w:t>
      </w:r>
      <w:r w:rsidR="00252DBE" w:rsidRPr="00E52B3F">
        <w:rPr>
          <w:rFonts w:ascii="Arial" w:eastAsia="Calibri" w:hAnsi="Arial" w:cs="Arial"/>
          <w:sz w:val="18"/>
          <w:szCs w:val="18"/>
        </w:rPr>
        <w:t xml:space="preserve">MPCA </w:t>
      </w:r>
      <w:r w:rsidR="00252DBE">
        <w:rPr>
          <w:rFonts w:ascii="Arial" w:hAnsi="Arial" w:cs="Arial"/>
          <w:sz w:val="18"/>
          <w:szCs w:val="18"/>
        </w:rPr>
        <w:t xml:space="preserve">website at </w:t>
      </w:r>
      <w:hyperlink r:id="rId11" w:history="1">
        <w:r w:rsidR="00252DBE" w:rsidRPr="00E52B3F">
          <w:rPr>
            <w:rStyle w:val="Hyperlink"/>
            <w:rFonts w:ascii="Arial" w:hAnsi="Arial" w:cs="Arial"/>
            <w:color w:val="0000FF"/>
            <w:sz w:val="18"/>
            <w:szCs w:val="18"/>
          </w:rPr>
          <w:t>https://www.pca.state.mn.us/data/e-services</w:t>
        </w:r>
      </w:hyperlink>
      <w:r w:rsidR="00252DBE" w:rsidRPr="00E52B3F">
        <w:rPr>
          <w:rFonts w:ascii="Arial" w:hAnsi="Arial" w:cs="Arial"/>
          <w:sz w:val="18"/>
          <w:szCs w:val="18"/>
        </w:rPr>
        <w:t>).</w:t>
      </w:r>
      <w:r w:rsidR="003540E9">
        <w:rPr>
          <w:rFonts w:ascii="Arial" w:hAnsi="Arial" w:cs="Arial"/>
          <w:sz w:val="18"/>
          <w:szCs w:val="18"/>
        </w:rPr>
        <w:t xml:space="preserve"> P</w:t>
      </w:r>
      <w:r w:rsidR="00891346">
        <w:rPr>
          <w:rFonts w:ascii="Arial" w:hAnsi="Arial" w:cs="Arial"/>
          <w:sz w:val="18"/>
          <w:szCs w:val="18"/>
        </w:rPr>
        <w:t xml:space="preserve">hysical </w:t>
      </w:r>
      <w:r w:rsidR="003540E9">
        <w:rPr>
          <w:rFonts w:ascii="Arial" w:hAnsi="Arial" w:cs="Arial"/>
          <w:sz w:val="18"/>
          <w:szCs w:val="18"/>
        </w:rPr>
        <w:t>applications received for an administrative amendment will be denied.</w:t>
      </w:r>
    </w:p>
    <w:p w:rsidR="00811CE9" w:rsidRDefault="00811CE9" w:rsidP="00E52B3F">
      <w:pPr>
        <w:tabs>
          <w:tab w:val="left" w:pos="1260"/>
        </w:tabs>
        <w:spacing w:before="120"/>
        <w:ind w:left="1260" w:hanging="72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7B16D8">
        <w:rPr>
          <w:rFonts w:ascii="Arial" w:hAnsi="Arial" w:cs="Arial"/>
          <w:sz w:val="18"/>
          <w:szCs w:val="18"/>
        </w:rPr>
        <w:instrText xml:space="preserve"> FORMCHECKBOX </w:instrText>
      </w:r>
      <w:r w:rsidR="00F231AF">
        <w:rPr>
          <w:rFonts w:ascii="Arial" w:hAnsi="Arial" w:cs="Arial"/>
          <w:sz w:val="18"/>
          <w:szCs w:val="18"/>
        </w:rPr>
      </w:r>
      <w:r w:rsidR="00F231AF">
        <w:rPr>
          <w:rFonts w:ascii="Arial" w:hAnsi="Arial" w:cs="Arial"/>
          <w:sz w:val="18"/>
          <w:szCs w:val="18"/>
        </w:rPr>
        <w:fldChar w:fldCharType="separate"/>
      </w:r>
      <w:r w:rsidRPr="007B16D8">
        <w:rPr>
          <w:rFonts w:ascii="Arial" w:hAnsi="Arial" w:cs="Arial"/>
          <w:sz w:val="18"/>
          <w:szCs w:val="18"/>
        </w:rPr>
        <w:fldChar w:fldCharType="end"/>
      </w:r>
      <w:bookmarkEnd w:id="7"/>
      <w:r w:rsidRPr="007B16D8">
        <w:rPr>
          <w:rFonts w:ascii="Arial" w:hAnsi="Arial" w:cs="Arial"/>
          <w:sz w:val="18"/>
          <w:szCs w:val="18"/>
        </w:rPr>
        <w:t xml:space="preserve"> No</w:t>
      </w:r>
      <w:r w:rsidR="00EF754A">
        <w:rPr>
          <w:rFonts w:ascii="Arial" w:hAnsi="Arial" w:cs="Arial"/>
          <w:sz w:val="18"/>
          <w:szCs w:val="18"/>
        </w:rPr>
        <w:t>.</w:t>
      </w:r>
      <w:r w:rsidR="00E52B3F">
        <w:rPr>
          <w:rFonts w:ascii="Arial" w:hAnsi="Arial" w:cs="Arial"/>
          <w:sz w:val="18"/>
          <w:szCs w:val="18"/>
        </w:rPr>
        <w:tab/>
      </w:r>
      <w:r w:rsidRPr="007B16D8">
        <w:rPr>
          <w:rFonts w:ascii="Arial" w:hAnsi="Arial" w:cs="Arial"/>
          <w:sz w:val="18"/>
          <w:szCs w:val="18"/>
        </w:rPr>
        <w:t xml:space="preserve">Go to question </w:t>
      </w:r>
      <w:r w:rsidR="00193FC6">
        <w:rPr>
          <w:rFonts w:ascii="Arial" w:hAnsi="Arial" w:cs="Arial"/>
          <w:sz w:val="18"/>
          <w:szCs w:val="18"/>
        </w:rPr>
        <w:t>8</w:t>
      </w:r>
      <w:r w:rsidRPr="007B16D8">
        <w:rPr>
          <w:rFonts w:ascii="Arial" w:hAnsi="Arial" w:cs="Arial"/>
          <w:sz w:val="18"/>
          <w:szCs w:val="18"/>
        </w:rPr>
        <w:t>.</w:t>
      </w:r>
    </w:p>
    <w:p w:rsidR="00811CE9" w:rsidRPr="007B16D8" w:rsidRDefault="00811CE9" w:rsidP="008512E6">
      <w:pPr>
        <w:keepNext/>
        <w:keepLines/>
        <w:numPr>
          <w:ilvl w:val="0"/>
          <w:numId w:val="1"/>
        </w:numPr>
        <w:tabs>
          <w:tab w:val="clear" w:pos="720"/>
          <w:tab w:val="num" w:pos="-180"/>
        </w:tabs>
        <w:spacing w:before="120"/>
        <w:ind w:left="540" w:hanging="54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t>Can the change be made through the “contrav</w:t>
      </w:r>
      <w:r w:rsidR="00EF754A">
        <w:rPr>
          <w:rFonts w:ascii="Arial" w:hAnsi="Arial" w:cs="Arial"/>
          <w:sz w:val="18"/>
          <w:szCs w:val="18"/>
        </w:rPr>
        <w:t xml:space="preserve">ening permit terms” provision? </w:t>
      </w:r>
      <w:r w:rsidRPr="007B16D8">
        <w:rPr>
          <w:rFonts w:ascii="Arial" w:hAnsi="Arial" w:cs="Arial"/>
          <w:sz w:val="18"/>
          <w:szCs w:val="18"/>
        </w:rPr>
        <w:t xml:space="preserve">Use </w:t>
      </w:r>
      <w:r w:rsidR="0036563B">
        <w:rPr>
          <w:rFonts w:ascii="Arial" w:hAnsi="Arial" w:cs="Arial"/>
          <w:sz w:val="18"/>
          <w:szCs w:val="18"/>
        </w:rPr>
        <w:t>form</w:t>
      </w:r>
      <w:r w:rsidRPr="007B16D8">
        <w:rPr>
          <w:rFonts w:ascii="Arial" w:hAnsi="Arial" w:cs="Arial"/>
          <w:sz w:val="18"/>
          <w:szCs w:val="18"/>
        </w:rPr>
        <w:t xml:space="preserve"> CH-09 to determine Yes or No.</w:t>
      </w:r>
    </w:p>
    <w:p w:rsidR="00811CE9" w:rsidRPr="007B16D8" w:rsidRDefault="00811CE9" w:rsidP="008512E6">
      <w:pPr>
        <w:keepNext/>
        <w:keepLines/>
        <w:tabs>
          <w:tab w:val="left" w:pos="1260"/>
        </w:tabs>
        <w:spacing w:before="120"/>
        <w:ind w:left="1260" w:hanging="72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7B16D8">
        <w:rPr>
          <w:rFonts w:ascii="Arial" w:hAnsi="Arial" w:cs="Arial"/>
          <w:sz w:val="18"/>
          <w:szCs w:val="18"/>
        </w:rPr>
        <w:instrText xml:space="preserve"> FORMCHECKBOX </w:instrText>
      </w:r>
      <w:r w:rsidR="00F231AF">
        <w:rPr>
          <w:rFonts w:ascii="Arial" w:hAnsi="Arial" w:cs="Arial"/>
          <w:sz w:val="18"/>
          <w:szCs w:val="18"/>
        </w:rPr>
      </w:r>
      <w:r w:rsidR="00F231AF">
        <w:rPr>
          <w:rFonts w:ascii="Arial" w:hAnsi="Arial" w:cs="Arial"/>
          <w:sz w:val="18"/>
          <w:szCs w:val="18"/>
        </w:rPr>
        <w:fldChar w:fldCharType="separate"/>
      </w:r>
      <w:r w:rsidRPr="007B16D8">
        <w:rPr>
          <w:rFonts w:ascii="Arial" w:hAnsi="Arial" w:cs="Arial"/>
          <w:sz w:val="18"/>
          <w:szCs w:val="18"/>
        </w:rPr>
        <w:fldChar w:fldCharType="end"/>
      </w:r>
      <w:bookmarkEnd w:id="8"/>
      <w:r w:rsidRPr="007B16D8">
        <w:rPr>
          <w:rFonts w:ascii="Arial" w:hAnsi="Arial" w:cs="Arial"/>
          <w:sz w:val="18"/>
          <w:szCs w:val="18"/>
        </w:rPr>
        <w:t xml:space="preserve"> Yes</w:t>
      </w:r>
      <w:r w:rsidR="00EF754A">
        <w:rPr>
          <w:rFonts w:ascii="Arial" w:hAnsi="Arial" w:cs="Arial"/>
          <w:sz w:val="18"/>
          <w:szCs w:val="18"/>
        </w:rPr>
        <w:t>.</w:t>
      </w:r>
      <w:r w:rsidR="00E52B3F">
        <w:rPr>
          <w:rFonts w:ascii="Arial" w:hAnsi="Arial" w:cs="Arial"/>
          <w:sz w:val="18"/>
          <w:szCs w:val="18"/>
        </w:rPr>
        <w:tab/>
      </w:r>
      <w:r w:rsidR="00D36BA1">
        <w:rPr>
          <w:rFonts w:ascii="Arial" w:hAnsi="Arial" w:cs="Arial"/>
          <w:sz w:val="18"/>
          <w:szCs w:val="18"/>
        </w:rPr>
        <w:t xml:space="preserve">Include </w:t>
      </w:r>
      <w:r w:rsidR="0036563B">
        <w:rPr>
          <w:rFonts w:ascii="Arial" w:hAnsi="Arial" w:cs="Arial"/>
          <w:sz w:val="18"/>
          <w:szCs w:val="18"/>
        </w:rPr>
        <w:t>form</w:t>
      </w:r>
      <w:r w:rsidR="0036563B" w:rsidRPr="007B16D8">
        <w:rPr>
          <w:rFonts w:ascii="Arial" w:hAnsi="Arial" w:cs="Arial"/>
          <w:sz w:val="18"/>
          <w:szCs w:val="18"/>
        </w:rPr>
        <w:t xml:space="preserve"> </w:t>
      </w:r>
      <w:r w:rsidR="00D36BA1">
        <w:rPr>
          <w:rFonts w:ascii="Arial" w:hAnsi="Arial" w:cs="Arial"/>
          <w:sz w:val="18"/>
          <w:szCs w:val="18"/>
        </w:rPr>
        <w:t>CH-09 in your submittal. Proceed to question 12</w:t>
      </w:r>
      <w:r w:rsidR="00D36BA1" w:rsidRPr="007B16D8">
        <w:rPr>
          <w:rFonts w:ascii="Arial" w:hAnsi="Arial" w:cs="Arial"/>
          <w:sz w:val="18"/>
          <w:szCs w:val="18"/>
        </w:rPr>
        <w:t>.</w:t>
      </w:r>
    </w:p>
    <w:p w:rsidR="00811CE9" w:rsidRPr="007B16D8" w:rsidRDefault="00811CE9" w:rsidP="00E52B3F">
      <w:pPr>
        <w:tabs>
          <w:tab w:val="left" w:pos="1260"/>
        </w:tabs>
        <w:spacing w:before="120"/>
        <w:ind w:left="54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Pr="007B16D8">
        <w:rPr>
          <w:rFonts w:ascii="Arial" w:hAnsi="Arial" w:cs="Arial"/>
          <w:sz w:val="18"/>
          <w:szCs w:val="18"/>
        </w:rPr>
        <w:instrText xml:space="preserve"> FORMCHECKBOX </w:instrText>
      </w:r>
      <w:r w:rsidR="00F231AF">
        <w:rPr>
          <w:rFonts w:ascii="Arial" w:hAnsi="Arial" w:cs="Arial"/>
          <w:sz w:val="18"/>
          <w:szCs w:val="18"/>
        </w:rPr>
      </w:r>
      <w:r w:rsidR="00F231AF">
        <w:rPr>
          <w:rFonts w:ascii="Arial" w:hAnsi="Arial" w:cs="Arial"/>
          <w:sz w:val="18"/>
          <w:szCs w:val="18"/>
        </w:rPr>
        <w:fldChar w:fldCharType="separate"/>
      </w:r>
      <w:r w:rsidRPr="007B16D8">
        <w:rPr>
          <w:rFonts w:ascii="Arial" w:hAnsi="Arial" w:cs="Arial"/>
          <w:sz w:val="18"/>
          <w:szCs w:val="18"/>
        </w:rPr>
        <w:fldChar w:fldCharType="end"/>
      </w:r>
      <w:bookmarkEnd w:id="9"/>
      <w:r w:rsidRPr="007B16D8">
        <w:rPr>
          <w:rFonts w:ascii="Arial" w:hAnsi="Arial" w:cs="Arial"/>
          <w:sz w:val="18"/>
          <w:szCs w:val="18"/>
        </w:rPr>
        <w:t xml:space="preserve"> No</w:t>
      </w:r>
      <w:r w:rsidR="00E52B3F">
        <w:rPr>
          <w:rFonts w:ascii="Arial" w:hAnsi="Arial" w:cs="Arial"/>
          <w:sz w:val="18"/>
          <w:szCs w:val="18"/>
        </w:rPr>
        <w:t>.</w:t>
      </w:r>
      <w:r w:rsidR="00E52B3F">
        <w:rPr>
          <w:rFonts w:ascii="Arial" w:hAnsi="Arial" w:cs="Arial"/>
          <w:sz w:val="18"/>
          <w:szCs w:val="18"/>
        </w:rPr>
        <w:tab/>
      </w:r>
      <w:r w:rsidRPr="007B16D8">
        <w:rPr>
          <w:rFonts w:ascii="Arial" w:hAnsi="Arial" w:cs="Arial"/>
          <w:sz w:val="18"/>
          <w:szCs w:val="18"/>
        </w:rPr>
        <w:t xml:space="preserve">Go to question </w:t>
      </w:r>
      <w:r w:rsidR="00193FC6">
        <w:rPr>
          <w:rFonts w:ascii="Arial" w:hAnsi="Arial" w:cs="Arial"/>
          <w:sz w:val="18"/>
          <w:szCs w:val="18"/>
        </w:rPr>
        <w:t>9</w:t>
      </w:r>
      <w:r w:rsidRPr="007B16D8">
        <w:rPr>
          <w:rFonts w:ascii="Arial" w:hAnsi="Arial" w:cs="Arial"/>
          <w:sz w:val="18"/>
          <w:szCs w:val="18"/>
        </w:rPr>
        <w:t>.</w:t>
      </w:r>
    </w:p>
    <w:p w:rsidR="00811CE9" w:rsidRPr="007B16D8" w:rsidRDefault="00D77634" w:rsidP="00252DBE">
      <w:pPr>
        <w:keepNext/>
        <w:keepLines/>
        <w:numPr>
          <w:ilvl w:val="0"/>
          <w:numId w:val="1"/>
        </w:numPr>
        <w:tabs>
          <w:tab w:val="clear" w:pos="720"/>
          <w:tab w:val="num" w:pos="-180"/>
        </w:tabs>
        <w:spacing w:before="120"/>
        <w:ind w:left="547" w:hanging="5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Is a minor or moderate amendment needed?</w:t>
      </w:r>
      <w:r w:rsidR="00357299">
        <w:rPr>
          <w:rFonts w:ascii="Arial" w:hAnsi="Arial" w:cs="Arial"/>
          <w:sz w:val="18"/>
          <w:szCs w:val="18"/>
        </w:rPr>
        <w:t xml:space="preserve"> Complete </w:t>
      </w:r>
      <w:r w:rsidR="0036563B">
        <w:rPr>
          <w:rFonts w:ascii="Arial" w:hAnsi="Arial" w:cs="Arial"/>
          <w:sz w:val="18"/>
          <w:szCs w:val="18"/>
        </w:rPr>
        <w:t>form</w:t>
      </w:r>
      <w:r w:rsidR="0036563B" w:rsidRPr="007B16D8">
        <w:rPr>
          <w:rFonts w:ascii="Arial" w:hAnsi="Arial" w:cs="Arial"/>
          <w:sz w:val="18"/>
          <w:szCs w:val="18"/>
        </w:rPr>
        <w:t xml:space="preserve"> </w:t>
      </w:r>
      <w:r w:rsidR="00357299">
        <w:rPr>
          <w:rFonts w:ascii="Arial" w:hAnsi="Arial" w:cs="Arial"/>
          <w:sz w:val="18"/>
          <w:szCs w:val="18"/>
        </w:rPr>
        <w:t>CH-10 to determine Yes or No.</w:t>
      </w:r>
    </w:p>
    <w:p w:rsidR="00811CE9" w:rsidRPr="007B16D8" w:rsidRDefault="00811CE9" w:rsidP="00E52B3F">
      <w:pPr>
        <w:tabs>
          <w:tab w:val="left" w:pos="1260"/>
        </w:tabs>
        <w:spacing w:before="120"/>
        <w:ind w:left="1260" w:hanging="72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 w:rsidRPr="007B16D8">
        <w:rPr>
          <w:rFonts w:ascii="Arial" w:hAnsi="Arial" w:cs="Arial"/>
          <w:sz w:val="18"/>
          <w:szCs w:val="18"/>
        </w:rPr>
        <w:instrText xml:space="preserve"> FORMCHECKBOX </w:instrText>
      </w:r>
      <w:r w:rsidR="00F231AF">
        <w:rPr>
          <w:rFonts w:ascii="Arial" w:hAnsi="Arial" w:cs="Arial"/>
          <w:sz w:val="18"/>
          <w:szCs w:val="18"/>
        </w:rPr>
      </w:r>
      <w:r w:rsidR="00F231AF">
        <w:rPr>
          <w:rFonts w:ascii="Arial" w:hAnsi="Arial" w:cs="Arial"/>
          <w:sz w:val="18"/>
          <w:szCs w:val="18"/>
        </w:rPr>
        <w:fldChar w:fldCharType="separate"/>
      </w:r>
      <w:r w:rsidRPr="007B16D8">
        <w:rPr>
          <w:rFonts w:ascii="Arial" w:hAnsi="Arial" w:cs="Arial"/>
          <w:sz w:val="18"/>
          <w:szCs w:val="18"/>
        </w:rPr>
        <w:fldChar w:fldCharType="end"/>
      </w:r>
      <w:bookmarkEnd w:id="10"/>
      <w:r w:rsidRPr="007B16D8">
        <w:rPr>
          <w:rFonts w:ascii="Arial" w:hAnsi="Arial" w:cs="Arial"/>
          <w:sz w:val="18"/>
          <w:szCs w:val="18"/>
        </w:rPr>
        <w:t xml:space="preserve"> Yes</w:t>
      </w:r>
      <w:r w:rsidR="00E52B3F">
        <w:rPr>
          <w:rFonts w:ascii="Arial" w:hAnsi="Arial" w:cs="Arial"/>
          <w:sz w:val="18"/>
          <w:szCs w:val="18"/>
        </w:rPr>
        <w:t>.</w:t>
      </w:r>
      <w:r w:rsidR="00E52B3F">
        <w:rPr>
          <w:rFonts w:ascii="Arial" w:hAnsi="Arial" w:cs="Arial"/>
          <w:sz w:val="18"/>
          <w:szCs w:val="18"/>
        </w:rPr>
        <w:tab/>
      </w:r>
      <w:r w:rsidR="00D36BA1">
        <w:rPr>
          <w:rFonts w:ascii="Arial" w:hAnsi="Arial" w:cs="Arial"/>
          <w:sz w:val="18"/>
          <w:szCs w:val="18"/>
        </w:rPr>
        <w:t xml:space="preserve">Include </w:t>
      </w:r>
      <w:r w:rsidR="0036563B">
        <w:rPr>
          <w:rFonts w:ascii="Arial" w:hAnsi="Arial" w:cs="Arial"/>
          <w:sz w:val="18"/>
          <w:szCs w:val="18"/>
        </w:rPr>
        <w:t>form</w:t>
      </w:r>
      <w:r w:rsidR="0036563B" w:rsidRPr="007B16D8">
        <w:rPr>
          <w:rFonts w:ascii="Arial" w:hAnsi="Arial" w:cs="Arial"/>
          <w:sz w:val="18"/>
          <w:szCs w:val="18"/>
        </w:rPr>
        <w:t xml:space="preserve"> </w:t>
      </w:r>
      <w:r w:rsidR="00D36BA1">
        <w:rPr>
          <w:rFonts w:ascii="Arial" w:hAnsi="Arial" w:cs="Arial"/>
          <w:sz w:val="18"/>
          <w:szCs w:val="18"/>
        </w:rPr>
        <w:t xml:space="preserve">CH-10 in your submittal. </w:t>
      </w:r>
      <w:r w:rsidR="00D77634">
        <w:rPr>
          <w:rFonts w:ascii="Arial" w:hAnsi="Arial" w:cs="Arial"/>
          <w:sz w:val="18"/>
          <w:szCs w:val="18"/>
        </w:rPr>
        <w:t>G</w:t>
      </w:r>
      <w:r w:rsidRPr="007B16D8">
        <w:rPr>
          <w:rFonts w:ascii="Arial" w:hAnsi="Arial" w:cs="Arial"/>
          <w:sz w:val="18"/>
          <w:szCs w:val="18"/>
        </w:rPr>
        <w:t xml:space="preserve">o to question </w:t>
      </w:r>
      <w:r w:rsidR="00193FC6">
        <w:rPr>
          <w:rFonts w:ascii="Arial" w:hAnsi="Arial" w:cs="Arial"/>
          <w:sz w:val="18"/>
          <w:szCs w:val="18"/>
        </w:rPr>
        <w:t>10</w:t>
      </w:r>
      <w:r w:rsidR="00252DBE">
        <w:rPr>
          <w:rFonts w:ascii="Arial" w:hAnsi="Arial" w:cs="Arial"/>
          <w:sz w:val="18"/>
          <w:szCs w:val="18"/>
        </w:rPr>
        <w:t>.</w:t>
      </w:r>
    </w:p>
    <w:p w:rsidR="00811CE9" w:rsidRPr="007B16D8" w:rsidRDefault="00811CE9" w:rsidP="00E52B3F">
      <w:pPr>
        <w:tabs>
          <w:tab w:val="left" w:pos="1260"/>
        </w:tabs>
        <w:spacing w:before="120"/>
        <w:ind w:left="1260" w:hanging="72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Pr="007B16D8">
        <w:rPr>
          <w:rFonts w:ascii="Arial" w:hAnsi="Arial" w:cs="Arial"/>
          <w:sz w:val="18"/>
          <w:szCs w:val="18"/>
        </w:rPr>
        <w:instrText xml:space="preserve"> FORMCHECKBOX </w:instrText>
      </w:r>
      <w:r w:rsidR="00F231AF">
        <w:rPr>
          <w:rFonts w:ascii="Arial" w:hAnsi="Arial" w:cs="Arial"/>
          <w:sz w:val="18"/>
          <w:szCs w:val="18"/>
        </w:rPr>
      </w:r>
      <w:r w:rsidR="00F231AF">
        <w:rPr>
          <w:rFonts w:ascii="Arial" w:hAnsi="Arial" w:cs="Arial"/>
          <w:sz w:val="18"/>
          <w:szCs w:val="18"/>
        </w:rPr>
        <w:fldChar w:fldCharType="separate"/>
      </w:r>
      <w:r w:rsidRPr="007B16D8">
        <w:rPr>
          <w:rFonts w:ascii="Arial" w:hAnsi="Arial" w:cs="Arial"/>
          <w:sz w:val="18"/>
          <w:szCs w:val="18"/>
        </w:rPr>
        <w:fldChar w:fldCharType="end"/>
      </w:r>
      <w:bookmarkEnd w:id="11"/>
      <w:r w:rsidRPr="007B16D8">
        <w:rPr>
          <w:rFonts w:ascii="Arial" w:hAnsi="Arial" w:cs="Arial"/>
          <w:sz w:val="18"/>
          <w:szCs w:val="18"/>
        </w:rPr>
        <w:t xml:space="preserve"> No</w:t>
      </w:r>
      <w:r w:rsidR="00E52B3F">
        <w:rPr>
          <w:rFonts w:ascii="Arial" w:hAnsi="Arial" w:cs="Arial"/>
          <w:sz w:val="18"/>
          <w:szCs w:val="18"/>
        </w:rPr>
        <w:t>.</w:t>
      </w:r>
      <w:r w:rsidR="00E52B3F">
        <w:rPr>
          <w:rFonts w:ascii="Arial" w:hAnsi="Arial" w:cs="Arial"/>
          <w:sz w:val="18"/>
          <w:szCs w:val="18"/>
        </w:rPr>
        <w:tab/>
      </w:r>
      <w:r w:rsidRPr="007B16D8">
        <w:rPr>
          <w:rFonts w:ascii="Arial" w:hAnsi="Arial" w:cs="Arial"/>
          <w:sz w:val="18"/>
          <w:szCs w:val="18"/>
        </w:rPr>
        <w:t xml:space="preserve">Complete </w:t>
      </w:r>
      <w:r w:rsidR="0036563B">
        <w:rPr>
          <w:rFonts w:ascii="Arial" w:hAnsi="Arial" w:cs="Arial"/>
          <w:sz w:val="18"/>
          <w:szCs w:val="18"/>
        </w:rPr>
        <w:t>form</w:t>
      </w:r>
      <w:r w:rsidR="0036563B" w:rsidRPr="007B16D8">
        <w:rPr>
          <w:rFonts w:ascii="Arial" w:hAnsi="Arial" w:cs="Arial"/>
          <w:sz w:val="18"/>
          <w:szCs w:val="18"/>
        </w:rPr>
        <w:t xml:space="preserve"> </w:t>
      </w:r>
      <w:r w:rsidRPr="007B16D8">
        <w:rPr>
          <w:rFonts w:ascii="Arial" w:hAnsi="Arial" w:cs="Arial"/>
          <w:sz w:val="18"/>
          <w:szCs w:val="18"/>
        </w:rPr>
        <w:t>CH-12 to determine what notification or recordkeeping requirements apply</w:t>
      </w:r>
      <w:r w:rsidR="00EF754A">
        <w:rPr>
          <w:rFonts w:ascii="Arial" w:hAnsi="Arial" w:cs="Arial"/>
          <w:sz w:val="18"/>
          <w:szCs w:val="18"/>
        </w:rPr>
        <w:t>.</w:t>
      </w:r>
      <w:r w:rsidR="00B16EE8">
        <w:rPr>
          <w:rFonts w:ascii="Arial" w:hAnsi="Arial" w:cs="Arial"/>
          <w:sz w:val="18"/>
          <w:szCs w:val="18"/>
        </w:rPr>
        <w:t xml:space="preserve"> Proceed to question 12.</w:t>
      </w:r>
    </w:p>
    <w:p w:rsidR="00811CE9" w:rsidRPr="007B16D8" w:rsidRDefault="00811CE9" w:rsidP="00252DBE">
      <w:pPr>
        <w:numPr>
          <w:ilvl w:val="0"/>
          <w:numId w:val="1"/>
        </w:numPr>
        <w:tabs>
          <w:tab w:val="clear" w:pos="720"/>
          <w:tab w:val="num" w:pos="-180"/>
        </w:tabs>
        <w:spacing w:before="120"/>
        <w:ind w:left="540" w:hanging="54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t xml:space="preserve">Complete </w:t>
      </w:r>
      <w:r w:rsidR="0036563B">
        <w:rPr>
          <w:rFonts w:ascii="Arial" w:hAnsi="Arial" w:cs="Arial"/>
          <w:sz w:val="18"/>
          <w:szCs w:val="18"/>
        </w:rPr>
        <w:t>form</w:t>
      </w:r>
      <w:r w:rsidR="0036563B" w:rsidRPr="007B16D8">
        <w:rPr>
          <w:rFonts w:ascii="Arial" w:hAnsi="Arial" w:cs="Arial"/>
          <w:sz w:val="18"/>
          <w:szCs w:val="18"/>
        </w:rPr>
        <w:t xml:space="preserve"> </w:t>
      </w:r>
      <w:r w:rsidRPr="007B16D8">
        <w:rPr>
          <w:rFonts w:ascii="Arial" w:hAnsi="Arial" w:cs="Arial"/>
          <w:sz w:val="18"/>
          <w:szCs w:val="18"/>
        </w:rPr>
        <w:t>CH-11 to determine your status with regard to crossing permit thresholds, and indicate that status below.</w:t>
      </w:r>
    </w:p>
    <w:p w:rsidR="00811CE9" w:rsidRPr="007B16D8" w:rsidRDefault="00811CE9" w:rsidP="00534B6C">
      <w:pPr>
        <w:spacing w:before="120"/>
        <w:ind w:left="810" w:hanging="27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B16D8">
        <w:rPr>
          <w:rFonts w:ascii="Arial" w:hAnsi="Arial" w:cs="Arial"/>
          <w:sz w:val="18"/>
          <w:szCs w:val="18"/>
        </w:rPr>
        <w:instrText xml:space="preserve"> FORMCHECKBOX </w:instrText>
      </w:r>
      <w:r w:rsidR="00F231AF">
        <w:rPr>
          <w:rFonts w:ascii="Arial" w:hAnsi="Arial" w:cs="Arial"/>
          <w:sz w:val="18"/>
          <w:szCs w:val="18"/>
        </w:rPr>
      </w:r>
      <w:r w:rsidR="00F231AF">
        <w:rPr>
          <w:rFonts w:ascii="Arial" w:hAnsi="Arial" w:cs="Arial"/>
          <w:sz w:val="18"/>
          <w:szCs w:val="18"/>
        </w:rPr>
        <w:fldChar w:fldCharType="separate"/>
      </w:r>
      <w:r w:rsidRPr="007B16D8">
        <w:rPr>
          <w:rFonts w:ascii="Arial" w:hAnsi="Arial" w:cs="Arial"/>
          <w:sz w:val="18"/>
          <w:szCs w:val="18"/>
        </w:rPr>
        <w:fldChar w:fldCharType="end"/>
      </w:r>
      <w:r w:rsidR="00534B6C">
        <w:rPr>
          <w:rFonts w:ascii="Arial" w:hAnsi="Arial" w:cs="Arial"/>
          <w:sz w:val="18"/>
          <w:szCs w:val="18"/>
        </w:rPr>
        <w:t xml:space="preserve"> </w:t>
      </w:r>
      <w:r w:rsidRPr="007B16D8">
        <w:rPr>
          <w:rFonts w:ascii="Arial" w:hAnsi="Arial" w:cs="Arial"/>
          <w:sz w:val="18"/>
          <w:szCs w:val="18"/>
        </w:rPr>
        <w:t>This change can be made through the permit amendment provisions of Minn. R. 7007.1450 or 7007.1500.</w:t>
      </w:r>
      <w:r w:rsidR="002357BC">
        <w:rPr>
          <w:rFonts w:ascii="Arial" w:hAnsi="Arial" w:cs="Arial"/>
          <w:sz w:val="18"/>
          <w:szCs w:val="18"/>
        </w:rPr>
        <w:t xml:space="preserve"> </w:t>
      </w:r>
      <w:r w:rsidR="00501731">
        <w:rPr>
          <w:rFonts w:ascii="Arial" w:hAnsi="Arial" w:cs="Arial"/>
          <w:sz w:val="18"/>
          <w:szCs w:val="18"/>
        </w:rPr>
        <w:t xml:space="preserve">Include </w:t>
      </w:r>
      <w:r w:rsidR="0036563B">
        <w:rPr>
          <w:rFonts w:ascii="Arial" w:hAnsi="Arial" w:cs="Arial"/>
          <w:sz w:val="18"/>
          <w:szCs w:val="18"/>
        </w:rPr>
        <w:t>form</w:t>
      </w:r>
      <w:r w:rsidR="0036563B" w:rsidRPr="007B16D8">
        <w:rPr>
          <w:rFonts w:ascii="Arial" w:hAnsi="Arial" w:cs="Arial"/>
          <w:sz w:val="18"/>
          <w:szCs w:val="18"/>
        </w:rPr>
        <w:t xml:space="preserve"> </w:t>
      </w:r>
      <w:r w:rsidR="00501731">
        <w:rPr>
          <w:rFonts w:ascii="Arial" w:hAnsi="Arial" w:cs="Arial"/>
          <w:sz w:val="18"/>
          <w:szCs w:val="18"/>
        </w:rPr>
        <w:t xml:space="preserve">CH-11 in your submittal. </w:t>
      </w:r>
      <w:r w:rsidR="005A2144">
        <w:rPr>
          <w:rFonts w:ascii="Arial" w:hAnsi="Arial" w:cs="Arial"/>
          <w:sz w:val="18"/>
          <w:szCs w:val="18"/>
        </w:rPr>
        <w:t>P</w:t>
      </w:r>
      <w:r w:rsidR="002357BC">
        <w:rPr>
          <w:rFonts w:ascii="Arial" w:hAnsi="Arial" w:cs="Arial"/>
          <w:sz w:val="18"/>
          <w:szCs w:val="18"/>
        </w:rPr>
        <w:t>roceed to question 11.</w:t>
      </w:r>
    </w:p>
    <w:p w:rsidR="00811CE9" w:rsidRPr="007B16D8" w:rsidRDefault="00811CE9" w:rsidP="00534B6C">
      <w:pPr>
        <w:spacing w:before="120"/>
        <w:ind w:left="810" w:hanging="27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B16D8">
        <w:rPr>
          <w:rFonts w:ascii="Arial" w:hAnsi="Arial" w:cs="Arial"/>
          <w:sz w:val="18"/>
          <w:szCs w:val="18"/>
        </w:rPr>
        <w:instrText xml:space="preserve"> FORMCHECKBOX </w:instrText>
      </w:r>
      <w:r w:rsidR="00F231AF">
        <w:rPr>
          <w:rFonts w:ascii="Arial" w:hAnsi="Arial" w:cs="Arial"/>
          <w:sz w:val="18"/>
          <w:szCs w:val="18"/>
        </w:rPr>
      </w:r>
      <w:r w:rsidR="00F231AF">
        <w:rPr>
          <w:rFonts w:ascii="Arial" w:hAnsi="Arial" w:cs="Arial"/>
          <w:sz w:val="18"/>
          <w:szCs w:val="18"/>
        </w:rPr>
        <w:fldChar w:fldCharType="separate"/>
      </w:r>
      <w:r w:rsidRPr="007B16D8">
        <w:rPr>
          <w:rFonts w:ascii="Arial" w:hAnsi="Arial" w:cs="Arial"/>
          <w:sz w:val="18"/>
          <w:szCs w:val="18"/>
        </w:rPr>
        <w:fldChar w:fldCharType="end"/>
      </w:r>
      <w:r w:rsidR="00534B6C">
        <w:rPr>
          <w:rFonts w:ascii="Arial" w:hAnsi="Arial" w:cs="Arial"/>
          <w:sz w:val="18"/>
          <w:szCs w:val="18"/>
        </w:rPr>
        <w:t xml:space="preserve"> </w:t>
      </w:r>
      <w:r w:rsidRPr="007B16D8">
        <w:rPr>
          <w:rFonts w:ascii="Arial" w:hAnsi="Arial" w:cs="Arial"/>
          <w:sz w:val="18"/>
          <w:szCs w:val="18"/>
        </w:rPr>
        <w:t xml:space="preserve">This change requires issuance of a Title V or State operating permit. </w:t>
      </w:r>
      <w:r w:rsidR="002357BC">
        <w:rPr>
          <w:rFonts w:ascii="Arial" w:hAnsi="Arial" w:cs="Arial"/>
          <w:sz w:val="18"/>
          <w:szCs w:val="18"/>
        </w:rPr>
        <w:t>Submit</w:t>
      </w:r>
      <w:r w:rsidR="002357BC" w:rsidRPr="007B16D8">
        <w:rPr>
          <w:rFonts w:ascii="Arial" w:hAnsi="Arial" w:cs="Arial"/>
          <w:sz w:val="18"/>
          <w:szCs w:val="18"/>
        </w:rPr>
        <w:t xml:space="preserve"> </w:t>
      </w:r>
      <w:r w:rsidRPr="007B16D8">
        <w:rPr>
          <w:rFonts w:ascii="Arial" w:hAnsi="Arial" w:cs="Arial"/>
          <w:sz w:val="18"/>
          <w:szCs w:val="18"/>
        </w:rPr>
        <w:t xml:space="preserve">a completed </w:t>
      </w:r>
      <w:r w:rsidR="00252DBE">
        <w:rPr>
          <w:rFonts w:ascii="Arial" w:hAnsi="Arial" w:cs="Arial"/>
          <w:i/>
          <w:sz w:val="18"/>
          <w:szCs w:val="18"/>
        </w:rPr>
        <w:t>T</w:t>
      </w:r>
      <w:r w:rsidR="00252DBE" w:rsidRPr="00252DBE">
        <w:rPr>
          <w:rFonts w:ascii="Arial" w:hAnsi="Arial" w:cs="Arial"/>
          <w:i/>
          <w:sz w:val="18"/>
          <w:szCs w:val="18"/>
        </w:rPr>
        <w:t>otal facility application</w:t>
      </w:r>
      <w:r w:rsidRPr="007B16D8">
        <w:rPr>
          <w:rFonts w:ascii="Arial" w:hAnsi="Arial" w:cs="Arial"/>
          <w:sz w:val="18"/>
          <w:szCs w:val="18"/>
        </w:rPr>
        <w:t>.</w:t>
      </w:r>
      <w:r w:rsidR="002357BC">
        <w:rPr>
          <w:rFonts w:ascii="Arial" w:hAnsi="Arial" w:cs="Arial"/>
          <w:sz w:val="18"/>
          <w:szCs w:val="18"/>
        </w:rPr>
        <w:t xml:space="preserve"> You are done with this form.</w:t>
      </w:r>
    </w:p>
    <w:p w:rsidR="00811CE9" w:rsidRPr="007B16D8" w:rsidRDefault="00811CE9" w:rsidP="00252DBE">
      <w:pPr>
        <w:numPr>
          <w:ilvl w:val="0"/>
          <w:numId w:val="1"/>
        </w:numPr>
        <w:tabs>
          <w:tab w:val="clear" w:pos="720"/>
          <w:tab w:val="num" w:pos="-180"/>
        </w:tabs>
        <w:spacing w:before="120"/>
        <w:ind w:left="540" w:hanging="540"/>
        <w:rPr>
          <w:rFonts w:ascii="Arial" w:hAnsi="Arial" w:cs="Arial"/>
          <w:sz w:val="18"/>
          <w:szCs w:val="18"/>
        </w:rPr>
      </w:pPr>
      <w:r w:rsidRPr="007B16D8">
        <w:rPr>
          <w:rFonts w:ascii="Arial" w:hAnsi="Arial" w:cs="Arial"/>
          <w:sz w:val="18"/>
          <w:szCs w:val="18"/>
        </w:rPr>
        <w:t xml:space="preserve">Complete </w:t>
      </w:r>
      <w:r w:rsidR="0036563B">
        <w:rPr>
          <w:rFonts w:ascii="Arial" w:hAnsi="Arial" w:cs="Arial"/>
          <w:sz w:val="18"/>
          <w:szCs w:val="18"/>
        </w:rPr>
        <w:t>form</w:t>
      </w:r>
      <w:r w:rsidR="0036563B" w:rsidRPr="007B16D8">
        <w:rPr>
          <w:rFonts w:ascii="Arial" w:hAnsi="Arial" w:cs="Arial"/>
          <w:sz w:val="18"/>
          <w:szCs w:val="18"/>
        </w:rPr>
        <w:t xml:space="preserve"> </w:t>
      </w:r>
      <w:r w:rsidRPr="007B16D8">
        <w:rPr>
          <w:rFonts w:ascii="Arial" w:hAnsi="Arial" w:cs="Arial"/>
          <w:sz w:val="18"/>
          <w:szCs w:val="18"/>
        </w:rPr>
        <w:t>CH-13 to determine what state rules apply to the equipment you are adding or the changes you are proposing</w:t>
      </w:r>
      <w:r w:rsidR="00501731">
        <w:rPr>
          <w:rFonts w:ascii="Arial" w:hAnsi="Arial" w:cs="Arial"/>
          <w:sz w:val="18"/>
          <w:szCs w:val="18"/>
        </w:rPr>
        <w:t xml:space="preserve">, and include </w:t>
      </w:r>
      <w:r w:rsidR="0036563B">
        <w:rPr>
          <w:rFonts w:ascii="Arial" w:hAnsi="Arial" w:cs="Arial"/>
          <w:sz w:val="18"/>
          <w:szCs w:val="18"/>
        </w:rPr>
        <w:t>form</w:t>
      </w:r>
      <w:r w:rsidR="0036563B" w:rsidRPr="007B16D8">
        <w:rPr>
          <w:rFonts w:ascii="Arial" w:hAnsi="Arial" w:cs="Arial"/>
          <w:sz w:val="18"/>
          <w:szCs w:val="18"/>
        </w:rPr>
        <w:t xml:space="preserve"> </w:t>
      </w:r>
      <w:r w:rsidR="00501731">
        <w:rPr>
          <w:rFonts w:ascii="Arial" w:hAnsi="Arial" w:cs="Arial"/>
          <w:sz w:val="18"/>
          <w:szCs w:val="18"/>
        </w:rPr>
        <w:t>CH-13 in your submittal</w:t>
      </w:r>
      <w:r w:rsidRPr="007B16D8">
        <w:rPr>
          <w:rFonts w:ascii="Arial" w:hAnsi="Arial" w:cs="Arial"/>
          <w:sz w:val="18"/>
          <w:szCs w:val="18"/>
        </w:rPr>
        <w:t>.</w:t>
      </w:r>
      <w:r w:rsidR="002357BC">
        <w:rPr>
          <w:rFonts w:ascii="Arial" w:hAnsi="Arial" w:cs="Arial"/>
          <w:sz w:val="18"/>
          <w:szCs w:val="18"/>
        </w:rPr>
        <w:t xml:space="preserve"> Then proceed to question 12.</w:t>
      </w:r>
    </w:p>
    <w:p w:rsidR="00811CE9" w:rsidRPr="007B16D8" w:rsidRDefault="00D36BA1" w:rsidP="00252DBE">
      <w:pPr>
        <w:numPr>
          <w:ilvl w:val="0"/>
          <w:numId w:val="1"/>
        </w:numPr>
        <w:tabs>
          <w:tab w:val="clear" w:pos="720"/>
          <w:tab w:val="num" w:pos="-180"/>
        </w:tabs>
        <w:spacing w:before="120"/>
        <w:ind w:left="54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addition to </w:t>
      </w:r>
      <w:r w:rsidR="00501731">
        <w:rPr>
          <w:rFonts w:ascii="Arial" w:hAnsi="Arial" w:cs="Arial"/>
          <w:sz w:val="18"/>
          <w:szCs w:val="18"/>
        </w:rPr>
        <w:t xml:space="preserve">this form and </w:t>
      </w:r>
      <w:r>
        <w:rPr>
          <w:rFonts w:ascii="Arial" w:hAnsi="Arial" w:cs="Arial"/>
          <w:sz w:val="18"/>
          <w:szCs w:val="18"/>
        </w:rPr>
        <w:t>any forms you were instructed herein to include in your submittal, c</w:t>
      </w:r>
      <w:r w:rsidR="00811CE9" w:rsidRPr="007B16D8">
        <w:rPr>
          <w:rFonts w:ascii="Arial" w:hAnsi="Arial" w:cs="Arial"/>
          <w:sz w:val="18"/>
          <w:szCs w:val="18"/>
        </w:rPr>
        <w:t xml:space="preserve">omplete </w:t>
      </w:r>
      <w:r>
        <w:rPr>
          <w:rFonts w:ascii="Arial" w:hAnsi="Arial" w:cs="Arial"/>
          <w:sz w:val="18"/>
          <w:szCs w:val="18"/>
        </w:rPr>
        <w:t xml:space="preserve">and submit </w:t>
      </w:r>
      <w:r w:rsidR="0036563B">
        <w:rPr>
          <w:rFonts w:ascii="Arial" w:hAnsi="Arial" w:cs="Arial"/>
          <w:sz w:val="18"/>
          <w:szCs w:val="18"/>
        </w:rPr>
        <w:t>form</w:t>
      </w:r>
      <w:r w:rsidR="005A23DC">
        <w:rPr>
          <w:rFonts w:ascii="Arial" w:hAnsi="Arial" w:cs="Arial"/>
          <w:sz w:val="18"/>
          <w:szCs w:val="18"/>
        </w:rPr>
        <w:br/>
      </w:r>
      <w:r w:rsidR="002E74AD">
        <w:rPr>
          <w:rFonts w:ascii="Arial" w:hAnsi="Arial" w:cs="Arial"/>
          <w:sz w:val="18"/>
          <w:szCs w:val="18"/>
        </w:rPr>
        <w:t>CH-14 and</w:t>
      </w:r>
      <w:r w:rsidR="0050173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any other forms or information as </w:t>
      </w:r>
      <w:r w:rsidR="002E74AD">
        <w:rPr>
          <w:rFonts w:ascii="Arial" w:hAnsi="Arial" w:cs="Arial"/>
          <w:sz w:val="18"/>
          <w:szCs w:val="18"/>
        </w:rPr>
        <w:t>directed</w:t>
      </w:r>
      <w:r>
        <w:rPr>
          <w:rFonts w:ascii="Arial" w:hAnsi="Arial" w:cs="Arial"/>
          <w:sz w:val="18"/>
          <w:szCs w:val="18"/>
        </w:rPr>
        <w:t xml:space="preserve"> on </w:t>
      </w:r>
      <w:r w:rsidR="0036563B">
        <w:rPr>
          <w:rFonts w:ascii="Arial" w:hAnsi="Arial" w:cs="Arial"/>
          <w:sz w:val="18"/>
          <w:szCs w:val="18"/>
        </w:rPr>
        <w:t>form</w:t>
      </w:r>
      <w:r w:rsidR="0036563B" w:rsidRPr="007B16D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CH-14</w:t>
      </w:r>
      <w:r w:rsidR="00811CE9" w:rsidRPr="007B16D8">
        <w:rPr>
          <w:rFonts w:ascii="Arial" w:hAnsi="Arial" w:cs="Arial"/>
          <w:sz w:val="18"/>
          <w:szCs w:val="18"/>
        </w:rPr>
        <w:t>.</w:t>
      </w:r>
    </w:p>
    <w:sectPr w:rsidR="00811CE9" w:rsidRPr="007B16D8" w:rsidSect="00240B7E">
      <w:footerReference w:type="default" r:id="rId12"/>
      <w:pgSz w:w="12240" w:h="15840" w:code="1"/>
      <w:pgMar w:top="720" w:right="864" w:bottom="864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AB6" w:rsidRDefault="00DF3AB6">
      <w:r>
        <w:separator/>
      </w:r>
    </w:p>
  </w:endnote>
  <w:endnote w:type="continuationSeparator" w:id="0">
    <w:p w:rsidR="00DF3AB6" w:rsidRDefault="00DF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DBE" w:rsidRPr="00252DBE" w:rsidRDefault="00252DBE" w:rsidP="00252DBE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:rsidR="00C225D1" w:rsidRPr="00C225D1" w:rsidRDefault="00C225D1" w:rsidP="00C225D1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C225D1">
      <w:rPr>
        <w:rFonts w:ascii="Calibri" w:hAnsi="Calibri"/>
        <w:iCs/>
        <w:sz w:val="16"/>
        <w:szCs w:val="16"/>
      </w:rPr>
      <w:t>https://www.pca.state.mn.us</w:t>
    </w:r>
    <w:r w:rsidRPr="00C225D1">
      <w:rPr>
        <w:rFonts w:ascii="Calibri" w:hAnsi="Calibri"/>
        <w:iCs/>
        <w:sz w:val="16"/>
        <w:szCs w:val="16"/>
      </w:rPr>
      <w:tab/>
      <w:t>•</w:t>
    </w:r>
    <w:r w:rsidRPr="00C225D1">
      <w:rPr>
        <w:rFonts w:ascii="Calibri" w:hAnsi="Calibri"/>
        <w:iCs/>
        <w:sz w:val="16"/>
        <w:szCs w:val="16"/>
      </w:rPr>
      <w:tab/>
      <w:t>651-296-6300</w:t>
    </w:r>
    <w:r w:rsidRPr="00C225D1">
      <w:rPr>
        <w:rFonts w:ascii="Calibri" w:hAnsi="Calibri"/>
        <w:iCs/>
        <w:sz w:val="16"/>
        <w:szCs w:val="16"/>
      </w:rPr>
      <w:tab/>
      <w:t>•</w:t>
    </w:r>
    <w:r w:rsidRPr="00C225D1">
      <w:rPr>
        <w:rFonts w:ascii="Calibri" w:hAnsi="Calibri"/>
        <w:iCs/>
        <w:sz w:val="16"/>
        <w:szCs w:val="16"/>
      </w:rPr>
      <w:tab/>
      <w:t>800-657-3864</w:t>
    </w:r>
    <w:r w:rsidRPr="00C225D1">
      <w:rPr>
        <w:rFonts w:ascii="Calibri" w:hAnsi="Calibri"/>
        <w:iCs/>
        <w:sz w:val="16"/>
        <w:szCs w:val="16"/>
      </w:rPr>
      <w:tab/>
      <w:t>•</w:t>
    </w:r>
    <w:r w:rsidRPr="00C225D1">
      <w:rPr>
        <w:rFonts w:ascii="Calibri" w:hAnsi="Calibri"/>
        <w:iCs/>
        <w:sz w:val="16"/>
        <w:szCs w:val="16"/>
      </w:rPr>
      <w:tab/>
      <w:t>Use your preferred relay service</w:t>
    </w:r>
    <w:r w:rsidRPr="00C225D1">
      <w:rPr>
        <w:rFonts w:ascii="Calibri" w:hAnsi="Calibri"/>
        <w:iCs/>
        <w:sz w:val="16"/>
        <w:szCs w:val="16"/>
      </w:rPr>
      <w:tab/>
      <w:t>•</w:t>
    </w:r>
    <w:r w:rsidRPr="00C225D1">
      <w:rPr>
        <w:rFonts w:ascii="Calibri" w:hAnsi="Calibri"/>
        <w:iCs/>
        <w:sz w:val="16"/>
        <w:szCs w:val="16"/>
      </w:rPr>
      <w:tab/>
      <w:t>Available in alternative formats</w:t>
    </w:r>
  </w:p>
  <w:p w:rsidR="00C225D1" w:rsidRPr="00C225D1" w:rsidRDefault="00C225D1" w:rsidP="00C225D1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aq-f2-ch02</w:t>
    </w:r>
    <w:r w:rsidRPr="00C225D1">
      <w:rPr>
        <w:rFonts w:ascii="Calibri" w:hAnsi="Calibri" w:cs="Arial"/>
        <w:i/>
        <w:sz w:val="16"/>
        <w:szCs w:val="16"/>
      </w:rPr>
      <w:t xml:space="preserve">  •  </w:t>
    </w:r>
    <w:r w:rsidR="00611FAF">
      <w:rPr>
        <w:rFonts w:ascii="Calibri" w:hAnsi="Calibri" w:cs="Arial"/>
        <w:i/>
        <w:sz w:val="16"/>
        <w:szCs w:val="16"/>
      </w:rPr>
      <w:t>3/7/22</w:t>
    </w:r>
    <w:r w:rsidRPr="00C225D1">
      <w:rPr>
        <w:rFonts w:ascii="Calibri" w:hAnsi="Calibri" w:cs="Arial"/>
        <w:sz w:val="16"/>
        <w:szCs w:val="16"/>
      </w:rPr>
      <w:tab/>
    </w:r>
    <w:r w:rsidRPr="00C225D1">
      <w:rPr>
        <w:rFonts w:ascii="Calibri" w:hAnsi="Calibri"/>
        <w:i/>
        <w:iCs/>
        <w:sz w:val="16"/>
        <w:szCs w:val="16"/>
      </w:rPr>
      <w:t xml:space="preserve">Page </w:t>
    </w:r>
    <w:r w:rsidRPr="00C225D1">
      <w:rPr>
        <w:rFonts w:ascii="Calibri" w:hAnsi="Calibri"/>
        <w:i/>
        <w:iCs/>
        <w:sz w:val="16"/>
        <w:szCs w:val="16"/>
      </w:rPr>
      <w:fldChar w:fldCharType="begin"/>
    </w:r>
    <w:r w:rsidRPr="00C225D1">
      <w:rPr>
        <w:rFonts w:ascii="Calibri" w:hAnsi="Calibri"/>
        <w:i/>
        <w:iCs/>
        <w:sz w:val="16"/>
        <w:szCs w:val="16"/>
      </w:rPr>
      <w:instrText xml:space="preserve"> PAGE </w:instrText>
    </w:r>
    <w:r w:rsidRPr="00C225D1">
      <w:rPr>
        <w:rFonts w:ascii="Calibri" w:hAnsi="Calibri"/>
        <w:i/>
        <w:iCs/>
        <w:sz w:val="16"/>
        <w:szCs w:val="16"/>
      </w:rPr>
      <w:fldChar w:fldCharType="separate"/>
    </w:r>
    <w:r w:rsidR="00F231AF">
      <w:rPr>
        <w:rFonts w:ascii="Calibri" w:hAnsi="Calibri"/>
        <w:i/>
        <w:iCs/>
        <w:noProof/>
        <w:sz w:val="16"/>
        <w:szCs w:val="16"/>
      </w:rPr>
      <w:t>1</w:t>
    </w:r>
    <w:r w:rsidRPr="00C225D1">
      <w:rPr>
        <w:rFonts w:ascii="Calibri" w:hAnsi="Calibri"/>
        <w:i/>
        <w:iCs/>
        <w:sz w:val="16"/>
        <w:szCs w:val="16"/>
      </w:rPr>
      <w:fldChar w:fldCharType="end"/>
    </w:r>
    <w:r w:rsidRPr="00C225D1">
      <w:rPr>
        <w:rFonts w:ascii="Calibri" w:hAnsi="Calibri"/>
        <w:i/>
        <w:iCs/>
        <w:sz w:val="16"/>
        <w:szCs w:val="16"/>
      </w:rPr>
      <w:t xml:space="preserve"> of </w:t>
    </w:r>
    <w:r w:rsidRPr="00C225D1">
      <w:rPr>
        <w:rFonts w:ascii="Calibri" w:hAnsi="Calibri"/>
        <w:i/>
        <w:sz w:val="16"/>
        <w:szCs w:val="16"/>
      </w:rPr>
      <w:fldChar w:fldCharType="begin"/>
    </w:r>
    <w:r w:rsidRPr="00C225D1">
      <w:rPr>
        <w:rFonts w:ascii="Calibri" w:hAnsi="Calibri"/>
        <w:i/>
        <w:sz w:val="16"/>
        <w:szCs w:val="16"/>
      </w:rPr>
      <w:instrText xml:space="preserve"> NUMPAGES </w:instrText>
    </w:r>
    <w:r w:rsidRPr="00C225D1">
      <w:rPr>
        <w:rFonts w:ascii="Calibri" w:hAnsi="Calibri"/>
        <w:i/>
        <w:sz w:val="16"/>
        <w:szCs w:val="16"/>
      </w:rPr>
      <w:fldChar w:fldCharType="separate"/>
    </w:r>
    <w:r w:rsidR="00F231AF">
      <w:rPr>
        <w:rFonts w:ascii="Calibri" w:hAnsi="Calibri"/>
        <w:i/>
        <w:noProof/>
        <w:sz w:val="16"/>
        <w:szCs w:val="16"/>
      </w:rPr>
      <w:t>2</w:t>
    </w:r>
    <w:r w:rsidRPr="00C225D1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AB6" w:rsidRDefault="00DF3AB6">
      <w:r>
        <w:separator/>
      </w:r>
    </w:p>
  </w:footnote>
  <w:footnote w:type="continuationSeparator" w:id="0">
    <w:p w:rsidR="00DF3AB6" w:rsidRDefault="00DF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D6599"/>
    <w:multiLevelType w:val="hybridMultilevel"/>
    <w:tmpl w:val="C8ECA488"/>
    <w:lvl w:ilvl="0" w:tplc="92ECFB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5649B"/>
    <w:multiLevelType w:val="multilevel"/>
    <w:tmpl w:val="5630C5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D312E3"/>
    <w:multiLevelType w:val="multilevel"/>
    <w:tmpl w:val="FA4A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Itw6ONduecQQqkor5SAna4I2og5ehpFbJ0GLEhpgHAtcvlMVD6DO/u2qg+PP+vcAnXAitOswC0iBjfEwX2SCw==" w:salt="bgXbmslQkDPJiUz7tmKIAw=="/>
  <w:styleLockTheme/>
  <w:styleLockQFSet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E9"/>
    <w:rsid w:val="00013A6A"/>
    <w:rsid w:val="00026C21"/>
    <w:rsid w:val="00060233"/>
    <w:rsid w:val="000676D3"/>
    <w:rsid w:val="00067E37"/>
    <w:rsid w:val="00092C34"/>
    <w:rsid w:val="00097745"/>
    <w:rsid w:val="000A11D2"/>
    <w:rsid w:val="000A296C"/>
    <w:rsid w:val="000D2AA1"/>
    <w:rsid w:val="000D3E0D"/>
    <w:rsid w:val="00100C15"/>
    <w:rsid w:val="00102955"/>
    <w:rsid w:val="0010591D"/>
    <w:rsid w:val="00122F14"/>
    <w:rsid w:val="00133AEC"/>
    <w:rsid w:val="00145CAB"/>
    <w:rsid w:val="00150100"/>
    <w:rsid w:val="0018131C"/>
    <w:rsid w:val="00182DC5"/>
    <w:rsid w:val="0018396C"/>
    <w:rsid w:val="00190DD9"/>
    <w:rsid w:val="00193FC6"/>
    <w:rsid w:val="001970EA"/>
    <w:rsid w:val="001C0060"/>
    <w:rsid w:val="001C3FFB"/>
    <w:rsid w:val="001C72D9"/>
    <w:rsid w:val="001E3B61"/>
    <w:rsid w:val="002338F9"/>
    <w:rsid w:val="002345F9"/>
    <w:rsid w:val="002357BC"/>
    <w:rsid w:val="00240B7E"/>
    <w:rsid w:val="00252DBE"/>
    <w:rsid w:val="0027147D"/>
    <w:rsid w:val="00272AEA"/>
    <w:rsid w:val="00272D24"/>
    <w:rsid w:val="002C486A"/>
    <w:rsid w:val="002C487F"/>
    <w:rsid w:val="002E4E6E"/>
    <w:rsid w:val="002E74AD"/>
    <w:rsid w:val="002F4B26"/>
    <w:rsid w:val="00312D3A"/>
    <w:rsid w:val="0031637F"/>
    <w:rsid w:val="00353E72"/>
    <w:rsid w:val="003540E9"/>
    <w:rsid w:val="00357299"/>
    <w:rsid w:val="003573BE"/>
    <w:rsid w:val="0036563B"/>
    <w:rsid w:val="003767F8"/>
    <w:rsid w:val="0037777A"/>
    <w:rsid w:val="00383C8C"/>
    <w:rsid w:val="00385986"/>
    <w:rsid w:val="00385A4E"/>
    <w:rsid w:val="003A4525"/>
    <w:rsid w:val="003C7E22"/>
    <w:rsid w:val="003E5328"/>
    <w:rsid w:val="003F3AA4"/>
    <w:rsid w:val="00433808"/>
    <w:rsid w:val="0044617C"/>
    <w:rsid w:val="00446F4A"/>
    <w:rsid w:val="0045166F"/>
    <w:rsid w:val="00454965"/>
    <w:rsid w:val="00463F49"/>
    <w:rsid w:val="004744E6"/>
    <w:rsid w:val="00474833"/>
    <w:rsid w:val="00481515"/>
    <w:rsid w:val="004A17D0"/>
    <w:rsid w:val="004B0982"/>
    <w:rsid w:val="004B30A4"/>
    <w:rsid w:val="004F3453"/>
    <w:rsid w:val="00501731"/>
    <w:rsid w:val="005102E9"/>
    <w:rsid w:val="00512AD3"/>
    <w:rsid w:val="00515A01"/>
    <w:rsid w:val="00533D67"/>
    <w:rsid w:val="00534B6C"/>
    <w:rsid w:val="00581A9A"/>
    <w:rsid w:val="00584F13"/>
    <w:rsid w:val="005A2144"/>
    <w:rsid w:val="005A23DC"/>
    <w:rsid w:val="005A254D"/>
    <w:rsid w:val="005A4F99"/>
    <w:rsid w:val="005C03BB"/>
    <w:rsid w:val="005D374B"/>
    <w:rsid w:val="005D5E26"/>
    <w:rsid w:val="00611FAF"/>
    <w:rsid w:val="00623520"/>
    <w:rsid w:val="0062725B"/>
    <w:rsid w:val="006377D7"/>
    <w:rsid w:val="00652CBF"/>
    <w:rsid w:val="006660A8"/>
    <w:rsid w:val="00695057"/>
    <w:rsid w:val="006B237B"/>
    <w:rsid w:val="006D1D8C"/>
    <w:rsid w:val="006E4F05"/>
    <w:rsid w:val="006F52E5"/>
    <w:rsid w:val="007040E5"/>
    <w:rsid w:val="00722584"/>
    <w:rsid w:val="007234B5"/>
    <w:rsid w:val="00730236"/>
    <w:rsid w:val="00743046"/>
    <w:rsid w:val="0077783E"/>
    <w:rsid w:val="007840D4"/>
    <w:rsid w:val="007918C6"/>
    <w:rsid w:val="007A518D"/>
    <w:rsid w:val="007B072D"/>
    <w:rsid w:val="007B16D8"/>
    <w:rsid w:val="007D64D6"/>
    <w:rsid w:val="007D6717"/>
    <w:rsid w:val="007E43F0"/>
    <w:rsid w:val="007F1819"/>
    <w:rsid w:val="007F48AB"/>
    <w:rsid w:val="00811CE9"/>
    <w:rsid w:val="0082379D"/>
    <w:rsid w:val="00841242"/>
    <w:rsid w:val="0084598F"/>
    <w:rsid w:val="008512E6"/>
    <w:rsid w:val="00865423"/>
    <w:rsid w:val="00870206"/>
    <w:rsid w:val="00891346"/>
    <w:rsid w:val="008B3AE8"/>
    <w:rsid w:val="008B5998"/>
    <w:rsid w:val="008D0714"/>
    <w:rsid w:val="008D6406"/>
    <w:rsid w:val="00931AA0"/>
    <w:rsid w:val="00934CA3"/>
    <w:rsid w:val="00954F8C"/>
    <w:rsid w:val="00976E8A"/>
    <w:rsid w:val="009A2816"/>
    <w:rsid w:val="009C210C"/>
    <w:rsid w:val="009D1B19"/>
    <w:rsid w:val="009D3EE3"/>
    <w:rsid w:val="009F168C"/>
    <w:rsid w:val="009F734E"/>
    <w:rsid w:val="00A11313"/>
    <w:rsid w:val="00A235C3"/>
    <w:rsid w:val="00A5796B"/>
    <w:rsid w:val="00A7137D"/>
    <w:rsid w:val="00AE0C84"/>
    <w:rsid w:val="00B00CCD"/>
    <w:rsid w:val="00B03BC9"/>
    <w:rsid w:val="00B078D5"/>
    <w:rsid w:val="00B16EE8"/>
    <w:rsid w:val="00B24F6C"/>
    <w:rsid w:val="00B31F35"/>
    <w:rsid w:val="00B32210"/>
    <w:rsid w:val="00B37559"/>
    <w:rsid w:val="00B54E09"/>
    <w:rsid w:val="00B65BAE"/>
    <w:rsid w:val="00B70073"/>
    <w:rsid w:val="00BD3183"/>
    <w:rsid w:val="00C0136C"/>
    <w:rsid w:val="00C0648F"/>
    <w:rsid w:val="00C225D1"/>
    <w:rsid w:val="00C2551A"/>
    <w:rsid w:val="00C33055"/>
    <w:rsid w:val="00C4118B"/>
    <w:rsid w:val="00C46185"/>
    <w:rsid w:val="00CA0AF5"/>
    <w:rsid w:val="00CC64A5"/>
    <w:rsid w:val="00CE29AB"/>
    <w:rsid w:val="00CE30BB"/>
    <w:rsid w:val="00D15CEB"/>
    <w:rsid w:val="00D32D0E"/>
    <w:rsid w:val="00D36BA1"/>
    <w:rsid w:val="00D47723"/>
    <w:rsid w:val="00D770DB"/>
    <w:rsid w:val="00D77634"/>
    <w:rsid w:val="00D9230F"/>
    <w:rsid w:val="00D95355"/>
    <w:rsid w:val="00D964B3"/>
    <w:rsid w:val="00DB4182"/>
    <w:rsid w:val="00DD00B3"/>
    <w:rsid w:val="00DF3AB6"/>
    <w:rsid w:val="00E0361E"/>
    <w:rsid w:val="00E07468"/>
    <w:rsid w:val="00E150C0"/>
    <w:rsid w:val="00E30FC2"/>
    <w:rsid w:val="00E31129"/>
    <w:rsid w:val="00E42288"/>
    <w:rsid w:val="00E4763D"/>
    <w:rsid w:val="00E52B3F"/>
    <w:rsid w:val="00E6386F"/>
    <w:rsid w:val="00E732A3"/>
    <w:rsid w:val="00E95F6F"/>
    <w:rsid w:val="00EB59AB"/>
    <w:rsid w:val="00EE204F"/>
    <w:rsid w:val="00EF754A"/>
    <w:rsid w:val="00F22963"/>
    <w:rsid w:val="00F231AF"/>
    <w:rsid w:val="00F3224E"/>
    <w:rsid w:val="00F35DC8"/>
    <w:rsid w:val="00F415E6"/>
    <w:rsid w:val="00F563CA"/>
    <w:rsid w:val="00F670C2"/>
    <w:rsid w:val="00FC4B72"/>
    <w:rsid w:val="00FC50B5"/>
    <w:rsid w:val="00FE4A65"/>
    <w:rsid w:val="00FE67AD"/>
    <w:rsid w:val="00FF1A03"/>
    <w:rsid w:val="00FF1C73"/>
    <w:rsid w:val="00F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361FA46E-0BA0-4C74-A963-BDCDCAA5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16D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B16D8"/>
  </w:style>
  <w:style w:type="character" w:styleId="Hyperlink">
    <w:name w:val="Hyperlink"/>
    <w:uiPriority w:val="99"/>
    <w:unhideWhenUsed/>
    <w:rsid w:val="0062725B"/>
    <w:rPr>
      <w:color w:val="990033"/>
      <w:u w:val="single"/>
    </w:rPr>
  </w:style>
  <w:style w:type="character" w:styleId="FollowedHyperlink">
    <w:name w:val="FollowedHyperlink"/>
    <w:uiPriority w:val="99"/>
    <w:semiHidden/>
    <w:unhideWhenUsed/>
    <w:rsid w:val="005D5E2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15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0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0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0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50C0"/>
    <w:rPr>
      <w:b/>
      <w:bCs/>
    </w:rPr>
  </w:style>
  <w:style w:type="paragraph" w:customStyle="1" w:styleId="Form-Title1">
    <w:name w:val="Form - Title 1"/>
    <w:basedOn w:val="Normal"/>
    <w:link w:val="Form-Title1Char"/>
    <w:qFormat/>
    <w:rsid w:val="00E52B3F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E52B3F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E52B3F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  <w:szCs w:val="20"/>
    </w:rPr>
  </w:style>
  <w:style w:type="character" w:customStyle="1" w:styleId="Form-Title2Char">
    <w:name w:val="Form - Title 2 Char"/>
    <w:link w:val="Form-Title2"/>
    <w:rsid w:val="00E52B3F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E52B3F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  <w:szCs w:val="20"/>
    </w:rPr>
  </w:style>
  <w:style w:type="character" w:customStyle="1" w:styleId="Form-Title3Char">
    <w:name w:val="Form - Title 3 Char"/>
    <w:link w:val="Form-Title3"/>
    <w:rsid w:val="00E52B3F"/>
    <w:rPr>
      <w:rFonts w:ascii="Calibri" w:hAnsi="Calibri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a.state.mn.us/data/e-servic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ca.state.mn.us/data/e-servic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ca.state.mn.us/data/e-serv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ca.state.mn.us/data/e-servic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CH-02 Action type determination - Air Quality Permit Program</vt:lpstr>
    </vt:vector>
  </TitlesOfParts>
  <Manager>Chris Klucas (SS)</Manager>
  <Company>PCA</Company>
  <LinksUpToDate>false</LinksUpToDate>
  <CharactersWithSpaces>5430</CharactersWithSpaces>
  <SharedDoc>false</SharedDoc>
  <HLinks>
    <vt:vector size="30" baseType="variant">
      <vt:variant>
        <vt:i4>7798900</vt:i4>
      </vt:variant>
      <vt:variant>
        <vt:i4>38</vt:i4>
      </vt:variant>
      <vt:variant>
        <vt:i4>0</vt:i4>
      </vt:variant>
      <vt:variant>
        <vt:i4>5</vt:i4>
      </vt:variant>
      <vt:variant>
        <vt:lpwstr>https://www.pca.state.mn.us/data/e-services</vt:lpwstr>
      </vt:variant>
      <vt:variant>
        <vt:lpwstr/>
      </vt:variant>
      <vt:variant>
        <vt:i4>7798900</vt:i4>
      </vt:variant>
      <vt:variant>
        <vt:i4>31</vt:i4>
      </vt:variant>
      <vt:variant>
        <vt:i4>0</vt:i4>
      </vt:variant>
      <vt:variant>
        <vt:i4>5</vt:i4>
      </vt:variant>
      <vt:variant>
        <vt:lpwstr>https://www.pca.state.mn.us/data/e-services</vt:lpwstr>
      </vt:variant>
      <vt:variant>
        <vt:lpwstr/>
      </vt:variant>
      <vt:variant>
        <vt:i4>7798900</vt:i4>
      </vt:variant>
      <vt:variant>
        <vt:i4>20</vt:i4>
      </vt:variant>
      <vt:variant>
        <vt:i4>0</vt:i4>
      </vt:variant>
      <vt:variant>
        <vt:i4>5</vt:i4>
      </vt:variant>
      <vt:variant>
        <vt:lpwstr>https://www.pca.state.mn.us/data/e-services</vt:lpwstr>
      </vt:variant>
      <vt:variant>
        <vt:lpwstr/>
      </vt:variant>
      <vt:variant>
        <vt:i4>7798900</vt:i4>
      </vt:variant>
      <vt:variant>
        <vt:i4>13</vt:i4>
      </vt:variant>
      <vt:variant>
        <vt:i4>0</vt:i4>
      </vt:variant>
      <vt:variant>
        <vt:i4>5</vt:i4>
      </vt:variant>
      <vt:variant>
        <vt:lpwstr>https://www.pca.state.mn.us/data/e-services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CH-02 Action type determination - Air Quality Permit Program</dc:title>
  <dc:subject>Form used to determine type of permit action required for a modification or change</dc:subject>
  <dc:creator>Minnesota Pollution Control Agency - T.Volkmeier, C.Meyer (Chris Klucas)</dc:creator>
  <cp:keywords>Minnesota Pollution Control Agency,aq-f2-ch02,MPCA,air quality,permits,permit action,action type</cp:keywords>
  <cp:lastModifiedBy>Simbeck, Sandra (MPCA)</cp:lastModifiedBy>
  <cp:revision>6</cp:revision>
  <cp:lastPrinted>2013-10-17T15:26:00Z</cp:lastPrinted>
  <dcterms:created xsi:type="dcterms:W3CDTF">2021-11-05T20:05:00Z</dcterms:created>
  <dcterms:modified xsi:type="dcterms:W3CDTF">2022-03-08T19:35:00Z</dcterms:modified>
  <cp:category>air quality, permitting</cp:category>
</cp:coreProperties>
</file>